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10490"/>
      </w:tblGrid>
      <w:tr w:rsidR="007F4347" w:rsidRPr="00C3533A" w14:paraId="435DAAC5" w14:textId="77777777" w:rsidTr="007F4347">
        <w:tc>
          <w:tcPr>
            <w:tcW w:w="10490" w:type="dxa"/>
          </w:tcPr>
          <w:p w14:paraId="1AC2EF29" w14:textId="123A959F" w:rsidR="007F4347" w:rsidRPr="00C3533A" w:rsidRDefault="007F4347" w:rsidP="00083CB7">
            <w:pPr>
              <w:pStyle w:val="Heading7"/>
              <w:jc w:val="center"/>
              <w:rPr>
                <w:rFonts w:asciiTheme="minorHAnsi" w:hAnsiTheme="minorHAnsi" w:cstheme="minorHAnsi"/>
              </w:rPr>
            </w:pPr>
            <w:bookmarkStart w:id="0" w:name="_Hlk509918099"/>
            <w:r w:rsidRPr="00C3533A">
              <w:rPr>
                <w:rFonts w:asciiTheme="minorHAnsi" w:hAnsiTheme="minorHAnsi" w:cstheme="minorHAnsi"/>
                <w:noProof/>
                <w:lang w:eastAsia="en-GB"/>
              </w:rPr>
              <w:drawing>
                <wp:inline distT="0" distB="0" distL="0" distR="0" wp14:anchorId="30CB9A9F" wp14:editId="11C2E820">
                  <wp:extent cx="5200215" cy="2984938"/>
                  <wp:effectExtent l="0" t="0" r="635" b="6350"/>
                  <wp:docPr id="3" name="Picture 3" descr="C:\Users\Le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e\Deskto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037" cy="3012388"/>
                          </a:xfrm>
                          <a:prstGeom prst="rect">
                            <a:avLst/>
                          </a:prstGeom>
                          <a:noFill/>
                          <a:ln>
                            <a:noFill/>
                          </a:ln>
                        </pic:spPr>
                      </pic:pic>
                    </a:graphicData>
                  </a:graphic>
                </wp:inline>
              </w:drawing>
            </w:r>
          </w:p>
        </w:tc>
      </w:tr>
    </w:tbl>
    <w:p w14:paraId="7B6D2E37" w14:textId="7D4FD316" w:rsidR="00DA3A05" w:rsidRDefault="00DA3A05" w:rsidP="00DA3A05">
      <w:pPr>
        <w:pStyle w:val="BodyText"/>
        <w:spacing w:line="276" w:lineRule="auto"/>
        <w:rPr>
          <w:rFonts w:asciiTheme="minorHAnsi" w:hAnsiTheme="minorHAnsi" w:cstheme="minorHAnsi"/>
          <w:b w:val="0"/>
          <w:i/>
          <w:color w:val="auto"/>
          <w:u w:val="single"/>
        </w:rPr>
      </w:pPr>
    </w:p>
    <w:p w14:paraId="7A61ED6C" w14:textId="19DE40F2" w:rsidR="00DA0844" w:rsidRDefault="00DA0844" w:rsidP="00DA3A05">
      <w:pPr>
        <w:pStyle w:val="BodyText"/>
        <w:spacing w:line="276" w:lineRule="auto"/>
        <w:rPr>
          <w:rFonts w:asciiTheme="minorHAnsi" w:hAnsiTheme="minorHAnsi" w:cstheme="minorHAnsi"/>
          <w:b w:val="0"/>
          <w:i/>
          <w:color w:val="auto"/>
          <w:u w:val="single"/>
        </w:rPr>
      </w:pPr>
    </w:p>
    <w:p w14:paraId="7E6E4F5D" w14:textId="77777777" w:rsidR="00DA0844" w:rsidRPr="00C3533A" w:rsidRDefault="00DA0844" w:rsidP="00DA3A05">
      <w:pPr>
        <w:pStyle w:val="BodyText"/>
        <w:spacing w:line="276" w:lineRule="auto"/>
        <w:rPr>
          <w:rFonts w:asciiTheme="minorHAnsi" w:hAnsiTheme="minorHAnsi" w:cstheme="minorHAnsi"/>
          <w:b w:val="0"/>
          <w:i/>
          <w:color w:val="auto"/>
          <w:u w:val="single"/>
        </w:rPr>
      </w:pPr>
    </w:p>
    <w:p w14:paraId="4993B298" w14:textId="77777777" w:rsidR="00DA3A05" w:rsidRPr="00C3533A" w:rsidRDefault="00DA3A05" w:rsidP="00DA3A05">
      <w:pPr>
        <w:pStyle w:val="BodyText"/>
        <w:spacing w:line="276" w:lineRule="auto"/>
        <w:rPr>
          <w:rFonts w:asciiTheme="minorHAnsi" w:hAnsiTheme="minorHAnsi" w:cstheme="minorHAnsi"/>
          <w:b w:val="0"/>
          <w:i/>
          <w:color w:val="auto"/>
          <w:u w:val="single"/>
        </w:rPr>
      </w:pPr>
    </w:p>
    <w:p w14:paraId="4237437D" w14:textId="77777777" w:rsidR="00DA3A05" w:rsidRDefault="00DA3A05" w:rsidP="00DA3A05">
      <w:pPr>
        <w:pStyle w:val="BodyText"/>
        <w:spacing w:line="276" w:lineRule="auto"/>
        <w:rPr>
          <w:rFonts w:asciiTheme="minorHAnsi" w:hAnsiTheme="minorHAnsi" w:cstheme="minorHAnsi"/>
          <w:b w:val="0"/>
          <w:i/>
          <w:color w:val="auto"/>
          <w:u w:val="single"/>
        </w:rPr>
      </w:pPr>
    </w:p>
    <w:p w14:paraId="2D400D9B" w14:textId="77777777" w:rsidR="007F4347" w:rsidRPr="00C3533A" w:rsidRDefault="007F4347">
      <w:pPr>
        <w:pStyle w:val="BodyText"/>
        <w:spacing w:line="276" w:lineRule="auto"/>
        <w:jc w:val="left"/>
        <w:rPr>
          <w:rFonts w:asciiTheme="minorHAnsi" w:hAnsiTheme="minorHAnsi" w:cstheme="minorHAnsi"/>
          <w:i/>
          <w:color w:val="auto"/>
          <w:u w:val="single"/>
        </w:rPr>
      </w:pPr>
    </w:p>
    <w:p w14:paraId="0D56CEA6" w14:textId="579F8626" w:rsidR="00DA3A05" w:rsidRDefault="007A1238" w:rsidP="007A1238">
      <w:pPr>
        <w:pStyle w:val="BodyText"/>
        <w:spacing w:line="276" w:lineRule="auto"/>
        <w:rPr>
          <w:rFonts w:asciiTheme="minorHAnsi" w:hAnsiTheme="minorHAnsi" w:cstheme="minorHAnsi"/>
          <w:i/>
          <w:color w:val="auto"/>
          <w:u w:val="single"/>
        </w:rPr>
      </w:pPr>
      <w:r>
        <w:rPr>
          <w:rFonts w:asciiTheme="minorHAnsi" w:hAnsiTheme="minorHAnsi" w:cstheme="minorHAnsi"/>
          <w:i/>
          <w:color w:val="auto"/>
          <w:u w:val="single"/>
        </w:rPr>
        <w:t>____________________________________________</w:t>
      </w:r>
    </w:p>
    <w:p w14:paraId="52257678" w14:textId="77777777" w:rsidR="0018715F" w:rsidRPr="00C3533A" w:rsidRDefault="0018715F">
      <w:pPr>
        <w:pStyle w:val="BodyText"/>
        <w:spacing w:line="276" w:lineRule="auto"/>
        <w:jc w:val="left"/>
        <w:rPr>
          <w:rFonts w:asciiTheme="minorHAnsi" w:hAnsiTheme="minorHAnsi" w:cstheme="minorHAnsi"/>
          <w:i/>
          <w:color w:val="auto"/>
          <w:u w:val="single"/>
        </w:rPr>
      </w:pPr>
    </w:p>
    <w:p w14:paraId="564279E4" w14:textId="77777777" w:rsidR="007F4347" w:rsidRPr="00C3533A" w:rsidRDefault="007F4347">
      <w:pPr>
        <w:pStyle w:val="BodyText"/>
        <w:spacing w:line="276" w:lineRule="auto"/>
        <w:jc w:val="left"/>
        <w:rPr>
          <w:rFonts w:asciiTheme="minorHAnsi" w:hAnsiTheme="minorHAnsi" w:cstheme="minorHAnsi"/>
          <w:i/>
          <w:color w:val="auto"/>
          <w:u w:val="single"/>
        </w:rPr>
      </w:pPr>
    </w:p>
    <w:p w14:paraId="4F4AF386" w14:textId="0365AF9C" w:rsidR="007F4347" w:rsidRPr="007900B8" w:rsidRDefault="007F4347" w:rsidP="04F3B814">
      <w:pPr>
        <w:pStyle w:val="BodyText"/>
        <w:spacing w:line="276" w:lineRule="auto"/>
        <w:rPr>
          <w:rFonts w:asciiTheme="minorHAnsi" w:hAnsiTheme="minorHAnsi" w:cstheme="minorBidi"/>
          <w:color w:val="auto"/>
          <w:sz w:val="28"/>
          <w:szCs w:val="28"/>
        </w:rPr>
      </w:pPr>
      <w:r w:rsidRPr="04F3B814">
        <w:rPr>
          <w:rFonts w:asciiTheme="minorHAnsi" w:hAnsiTheme="minorHAnsi" w:cstheme="minorBidi"/>
          <w:color w:val="auto"/>
          <w:sz w:val="28"/>
          <w:szCs w:val="28"/>
        </w:rPr>
        <w:t>Gell</w:t>
      </w:r>
      <w:r w:rsidR="5923C80A" w:rsidRPr="04F3B814">
        <w:rPr>
          <w:rFonts w:asciiTheme="minorHAnsi" w:hAnsiTheme="minorHAnsi" w:cstheme="minorBidi"/>
          <w:color w:val="auto"/>
          <w:sz w:val="28"/>
          <w:szCs w:val="28"/>
        </w:rPr>
        <w:t>i</w:t>
      </w:r>
      <w:r w:rsidRPr="04F3B814">
        <w:rPr>
          <w:rFonts w:asciiTheme="minorHAnsi" w:hAnsiTheme="minorHAnsi" w:cstheme="minorBidi"/>
          <w:color w:val="auto"/>
          <w:sz w:val="28"/>
          <w:szCs w:val="28"/>
        </w:rPr>
        <w:t xml:space="preserve"> Aur C</w:t>
      </w:r>
      <w:r w:rsidR="5D517052" w:rsidRPr="04F3B814">
        <w:rPr>
          <w:rFonts w:asciiTheme="minorHAnsi" w:hAnsiTheme="minorHAnsi" w:cstheme="minorBidi"/>
          <w:color w:val="auto"/>
          <w:sz w:val="28"/>
          <w:szCs w:val="28"/>
        </w:rPr>
        <w:t>a</w:t>
      </w:r>
      <w:r w:rsidRPr="04F3B814">
        <w:rPr>
          <w:rFonts w:asciiTheme="minorHAnsi" w:hAnsiTheme="minorHAnsi" w:cstheme="minorBidi"/>
          <w:color w:val="auto"/>
          <w:sz w:val="28"/>
          <w:szCs w:val="28"/>
        </w:rPr>
        <w:t>re Ltd</w:t>
      </w:r>
    </w:p>
    <w:p w14:paraId="096D3167" w14:textId="41B75251" w:rsidR="00DA3A05" w:rsidRPr="007900B8" w:rsidRDefault="00DA3A05" w:rsidP="007A1238">
      <w:pPr>
        <w:pStyle w:val="BodyText"/>
        <w:spacing w:line="276" w:lineRule="auto"/>
        <w:rPr>
          <w:rFonts w:asciiTheme="minorHAnsi" w:hAnsiTheme="minorHAnsi" w:cstheme="minorHAnsi"/>
          <w:color w:val="auto"/>
          <w:sz w:val="28"/>
          <w:szCs w:val="28"/>
        </w:rPr>
      </w:pPr>
      <w:proofErr w:type="spellStart"/>
      <w:r w:rsidRPr="007900B8">
        <w:rPr>
          <w:rFonts w:asciiTheme="minorHAnsi" w:hAnsiTheme="minorHAnsi" w:cstheme="minorHAnsi"/>
          <w:color w:val="auto"/>
          <w:sz w:val="28"/>
          <w:szCs w:val="28"/>
        </w:rPr>
        <w:t>Cefn</w:t>
      </w:r>
      <w:proofErr w:type="spellEnd"/>
      <w:r w:rsidRPr="007900B8">
        <w:rPr>
          <w:rFonts w:asciiTheme="minorHAnsi" w:hAnsiTheme="minorHAnsi" w:cstheme="minorHAnsi"/>
          <w:color w:val="auto"/>
          <w:sz w:val="28"/>
          <w:szCs w:val="28"/>
        </w:rPr>
        <w:t xml:space="preserve"> </w:t>
      </w:r>
      <w:proofErr w:type="spellStart"/>
      <w:r w:rsidRPr="007900B8">
        <w:rPr>
          <w:rFonts w:asciiTheme="minorHAnsi" w:hAnsiTheme="minorHAnsi" w:cstheme="minorHAnsi"/>
          <w:color w:val="auto"/>
          <w:sz w:val="28"/>
          <w:szCs w:val="28"/>
        </w:rPr>
        <w:t>Cloch</w:t>
      </w:r>
      <w:proofErr w:type="spellEnd"/>
    </w:p>
    <w:p w14:paraId="3D0CE81A" w14:textId="30DDB549" w:rsidR="007F4347" w:rsidRPr="007900B8" w:rsidRDefault="007F4347" w:rsidP="007A1238">
      <w:pPr>
        <w:pStyle w:val="BodyText"/>
        <w:spacing w:line="276" w:lineRule="auto"/>
        <w:rPr>
          <w:rFonts w:asciiTheme="minorHAnsi" w:hAnsiTheme="minorHAnsi" w:cstheme="minorHAnsi"/>
          <w:color w:val="auto"/>
          <w:sz w:val="28"/>
          <w:szCs w:val="28"/>
        </w:rPr>
      </w:pPr>
      <w:r w:rsidRPr="007900B8">
        <w:rPr>
          <w:rFonts w:asciiTheme="minorHAnsi" w:hAnsiTheme="minorHAnsi" w:cstheme="minorHAnsi"/>
          <w:color w:val="auto"/>
          <w:sz w:val="28"/>
          <w:szCs w:val="28"/>
        </w:rPr>
        <w:t>Meidrim</w:t>
      </w:r>
    </w:p>
    <w:p w14:paraId="33310350" w14:textId="44806C6A" w:rsidR="007F4347" w:rsidRPr="007900B8" w:rsidRDefault="007F4347" w:rsidP="007A1238">
      <w:pPr>
        <w:pStyle w:val="BodyText"/>
        <w:spacing w:line="276" w:lineRule="auto"/>
        <w:rPr>
          <w:rFonts w:asciiTheme="minorHAnsi" w:hAnsiTheme="minorHAnsi" w:cstheme="minorHAnsi"/>
          <w:color w:val="auto"/>
          <w:sz w:val="28"/>
          <w:szCs w:val="28"/>
        </w:rPr>
      </w:pPr>
      <w:r w:rsidRPr="007900B8">
        <w:rPr>
          <w:rFonts w:asciiTheme="minorHAnsi" w:hAnsiTheme="minorHAnsi" w:cstheme="minorHAnsi"/>
          <w:color w:val="auto"/>
          <w:sz w:val="28"/>
          <w:szCs w:val="28"/>
        </w:rPr>
        <w:t>Carmarthenshire</w:t>
      </w:r>
    </w:p>
    <w:p w14:paraId="7A58F40B" w14:textId="0DCBEF82" w:rsidR="007F4347" w:rsidRPr="007900B8" w:rsidRDefault="00534115" w:rsidP="007A1238">
      <w:pPr>
        <w:pStyle w:val="BodyText"/>
        <w:spacing w:line="276" w:lineRule="auto"/>
        <w:rPr>
          <w:rFonts w:asciiTheme="minorHAnsi" w:hAnsiTheme="minorHAnsi" w:cstheme="minorHAnsi"/>
          <w:color w:val="auto"/>
          <w:sz w:val="28"/>
          <w:szCs w:val="28"/>
        </w:rPr>
      </w:pPr>
      <w:r w:rsidRPr="007900B8">
        <w:rPr>
          <w:rFonts w:asciiTheme="minorHAnsi" w:hAnsiTheme="minorHAnsi" w:cstheme="minorHAnsi"/>
          <w:color w:val="auto"/>
          <w:sz w:val="28"/>
          <w:szCs w:val="28"/>
        </w:rPr>
        <w:t>SA33 5</w:t>
      </w:r>
      <w:r w:rsidR="007F4347" w:rsidRPr="007900B8">
        <w:rPr>
          <w:rFonts w:asciiTheme="minorHAnsi" w:hAnsiTheme="minorHAnsi" w:cstheme="minorHAnsi"/>
          <w:color w:val="auto"/>
          <w:sz w:val="28"/>
          <w:szCs w:val="28"/>
        </w:rPr>
        <w:t>PS</w:t>
      </w:r>
    </w:p>
    <w:p w14:paraId="41973DFC" w14:textId="77777777" w:rsidR="007F4347" w:rsidRPr="007900B8" w:rsidRDefault="007F4347" w:rsidP="007A1238">
      <w:pPr>
        <w:pStyle w:val="BodyText"/>
        <w:spacing w:line="276" w:lineRule="auto"/>
        <w:rPr>
          <w:rFonts w:asciiTheme="minorHAnsi" w:hAnsiTheme="minorHAnsi" w:cstheme="minorHAnsi"/>
          <w:i/>
          <w:color w:val="auto"/>
          <w:sz w:val="28"/>
          <w:szCs w:val="28"/>
          <w:u w:val="single"/>
        </w:rPr>
      </w:pPr>
    </w:p>
    <w:p w14:paraId="6231CD47" w14:textId="744670A7" w:rsidR="007F4347" w:rsidRDefault="007F4347" w:rsidP="007A1238">
      <w:pPr>
        <w:pStyle w:val="BodyText"/>
        <w:spacing w:line="276" w:lineRule="auto"/>
        <w:rPr>
          <w:rFonts w:asciiTheme="minorHAnsi" w:hAnsiTheme="minorHAnsi" w:cstheme="minorHAnsi"/>
          <w:color w:val="auto"/>
          <w:sz w:val="28"/>
          <w:szCs w:val="28"/>
        </w:rPr>
      </w:pPr>
      <w:r w:rsidRPr="007900B8">
        <w:rPr>
          <w:rFonts w:asciiTheme="minorHAnsi" w:hAnsiTheme="minorHAnsi" w:cstheme="minorHAnsi"/>
          <w:color w:val="auto"/>
          <w:sz w:val="28"/>
          <w:szCs w:val="28"/>
        </w:rPr>
        <w:t>Tel: - 01994 484773</w:t>
      </w:r>
    </w:p>
    <w:p w14:paraId="4D5CA569" w14:textId="764298F7" w:rsidR="007A1238" w:rsidRDefault="007A1238" w:rsidP="007A1238">
      <w:pPr>
        <w:pStyle w:val="BodyText"/>
        <w:spacing w:line="276" w:lineRule="auto"/>
        <w:rPr>
          <w:rFonts w:asciiTheme="minorHAnsi" w:hAnsiTheme="minorHAnsi" w:cstheme="minorHAnsi"/>
          <w:color w:val="auto"/>
          <w:sz w:val="28"/>
          <w:szCs w:val="28"/>
        </w:rPr>
      </w:pPr>
    </w:p>
    <w:p w14:paraId="73F3242D" w14:textId="51BFDAA4" w:rsidR="007A1238" w:rsidRDefault="007A1238" w:rsidP="007A1238">
      <w:pPr>
        <w:pStyle w:val="BodyText"/>
        <w:spacing w:line="276" w:lineRule="auto"/>
        <w:rPr>
          <w:rFonts w:asciiTheme="minorHAnsi" w:hAnsiTheme="minorHAnsi" w:cstheme="minorHAnsi"/>
          <w:color w:val="auto"/>
          <w:sz w:val="28"/>
          <w:szCs w:val="28"/>
        </w:rPr>
      </w:pPr>
    </w:p>
    <w:p w14:paraId="4419C025" w14:textId="77777777" w:rsidR="007A1238" w:rsidRDefault="007A1238" w:rsidP="007A1238">
      <w:pPr>
        <w:pStyle w:val="BodyText"/>
        <w:spacing w:line="276" w:lineRule="auto"/>
        <w:rPr>
          <w:rFonts w:asciiTheme="minorHAnsi" w:hAnsiTheme="minorHAnsi" w:cstheme="minorHAnsi"/>
          <w:i/>
          <w:color w:val="auto"/>
          <w:u w:val="single"/>
        </w:rPr>
      </w:pPr>
      <w:r>
        <w:rPr>
          <w:rFonts w:asciiTheme="minorHAnsi" w:hAnsiTheme="minorHAnsi" w:cstheme="minorHAnsi"/>
          <w:i/>
          <w:color w:val="auto"/>
          <w:u w:val="single"/>
        </w:rPr>
        <w:t>____________________________________________</w:t>
      </w:r>
    </w:p>
    <w:p w14:paraId="4833AF01" w14:textId="77777777" w:rsidR="007A1238" w:rsidRPr="007900B8" w:rsidRDefault="007A1238" w:rsidP="007A1238">
      <w:pPr>
        <w:pStyle w:val="BodyText"/>
        <w:spacing w:line="276" w:lineRule="auto"/>
        <w:rPr>
          <w:rFonts w:asciiTheme="minorHAnsi" w:hAnsiTheme="minorHAnsi" w:cstheme="minorHAnsi"/>
          <w:color w:val="auto"/>
          <w:sz w:val="28"/>
          <w:szCs w:val="28"/>
        </w:rPr>
      </w:pPr>
    </w:p>
    <w:p w14:paraId="6125CD5D" w14:textId="5DA831A7" w:rsidR="00C45843" w:rsidRPr="008B5AA0" w:rsidRDefault="00A84604" w:rsidP="04F3B814">
      <w:pPr>
        <w:pStyle w:val="BodyText"/>
        <w:spacing w:line="276" w:lineRule="auto"/>
        <w:jc w:val="left"/>
        <w:rPr>
          <w:rStyle w:val="Hyperlink"/>
          <w:rFonts w:asciiTheme="minorHAnsi" w:hAnsiTheme="minorHAnsi" w:cstheme="minorBidi"/>
        </w:rPr>
      </w:pPr>
      <w:r w:rsidRPr="04F3B814">
        <w:rPr>
          <w:rFonts w:asciiTheme="minorHAnsi" w:hAnsiTheme="minorHAnsi" w:cstheme="minorBidi"/>
          <w:i/>
          <w:iCs/>
          <w:color w:val="auto"/>
          <w:u w:val="single"/>
        </w:rPr>
        <w:br w:type="column"/>
      </w:r>
      <w:bookmarkEnd w:id="0"/>
      <w:r w:rsidRPr="04F3B814">
        <w:rPr>
          <w:rFonts w:asciiTheme="minorHAnsi" w:hAnsiTheme="minorHAnsi" w:cstheme="minorBidi"/>
        </w:rPr>
        <w:lastRenderedPageBreak/>
        <w:t xml:space="preserve">EMAIL ADDRESS: </w:t>
      </w:r>
      <w:r>
        <w:tab/>
      </w:r>
      <w:r>
        <w:tab/>
      </w:r>
      <w:r>
        <w:tab/>
      </w:r>
      <w:r>
        <w:tab/>
      </w:r>
      <w:hyperlink r:id="rId12">
        <w:r w:rsidR="0050463C" w:rsidRPr="04F3B814">
          <w:rPr>
            <w:rStyle w:val="Hyperlink"/>
            <w:rFonts w:asciiTheme="minorHAnsi" w:hAnsiTheme="minorHAnsi" w:cstheme="minorBidi"/>
          </w:rPr>
          <w:t>hefyn@gelliaurcare.co.uk</w:t>
        </w:r>
      </w:hyperlink>
    </w:p>
    <w:p w14:paraId="0285CE50" w14:textId="7330F55A" w:rsidR="0035057B" w:rsidRDefault="0050463C" w:rsidP="00C3533A">
      <w:pPr>
        <w:spacing w:line="276" w:lineRule="auto"/>
        <w:rPr>
          <w:rFonts w:asciiTheme="minorHAnsi" w:hAnsiTheme="minorHAnsi" w:cstheme="minorHAnsi"/>
        </w:rPr>
      </w:pPr>
      <w:r w:rsidRPr="008B5AA0">
        <w:rPr>
          <w:rFonts w:asciiTheme="minorHAnsi" w:hAnsiTheme="minorHAnsi" w:cstheme="minorHAnsi"/>
        </w:rPr>
        <w:tab/>
      </w:r>
      <w:r w:rsidRPr="008B5AA0">
        <w:rPr>
          <w:rFonts w:asciiTheme="minorHAnsi" w:hAnsiTheme="minorHAnsi" w:cstheme="minorHAnsi"/>
        </w:rPr>
        <w:tab/>
      </w:r>
      <w:r w:rsidRPr="008B5AA0">
        <w:rPr>
          <w:rFonts w:asciiTheme="minorHAnsi" w:hAnsiTheme="minorHAnsi" w:cstheme="minorHAnsi"/>
        </w:rPr>
        <w:tab/>
      </w:r>
      <w:r w:rsidRPr="008B5AA0">
        <w:rPr>
          <w:rFonts w:asciiTheme="minorHAnsi" w:hAnsiTheme="minorHAnsi" w:cstheme="minorHAnsi"/>
        </w:rPr>
        <w:tab/>
      </w:r>
      <w:r w:rsidRPr="008B5AA0">
        <w:rPr>
          <w:rFonts w:asciiTheme="minorHAnsi" w:hAnsiTheme="minorHAnsi" w:cstheme="minorHAnsi"/>
        </w:rPr>
        <w:tab/>
      </w:r>
      <w:r w:rsidRPr="008B5AA0">
        <w:rPr>
          <w:rFonts w:asciiTheme="minorHAnsi" w:hAnsiTheme="minorHAnsi" w:cstheme="minorHAnsi"/>
        </w:rPr>
        <w:tab/>
      </w:r>
      <w:r w:rsidR="0035057B" w:rsidRPr="0035057B">
        <w:rPr>
          <w:rStyle w:val="Hyperlink"/>
          <w:rFonts w:asciiTheme="minorHAnsi" w:hAnsiTheme="minorHAnsi" w:cstheme="minorHAnsi"/>
        </w:rPr>
        <w:t>helen@gelliaurcare.onmicrosoft.com</w:t>
      </w:r>
    </w:p>
    <w:p w14:paraId="332D8ACB" w14:textId="01CF93C1" w:rsidR="0050463C" w:rsidRPr="008B5AA0" w:rsidRDefault="0035057B" w:rsidP="00C3533A">
      <w:pPr>
        <w:spacing w:line="276" w:lineRule="auto"/>
        <w:rPr>
          <w:rStyle w:val="Hyperlink"/>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13" w:history="1">
        <w:r w:rsidRPr="00A402DB">
          <w:rPr>
            <w:rStyle w:val="Hyperlink"/>
            <w:rFonts w:asciiTheme="minorHAnsi" w:hAnsiTheme="minorHAnsi" w:cstheme="minorHAnsi"/>
          </w:rPr>
          <w:t>sian@gelliaurcare.onmicrosoft.com</w:t>
        </w:r>
      </w:hyperlink>
    </w:p>
    <w:p w14:paraId="753257FF" w14:textId="3557D275" w:rsidR="0050463C" w:rsidRPr="008B5AA0" w:rsidRDefault="0050463C" w:rsidP="00C3533A">
      <w:pPr>
        <w:spacing w:line="276" w:lineRule="auto"/>
        <w:rPr>
          <w:rFonts w:asciiTheme="minorHAnsi" w:hAnsiTheme="minorHAnsi" w:cstheme="minorHAnsi"/>
        </w:rPr>
      </w:pPr>
      <w:r w:rsidRPr="008B5AA0">
        <w:rPr>
          <w:rFonts w:asciiTheme="minorHAnsi" w:hAnsiTheme="minorHAnsi" w:cstheme="minorHAnsi"/>
        </w:rPr>
        <w:tab/>
      </w:r>
      <w:r w:rsidRPr="008B5AA0">
        <w:rPr>
          <w:rFonts w:asciiTheme="minorHAnsi" w:hAnsiTheme="minorHAnsi" w:cstheme="minorHAnsi"/>
        </w:rPr>
        <w:tab/>
      </w:r>
      <w:r w:rsidRPr="008B5AA0">
        <w:rPr>
          <w:rFonts w:asciiTheme="minorHAnsi" w:hAnsiTheme="minorHAnsi" w:cstheme="minorHAnsi"/>
        </w:rPr>
        <w:tab/>
      </w:r>
      <w:r w:rsidRPr="008B5AA0">
        <w:rPr>
          <w:rFonts w:asciiTheme="minorHAnsi" w:hAnsiTheme="minorHAnsi" w:cstheme="minorHAnsi"/>
        </w:rPr>
        <w:tab/>
      </w:r>
      <w:r w:rsidRPr="008B5AA0">
        <w:rPr>
          <w:rFonts w:asciiTheme="minorHAnsi" w:hAnsiTheme="minorHAnsi" w:cstheme="minorHAnsi"/>
        </w:rPr>
        <w:tab/>
      </w:r>
      <w:r w:rsidRPr="008B5AA0">
        <w:rPr>
          <w:rFonts w:asciiTheme="minorHAnsi" w:hAnsiTheme="minorHAnsi" w:cstheme="minorHAnsi"/>
        </w:rPr>
        <w:tab/>
      </w:r>
      <w:hyperlink r:id="rId14" w:history="1">
        <w:r w:rsidR="00C45843" w:rsidRPr="00A402DB">
          <w:rPr>
            <w:rStyle w:val="Hyperlink"/>
            <w:rFonts w:asciiTheme="minorHAnsi" w:hAnsiTheme="minorHAnsi" w:cstheme="minorHAnsi"/>
          </w:rPr>
          <w:t>depopmanager@gelliaurcare.onmicrosoft.com</w:t>
        </w:r>
      </w:hyperlink>
      <w:r w:rsidR="00B0607E" w:rsidRPr="008B5AA0">
        <w:rPr>
          <w:rFonts w:asciiTheme="minorHAnsi" w:hAnsiTheme="minorHAnsi" w:cstheme="minorHAnsi"/>
        </w:rPr>
        <w:t xml:space="preserve"> </w:t>
      </w:r>
    </w:p>
    <w:p w14:paraId="2766D211" w14:textId="77777777" w:rsidR="00F92B42" w:rsidRPr="008B5AA0" w:rsidRDefault="00F92B42" w:rsidP="00C3533A">
      <w:pPr>
        <w:spacing w:line="276" w:lineRule="auto"/>
        <w:jc w:val="both"/>
        <w:rPr>
          <w:rFonts w:asciiTheme="minorHAnsi" w:hAnsiTheme="minorHAnsi" w:cstheme="minorHAnsi"/>
          <w:b/>
          <w:bCs/>
          <w:iCs/>
          <w:u w:val="single" w:color="7030A0"/>
        </w:rPr>
      </w:pPr>
    </w:p>
    <w:p w14:paraId="2E95968A" w14:textId="25E0893A" w:rsidR="00F92B42" w:rsidRPr="008B5AA0" w:rsidRDefault="00F92B42" w:rsidP="00C3533A">
      <w:pPr>
        <w:spacing w:line="276" w:lineRule="auto"/>
        <w:jc w:val="both"/>
        <w:rPr>
          <w:rFonts w:asciiTheme="minorHAnsi" w:hAnsiTheme="minorHAnsi" w:cstheme="minorHAnsi"/>
          <w:b/>
          <w:bCs/>
          <w:iCs/>
        </w:rPr>
      </w:pPr>
      <w:r w:rsidRPr="008B5AA0">
        <w:rPr>
          <w:rFonts w:asciiTheme="minorHAnsi" w:hAnsiTheme="minorHAnsi" w:cstheme="minorHAnsi"/>
          <w:b/>
          <w:bCs/>
          <w:iCs/>
        </w:rPr>
        <w:t>MANAGING DIRECTOR</w:t>
      </w:r>
      <w:r w:rsidR="004C4BEC">
        <w:rPr>
          <w:rFonts w:asciiTheme="minorHAnsi" w:hAnsiTheme="minorHAnsi" w:cstheme="minorHAnsi"/>
          <w:b/>
          <w:bCs/>
          <w:iCs/>
        </w:rPr>
        <w:t>/SERVICE PROVIDER</w:t>
      </w:r>
      <w:r w:rsidRPr="008B5AA0">
        <w:rPr>
          <w:rFonts w:asciiTheme="minorHAnsi" w:hAnsiTheme="minorHAnsi" w:cstheme="minorHAnsi"/>
          <w:b/>
          <w:bCs/>
          <w:iCs/>
        </w:rPr>
        <w:tab/>
      </w:r>
      <w:r w:rsidR="004C4BEC">
        <w:rPr>
          <w:rFonts w:asciiTheme="minorHAnsi" w:hAnsiTheme="minorHAnsi" w:cstheme="minorHAnsi"/>
          <w:b/>
          <w:bCs/>
          <w:iCs/>
        </w:rPr>
        <w:tab/>
      </w:r>
      <w:r w:rsidR="004C4BEC">
        <w:rPr>
          <w:rFonts w:asciiTheme="minorHAnsi" w:hAnsiTheme="minorHAnsi" w:cstheme="minorHAnsi"/>
          <w:b/>
          <w:bCs/>
          <w:iCs/>
        </w:rPr>
        <w:tab/>
      </w:r>
      <w:r w:rsidRPr="008B5AA0">
        <w:rPr>
          <w:rFonts w:asciiTheme="minorHAnsi" w:hAnsiTheme="minorHAnsi" w:cstheme="minorHAnsi"/>
          <w:b/>
          <w:bCs/>
          <w:iCs/>
        </w:rPr>
        <w:t>Mr Hefyn Davies</w:t>
      </w:r>
    </w:p>
    <w:p w14:paraId="3BBD0719" w14:textId="5C90BF18" w:rsidR="00F92B42" w:rsidRPr="008B5AA0" w:rsidRDefault="00F92B42" w:rsidP="00C3533A">
      <w:pPr>
        <w:spacing w:line="276" w:lineRule="auto"/>
        <w:jc w:val="both"/>
        <w:rPr>
          <w:rFonts w:asciiTheme="minorHAnsi" w:hAnsiTheme="minorHAnsi" w:cstheme="minorHAnsi"/>
          <w:b/>
          <w:bCs/>
          <w:iCs/>
          <w:u w:val="single" w:color="7030A0"/>
        </w:rPr>
      </w:pPr>
    </w:p>
    <w:p w14:paraId="5DC61130" w14:textId="2380016B" w:rsidR="0050463C" w:rsidRPr="008B5AA0" w:rsidRDefault="0050463C" w:rsidP="00C3533A">
      <w:pPr>
        <w:spacing w:line="276" w:lineRule="auto"/>
        <w:jc w:val="both"/>
        <w:rPr>
          <w:rFonts w:asciiTheme="minorHAnsi" w:hAnsiTheme="minorHAnsi" w:cstheme="minorHAnsi"/>
          <w:b/>
          <w:bCs/>
          <w:iCs/>
        </w:rPr>
      </w:pPr>
      <w:r w:rsidRPr="008B5AA0">
        <w:rPr>
          <w:rFonts w:asciiTheme="minorHAnsi" w:hAnsiTheme="minorHAnsi" w:cstheme="minorHAnsi"/>
          <w:b/>
          <w:bCs/>
          <w:iCs/>
        </w:rPr>
        <w:t>RESPONSIBLE INDIVIDUAL</w:t>
      </w:r>
      <w:r w:rsidRPr="008B5AA0">
        <w:rPr>
          <w:rFonts w:asciiTheme="minorHAnsi" w:hAnsiTheme="minorHAnsi" w:cstheme="minorHAnsi"/>
          <w:b/>
          <w:bCs/>
          <w:iCs/>
        </w:rPr>
        <w:tab/>
      </w:r>
      <w:r w:rsidRPr="008B5AA0">
        <w:rPr>
          <w:rFonts w:asciiTheme="minorHAnsi" w:hAnsiTheme="minorHAnsi" w:cstheme="minorHAnsi"/>
          <w:b/>
          <w:bCs/>
          <w:iCs/>
        </w:rPr>
        <w:tab/>
      </w:r>
      <w:r w:rsidRPr="008B5AA0">
        <w:rPr>
          <w:rFonts w:asciiTheme="minorHAnsi" w:hAnsiTheme="minorHAnsi" w:cstheme="minorHAnsi"/>
          <w:b/>
          <w:bCs/>
          <w:iCs/>
        </w:rPr>
        <w:tab/>
      </w:r>
      <w:r w:rsidR="004C4BEC">
        <w:rPr>
          <w:rFonts w:asciiTheme="minorHAnsi" w:hAnsiTheme="minorHAnsi" w:cstheme="minorHAnsi"/>
          <w:b/>
          <w:bCs/>
          <w:iCs/>
        </w:rPr>
        <w:tab/>
      </w:r>
      <w:r w:rsidR="004C4BEC">
        <w:rPr>
          <w:rFonts w:asciiTheme="minorHAnsi" w:hAnsiTheme="minorHAnsi" w:cstheme="minorHAnsi"/>
          <w:b/>
          <w:bCs/>
          <w:iCs/>
        </w:rPr>
        <w:tab/>
      </w:r>
      <w:r w:rsidR="0035057B">
        <w:rPr>
          <w:rFonts w:asciiTheme="minorHAnsi" w:hAnsiTheme="minorHAnsi" w:cstheme="minorHAnsi"/>
          <w:b/>
          <w:bCs/>
          <w:iCs/>
        </w:rPr>
        <w:t>Ms Helen Martin</w:t>
      </w:r>
    </w:p>
    <w:p w14:paraId="128E46BE" w14:textId="77777777" w:rsidR="00F92B42" w:rsidRPr="008B5AA0" w:rsidRDefault="00F92B42" w:rsidP="00C3533A">
      <w:pPr>
        <w:spacing w:line="276" w:lineRule="auto"/>
        <w:jc w:val="both"/>
        <w:rPr>
          <w:rFonts w:asciiTheme="minorHAnsi" w:hAnsiTheme="minorHAnsi" w:cstheme="minorHAnsi"/>
          <w:b/>
          <w:bCs/>
          <w:iCs/>
        </w:rPr>
      </w:pPr>
    </w:p>
    <w:p w14:paraId="773C9480" w14:textId="4049D9FB" w:rsidR="0050463C" w:rsidRDefault="003255DB" w:rsidP="00C3533A">
      <w:pPr>
        <w:spacing w:line="276" w:lineRule="auto"/>
        <w:jc w:val="both"/>
        <w:rPr>
          <w:rFonts w:asciiTheme="minorHAnsi" w:hAnsiTheme="minorHAnsi" w:cstheme="minorHAnsi"/>
          <w:b/>
          <w:bCs/>
          <w:iCs/>
        </w:rPr>
      </w:pPr>
      <w:r>
        <w:rPr>
          <w:rFonts w:asciiTheme="minorHAnsi" w:hAnsiTheme="minorHAnsi" w:cstheme="minorHAnsi"/>
          <w:b/>
          <w:bCs/>
          <w:iCs/>
        </w:rPr>
        <w:t>REGISTERED</w:t>
      </w:r>
      <w:r w:rsidR="0050463C" w:rsidRPr="008B5AA0">
        <w:rPr>
          <w:rFonts w:asciiTheme="minorHAnsi" w:hAnsiTheme="minorHAnsi" w:cstheme="minorHAnsi"/>
          <w:b/>
          <w:bCs/>
          <w:iCs/>
        </w:rPr>
        <w:t xml:space="preserve"> </w:t>
      </w:r>
      <w:r w:rsidR="00C45843">
        <w:rPr>
          <w:rFonts w:asciiTheme="minorHAnsi" w:hAnsiTheme="minorHAnsi" w:cstheme="minorHAnsi"/>
          <w:b/>
          <w:bCs/>
          <w:iCs/>
        </w:rPr>
        <w:t>SENIOR</w:t>
      </w:r>
      <w:r w:rsidR="009F5FD9">
        <w:rPr>
          <w:rFonts w:asciiTheme="minorHAnsi" w:hAnsiTheme="minorHAnsi" w:cstheme="minorHAnsi"/>
          <w:b/>
          <w:bCs/>
          <w:iCs/>
        </w:rPr>
        <w:t xml:space="preserve"> </w:t>
      </w:r>
      <w:r w:rsidR="0050463C" w:rsidRPr="008B5AA0">
        <w:rPr>
          <w:rFonts w:asciiTheme="minorHAnsi" w:hAnsiTheme="minorHAnsi" w:cstheme="minorHAnsi"/>
          <w:b/>
          <w:bCs/>
          <w:iCs/>
        </w:rPr>
        <w:t>MANAGER</w:t>
      </w:r>
      <w:r w:rsidR="0050463C" w:rsidRPr="008B5AA0">
        <w:rPr>
          <w:rFonts w:asciiTheme="minorHAnsi" w:hAnsiTheme="minorHAnsi" w:cstheme="minorHAnsi"/>
          <w:b/>
          <w:bCs/>
          <w:iCs/>
        </w:rPr>
        <w:tab/>
      </w:r>
      <w:r w:rsidR="00B84C6E" w:rsidRPr="008B5AA0">
        <w:rPr>
          <w:rFonts w:asciiTheme="minorHAnsi" w:hAnsiTheme="minorHAnsi" w:cstheme="minorHAnsi"/>
          <w:b/>
          <w:bCs/>
          <w:iCs/>
        </w:rPr>
        <w:tab/>
      </w:r>
      <w:r w:rsidR="004C4BEC">
        <w:rPr>
          <w:rFonts w:asciiTheme="minorHAnsi" w:hAnsiTheme="minorHAnsi" w:cstheme="minorHAnsi"/>
          <w:b/>
          <w:bCs/>
          <w:iCs/>
        </w:rPr>
        <w:tab/>
      </w:r>
      <w:r w:rsidR="00B84C6E" w:rsidRPr="008B5AA0">
        <w:rPr>
          <w:rFonts w:asciiTheme="minorHAnsi" w:hAnsiTheme="minorHAnsi" w:cstheme="minorHAnsi"/>
          <w:b/>
          <w:bCs/>
          <w:iCs/>
        </w:rPr>
        <w:tab/>
      </w:r>
      <w:r w:rsidR="009B58CA" w:rsidRPr="008B5AA0">
        <w:rPr>
          <w:rFonts w:asciiTheme="minorHAnsi" w:hAnsiTheme="minorHAnsi" w:cstheme="minorHAnsi"/>
          <w:b/>
          <w:bCs/>
          <w:iCs/>
        </w:rPr>
        <w:t>Ms Sian</w:t>
      </w:r>
      <w:r w:rsidR="00B0607E" w:rsidRPr="008B5AA0">
        <w:rPr>
          <w:rFonts w:asciiTheme="minorHAnsi" w:hAnsiTheme="minorHAnsi" w:cstheme="minorHAnsi"/>
          <w:b/>
          <w:bCs/>
          <w:iCs/>
        </w:rPr>
        <w:t xml:space="preserve"> Thomas</w:t>
      </w:r>
    </w:p>
    <w:p w14:paraId="6A19FC84" w14:textId="77777777" w:rsidR="00AE29FF" w:rsidRDefault="00AE29FF" w:rsidP="00C3533A">
      <w:pPr>
        <w:spacing w:line="276" w:lineRule="auto"/>
        <w:jc w:val="both"/>
        <w:rPr>
          <w:rFonts w:asciiTheme="minorHAnsi" w:hAnsiTheme="minorHAnsi" w:cstheme="minorHAnsi"/>
          <w:b/>
          <w:bCs/>
          <w:iCs/>
        </w:rPr>
      </w:pPr>
    </w:p>
    <w:p w14:paraId="0A31D440" w14:textId="7EF550C6" w:rsidR="00562D50" w:rsidRDefault="00562D50" w:rsidP="00C3533A">
      <w:pPr>
        <w:spacing w:line="276" w:lineRule="auto"/>
        <w:jc w:val="both"/>
        <w:rPr>
          <w:rFonts w:asciiTheme="minorHAnsi" w:hAnsiTheme="minorHAnsi" w:cstheme="minorHAnsi"/>
          <w:b/>
          <w:bCs/>
          <w:iCs/>
        </w:rPr>
      </w:pPr>
      <w:r>
        <w:rPr>
          <w:rFonts w:asciiTheme="minorHAnsi" w:hAnsiTheme="minorHAnsi" w:cstheme="minorHAnsi"/>
          <w:b/>
          <w:bCs/>
          <w:iCs/>
        </w:rPr>
        <w:t>BUSINESS SUPPORT OFFICER</w:t>
      </w:r>
      <w:r>
        <w:rPr>
          <w:rFonts w:asciiTheme="minorHAnsi" w:hAnsiTheme="minorHAnsi" w:cstheme="minorHAnsi"/>
          <w:b/>
          <w:bCs/>
          <w:iCs/>
        </w:rPr>
        <w:tab/>
      </w:r>
      <w:r>
        <w:rPr>
          <w:rFonts w:asciiTheme="minorHAnsi" w:hAnsiTheme="minorHAnsi" w:cstheme="minorHAnsi"/>
          <w:b/>
          <w:bCs/>
          <w:iCs/>
        </w:rPr>
        <w:tab/>
      </w:r>
      <w:r>
        <w:rPr>
          <w:rFonts w:asciiTheme="minorHAnsi" w:hAnsiTheme="minorHAnsi" w:cstheme="minorHAnsi"/>
          <w:b/>
          <w:bCs/>
          <w:iCs/>
        </w:rPr>
        <w:tab/>
      </w:r>
      <w:r>
        <w:rPr>
          <w:rFonts w:asciiTheme="minorHAnsi" w:hAnsiTheme="minorHAnsi" w:cstheme="minorHAnsi"/>
          <w:b/>
          <w:bCs/>
          <w:iCs/>
        </w:rPr>
        <w:tab/>
      </w:r>
      <w:r>
        <w:rPr>
          <w:rFonts w:asciiTheme="minorHAnsi" w:hAnsiTheme="minorHAnsi" w:cstheme="minorHAnsi"/>
          <w:b/>
          <w:bCs/>
          <w:iCs/>
        </w:rPr>
        <w:tab/>
        <w:t>Mrs Rhoda Ashley</w:t>
      </w:r>
    </w:p>
    <w:p w14:paraId="37628CEF" w14:textId="77777777" w:rsidR="00562D50" w:rsidRDefault="00562D50" w:rsidP="00C3533A">
      <w:pPr>
        <w:spacing w:line="276" w:lineRule="auto"/>
        <w:jc w:val="both"/>
        <w:rPr>
          <w:rFonts w:asciiTheme="minorHAnsi" w:hAnsiTheme="minorHAnsi" w:cstheme="minorHAnsi"/>
          <w:b/>
          <w:bCs/>
          <w:iCs/>
        </w:rPr>
      </w:pPr>
    </w:p>
    <w:p w14:paraId="01F94446" w14:textId="59ECC193" w:rsidR="00AE29FF" w:rsidRPr="008B5AA0" w:rsidRDefault="0035057B" w:rsidP="00C3533A">
      <w:pPr>
        <w:spacing w:line="276" w:lineRule="auto"/>
        <w:jc w:val="both"/>
        <w:rPr>
          <w:rFonts w:asciiTheme="minorHAnsi" w:hAnsiTheme="minorHAnsi" w:cstheme="minorHAnsi"/>
          <w:b/>
          <w:bCs/>
          <w:iCs/>
        </w:rPr>
      </w:pPr>
      <w:r>
        <w:rPr>
          <w:rFonts w:asciiTheme="minorHAnsi" w:hAnsiTheme="minorHAnsi" w:cstheme="minorHAnsi"/>
          <w:b/>
          <w:bCs/>
          <w:iCs/>
        </w:rPr>
        <w:t>SERVICE</w:t>
      </w:r>
      <w:r w:rsidR="00AE29FF">
        <w:rPr>
          <w:rFonts w:asciiTheme="minorHAnsi" w:hAnsiTheme="minorHAnsi" w:cstheme="minorHAnsi"/>
          <w:b/>
          <w:bCs/>
          <w:iCs/>
        </w:rPr>
        <w:t xml:space="preserve"> MANAGER</w:t>
      </w:r>
      <w:r w:rsidR="00AE29FF">
        <w:rPr>
          <w:rFonts w:asciiTheme="minorHAnsi" w:hAnsiTheme="minorHAnsi" w:cstheme="minorHAnsi"/>
          <w:b/>
          <w:bCs/>
          <w:iCs/>
        </w:rPr>
        <w:tab/>
      </w:r>
      <w:r w:rsidR="00AE29FF">
        <w:rPr>
          <w:rFonts w:asciiTheme="minorHAnsi" w:hAnsiTheme="minorHAnsi" w:cstheme="minorHAnsi"/>
          <w:b/>
          <w:bCs/>
          <w:iCs/>
        </w:rPr>
        <w:tab/>
      </w:r>
      <w:r w:rsidR="00AE29FF">
        <w:rPr>
          <w:rFonts w:asciiTheme="minorHAnsi" w:hAnsiTheme="minorHAnsi" w:cstheme="minorHAnsi"/>
          <w:b/>
          <w:bCs/>
          <w:iCs/>
        </w:rPr>
        <w:tab/>
      </w:r>
      <w:r>
        <w:rPr>
          <w:rFonts w:asciiTheme="minorHAnsi" w:hAnsiTheme="minorHAnsi" w:cstheme="minorHAnsi"/>
          <w:b/>
          <w:bCs/>
          <w:iCs/>
        </w:rPr>
        <w:tab/>
      </w:r>
      <w:r w:rsidR="004C4BEC">
        <w:rPr>
          <w:rFonts w:asciiTheme="minorHAnsi" w:hAnsiTheme="minorHAnsi" w:cstheme="minorHAnsi"/>
          <w:b/>
          <w:bCs/>
          <w:iCs/>
        </w:rPr>
        <w:tab/>
      </w:r>
      <w:r w:rsidR="00AE29FF">
        <w:rPr>
          <w:rFonts w:asciiTheme="minorHAnsi" w:hAnsiTheme="minorHAnsi" w:cstheme="minorHAnsi"/>
          <w:b/>
          <w:bCs/>
          <w:iCs/>
        </w:rPr>
        <w:tab/>
        <w:t xml:space="preserve">Mr </w:t>
      </w:r>
      <w:r>
        <w:rPr>
          <w:rFonts w:asciiTheme="minorHAnsi" w:hAnsiTheme="minorHAnsi" w:cstheme="minorHAnsi"/>
          <w:b/>
          <w:bCs/>
          <w:iCs/>
        </w:rPr>
        <w:t>Ashley Holland</w:t>
      </w:r>
    </w:p>
    <w:p w14:paraId="52BCEF9F" w14:textId="77777777" w:rsidR="00974900" w:rsidRPr="008B5AA0" w:rsidRDefault="00974900" w:rsidP="00C3533A">
      <w:pPr>
        <w:spacing w:line="276" w:lineRule="auto"/>
        <w:jc w:val="both"/>
        <w:rPr>
          <w:rFonts w:asciiTheme="minorHAnsi" w:hAnsiTheme="minorHAnsi" w:cstheme="minorHAnsi"/>
          <w:b/>
          <w:bCs/>
          <w:iCs/>
        </w:rPr>
      </w:pPr>
    </w:p>
    <w:p w14:paraId="35417776" w14:textId="77777777" w:rsidR="00974900" w:rsidRPr="008B5AA0" w:rsidRDefault="00974900" w:rsidP="00C3533A">
      <w:pPr>
        <w:spacing w:line="276" w:lineRule="auto"/>
        <w:jc w:val="both"/>
        <w:rPr>
          <w:rFonts w:asciiTheme="minorHAnsi" w:hAnsiTheme="minorHAnsi" w:cstheme="minorHAnsi"/>
          <w:b/>
          <w:bCs/>
          <w:iCs/>
        </w:rPr>
      </w:pPr>
    </w:p>
    <w:p w14:paraId="6FEDD24D" w14:textId="4DD89083" w:rsidR="00974900" w:rsidRPr="008B5AA0" w:rsidRDefault="00974900" w:rsidP="00C3533A">
      <w:pPr>
        <w:pStyle w:val="BodyText2"/>
        <w:spacing w:line="276" w:lineRule="auto"/>
        <w:ind w:right="26"/>
        <w:jc w:val="both"/>
        <w:rPr>
          <w:rFonts w:asciiTheme="minorHAnsi" w:eastAsia="Futurist" w:hAnsiTheme="minorHAnsi" w:cstheme="minorHAnsi"/>
          <w:noProof/>
          <w:sz w:val="24"/>
        </w:rPr>
      </w:pPr>
      <w:r w:rsidRPr="008B5AA0">
        <w:rPr>
          <w:rFonts w:asciiTheme="minorHAnsi" w:hAnsiTheme="minorHAnsi" w:cstheme="minorHAnsi"/>
          <w:sz w:val="24"/>
        </w:rPr>
        <w:t xml:space="preserve">Gelli Aur Care is a purposely modified </w:t>
      </w:r>
      <w:r w:rsidRPr="008B5AA0">
        <w:rPr>
          <w:rFonts w:asciiTheme="minorHAnsi" w:hAnsiTheme="minorHAnsi" w:cstheme="minorHAnsi"/>
          <w:bCs/>
          <w:sz w:val="24"/>
        </w:rPr>
        <w:t>residential</w:t>
      </w:r>
      <w:r w:rsidRPr="008B5AA0">
        <w:rPr>
          <w:rFonts w:asciiTheme="minorHAnsi" w:eastAsia="Futurist" w:hAnsiTheme="minorHAnsi" w:cstheme="minorHAnsi"/>
          <w:noProof/>
          <w:sz w:val="24"/>
        </w:rPr>
        <w:t xml:space="preserve"> home, committed to providing specialist care for </w:t>
      </w:r>
      <w:r w:rsidR="00C17D08">
        <w:rPr>
          <w:rFonts w:asciiTheme="minorHAnsi" w:eastAsia="Futurist" w:hAnsiTheme="minorHAnsi" w:cstheme="minorHAnsi"/>
          <w:noProof/>
          <w:sz w:val="24"/>
        </w:rPr>
        <w:t>six</w:t>
      </w:r>
      <w:r w:rsidR="003255DB">
        <w:rPr>
          <w:rFonts w:asciiTheme="minorHAnsi" w:eastAsia="Futurist" w:hAnsiTheme="minorHAnsi" w:cstheme="minorHAnsi"/>
          <w:noProof/>
          <w:sz w:val="24"/>
        </w:rPr>
        <w:t xml:space="preserve"> </w:t>
      </w:r>
      <w:r w:rsidR="00C17D08">
        <w:rPr>
          <w:rFonts w:asciiTheme="minorHAnsi" w:eastAsia="Futurist" w:hAnsiTheme="minorHAnsi" w:cstheme="minorHAnsi"/>
          <w:noProof/>
          <w:sz w:val="24"/>
        </w:rPr>
        <w:t>individuals</w:t>
      </w:r>
      <w:r w:rsidRPr="008B5AA0">
        <w:rPr>
          <w:rFonts w:asciiTheme="minorHAnsi" w:eastAsia="Futurist" w:hAnsiTheme="minorHAnsi" w:cstheme="minorHAnsi"/>
          <w:noProof/>
          <w:sz w:val="24"/>
        </w:rPr>
        <w:t xml:space="preserve">, with learning disabilities and co-existing mental health issues.  </w:t>
      </w:r>
    </w:p>
    <w:p w14:paraId="11A9CDBC" w14:textId="77777777" w:rsidR="00974900" w:rsidRPr="008B5AA0" w:rsidRDefault="00974900" w:rsidP="00C3533A">
      <w:pPr>
        <w:pStyle w:val="BodyText2"/>
        <w:spacing w:line="276" w:lineRule="auto"/>
        <w:ind w:right="26"/>
        <w:jc w:val="both"/>
        <w:rPr>
          <w:rFonts w:asciiTheme="minorHAnsi" w:eastAsia="Futurist" w:hAnsiTheme="minorHAnsi" w:cstheme="minorHAnsi"/>
          <w:noProof/>
          <w:sz w:val="24"/>
        </w:rPr>
      </w:pPr>
    </w:p>
    <w:p w14:paraId="3A465F38" w14:textId="4E7C41CD" w:rsidR="00974900" w:rsidRPr="008B5AA0" w:rsidRDefault="00F30754" w:rsidP="00C3533A">
      <w:pPr>
        <w:pStyle w:val="BodyText2"/>
        <w:spacing w:line="276" w:lineRule="auto"/>
        <w:ind w:right="26"/>
        <w:jc w:val="both"/>
        <w:rPr>
          <w:rFonts w:asciiTheme="minorHAnsi" w:eastAsia="Futurist" w:hAnsiTheme="minorHAnsi" w:cstheme="minorHAnsi"/>
          <w:noProof/>
          <w:sz w:val="24"/>
        </w:rPr>
      </w:pPr>
      <w:r>
        <w:rPr>
          <w:rFonts w:asciiTheme="minorHAnsi" w:eastAsia="Futurist" w:hAnsiTheme="minorHAnsi" w:cstheme="minorHAnsi"/>
          <w:noProof/>
          <w:sz w:val="24"/>
        </w:rPr>
        <w:t xml:space="preserve">The </w:t>
      </w:r>
      <w:r w:rsidR="00353745">
        <w:rPr>
          <w:rFonts w:asciiTheme="minorHAnsi" w:eastAsia="Futurist" w:hAnsiTheme="minorHAnsi" w:cstheme="minorHAnsi"/>
          <w:noProof/>
          <w:sz w:val="24"/>
        </w:rPr>
        <w:t xml:space="preserve">home </w:t>
      </w:r>
      <w:r w:rsidR="00974900" w:rsidRPr="008B5AA0">
        <w:rPr>
          <w:rFonts w:asciiTheme="minorHAnsi" w:eastAsia="Futurist" w:hAnsiTheme="minorHAnsi" w:cstheme="minorHAnsi"/>
          <w:noProof/>
          <w:sz w:val="24"/>
        </w:rPr>
        <w:t>is situated within its own private grounds with spacious accommodation</w:t>
      </w:r>
      <w:r w:rsidR="00353745">
        <w:rPr>
          <w:rFonts w:asciiTheme="minorHAnsi" w:eastAsia="Futurist" w:hAnsiTheme="minorHAnsi" w:cstheme="minorHAnsi"/>
          <w:noProof/>
          <w:sz w:val="24"/>
        </w:rPr>
        <w:t xml:space="preserve"> </w:t>
      </w:r>
      <w:r w:rsidR="00974900" w:rsidRPr="008B5AA0">
        <w:rPr>
          <w:rFonts w:asciiTheme="minorHAnsi" w:eastAsia="Futurist" w:hAnsiTheme="minorHAnsi" w:cstheme="minorHAnsi"/>
          <w:noProof/>
          <w:sz w:val="24"/>
        </w:rPr>
        <w:t>provid</w:t>
      </w:r>
      <w:r w:rsidR="00353745">
        <w:rPr>
          <w:rFonts w:asciiTheme="minorHAnsi" w:eastAsia="Futurist" w:hAnsiTheme="minorHAnsi" w:cstheme="minorHAnsi"/>
          <w:noProof/>
          <w:sz w:val="24"/>
        </w:rPr>
        <w:t>ing</w:t>
      </w:r>
      <w:r w:rsidR="00974900" w:rsidRPr="008B5AA0">
        <w:rPr>
          <w:rFonts w:asciiTheme="minorHAnsi" w:eastAsia="Futurist" w:hAnsiTheme="minorHAnsi" w:cstheme="minorHAnsi"/>
          <w:noProof/>
          <w:sz w:val="24"/>
        </w:rPr>
        <w:t xml:space="preserve"> a well furnished sitting room, dining area, quiet </w:t>
      </w:r>
      <w:r w:rsidR="00720CF4">
        <w:rPr>
          <w:rFonts w:asciiTheme="minorHAnsi" w:eastAsia="Futurist" w:hAnsiTheme="minorHAnsi" w:cstheme="minorHAnsi"/>
          <w:noProof/>
          <w:sz w:val="24"/>
        </w:rPr>
        <w:t>room</w:t>
      </w:r>
      <w:r w:rsidR="00974900" w:rsidRPr="008B5AA0">
        <w:rPr>
          <w:rFonts w:asciiTheme="minorHAnsi" w:eastAsia="Futurist" w:hAnsiTheme="minorHAnsi" w:cstheme="minorHAnsi"/>
          <w:noProof/>
          <w:sz w:val="24"/>
        </w:rPr>
        <w:t xml:space="preserve">, a separate TV/movie/gaming area, </w:t>
      </w:r>
      <w:r w:rsidR="005D3E11">
        <w:rPr>
          <w:rFonts w:asciiTheme="minorHAnsi" w:eastAsia="Futurist" w:hAnsiTheme="minorHAnsi" w:cstheme="minorHAnsi"/>
          <w:noProof/>
          <w:sz w:val="24"/>
        </w:rPr>
        <w:t>gym area, an activity room with kitchen/cooking facilities</w:t>
      </w:r>
      <w:r w:rsidR="00E12DF2">
        <w:rPr>
          <w:rFonts w:asciiTheme="minorHAnsi" w:eastAsia="Futurist" w:hAnsiTheme="minorHAnsi" w:cstheme="minorHAnsi"/>
          <w:noProof/>
          <w:sz w:val="24"/>
        </w:rPr>
        <w:t xml:space="preserve"> and an external summerhouse with hot tub</w:t>
      </w:r>
      <w:r w:rsidR="002C1417">
        <w:rPr>
          <w:rFonts w:asciiTheme="minorHAnsi" w:eastAsia="Futurist" w:hAnsiTheme="minorHAnsi" w:cstheme="minorHAnsi"/>
          <w:noProof/>
          <w:sz w:val="24"/>
        </w:rPr>
        <w:t xml:space="preserve"> </w:t>
      </w:r>
      <w:r w:rsidR="00974900" w:rsidRPr="008B5AA0">
        <w:rPr>
          <w:rFonts w:asciiTheme="minorHAnsi" w:eastAsia="Futurist" w:hAnsiTheme="minorHAnsi" w:cstheme="minorHAnsi"/>
          <w:noProof/>
          <w:sz w:val="24"/>
        </w:rPr>
        <w:t xml:space="preserve">all of which have a welcoming and relaxed atmosphere.  All areas within the home are furnished to a high standard and provide excellent facilities for </w:t>
      </w:r>
      <w:r w:rsidR="002C1417">
        <w:rPr>
          <w:rFonts w:asciiTheme="minorHAnsi" w:eastAsia="Futurist" w:hAnsiTheme="minorHAnsi" w:cstheme="minorHAnsi"/>
          <w:noProof/>
          <w:sz w:val="24"/>
        </w:rPr>
        <w:t xml:space="preserve">residents including wifi access, </w:t>
      </w:r>
      <w:r w:rsidR="0056496D">
        <w:rPr>
          <w:rFonts w:asciiTheme="minorHAnsi" w:eastAsia="Futurist" w:hAnsiTheme="minorHAnsi" w:cstheme="minorHAnsi"/>
          <w:noProof/>
          <w:sz w:val="24"/>
        </w:rPr>
        <w:t>games consoles, google speakers</w:t>
      </w:r>
      <w:r w:rsidR="008D36DB">
        <w:rPr>
          <w:rFonts w:asciiTheme="minorHAnsi" w:eastAsia="Futurist" w:hAnsiTheme="minorHAnsi" w:cstheme="minorHAnsi"/>
          <w:noProof/>
          <w:sz w:val="24"/>
        </w:rPr>
        <w:t xml:space="preserve"> and </w:t>
      </w:r>
      <w:r w:rsidR="00B971B4">
        <w:rPr>
          <w:rFonts w:asciiTheme="minorHAnsi" w:eastAsia="Futurist" w:hAnsiTheme="minorHAnsi" w:cstheme="minorHAnsi"/>
          <w:noProof/>
          <w:sz w:val="24"/>
        </w:rPr>
        <w:t>smart TV’s</w:t>
      </w:r>
      <w:r w:rsidR="00974900" w:rsidRPr="008B5AA0">
        <w:rPr>
          <w:rFonts w:asciiTheme="minorHAnsi" w:eastAsia="Futurist" w:hAnsiTheme="minorHAnsi" w:cstheme="minorHAnsi"/>
          <w:noProof/>
          <w:sz w:val="24"/>
        </w:rPr>
        <w:t xml:space="preserve">.  </w:t>
      </w:r>
    </w:p>
    <w:p w14:paraId="38BFAA7B" w14:textId="77777777" w:rsidR="00974900" w:rsidRPr="008B5AA0" w:rsidRDefault="00974900" w:rsidP="00C3533A">
      <w:pPr>
        <w:pStyle w:val="BodyText2"/>
        <w:spacing w:line="276" w:lineRule="auto"/>
        <w:ind w:right="26"/>
        <w:jc w:val="both"/>
        <w:rPr>
          <w:rFonts w:asciiTheme="minorHAnsi" w:eastAsia="Futurist" w:hAnsiTheme="minorHAnsi" w:cstheme="minorHAnsi"/>
          <w:noProof/>
          <w:sz w:val="24"/>
        </w:rPr>
      </w:pPr>
    </w:p>
    <w:p w14:paraId="2BFC00EF" w14:textId="77777777" w:rsidR="00974900" w:rsidRPr="008B5AA0" w:rsidRDefault="00974900" w:rsidP="00C3533A">
      <w:pPr>
        <w:pStyle w:val="BodyText2"/>
        <w:spacing w:line="276" w:lineRule="auto"/>
        <w:ind w:right="26"/>
        <w:jc w:val="both"/>
        <w:rPr>
          <w:rFonts w:asciiTheme="minorHAnsi" w:eastAsia="Futurist" w:hAnsiTheme="minorHAnsi" w:cstheme="minorHAnsi"/>
          <w:noProof/>
          <w:sz w:val="24"/>
        </w:rPr>
      </w:pPr>
      <w:r w:rsidRPr="008B5AA0">
        <w:rPr>
          <w:rFonts w:asciiTheme="minorHAnsi" w:eastAsia="Futurist" w:hAnsiTheme="minorHAnsi" w:cstheme="minorHAnsi"/>
          <w:noProof/>
          <w:sz w:val="24"/>
        </w:rPr>
        <w:t xml:space="preserve">Gelli Aur Care Ltd is owned by Hefyn and Pam Davies.  A  family owned business committed to supporting individuals with mental health issues and learning disabilities to live and fulfil their potential to the utmost. </w:t>
      </w:r>
    </w:p>
    <w:p w14:paraId="7DBC98E7" w14:textId="77777777" w:rsidR="00974900" w:rsidRPr="008B5AA0" w:rsidRDefault="00974900" w:rsidP="00C3533A">
      <w:pPr>
        <w:pStyle w:val="BodyText2"/>
        <w:spacing w:line="276" w:lineRule="auto"/>
        <w:ind w:right="26"/>
        <w:jc w:val="both"/>
        <w:rPr>
          <w:rFonts w:asciiTheme="minorHAnsi" w:eastAsia="Futurist" w:hAnsiTheme="minorHAnsi" w:cstheme="minorHAnsi"/>
          <w:noProof/>
          <w:sz w:val="24"/>
        </w:rPr>
      </w:pPr>
    </w:p>
    <w:p w14:paraId="4742CC14" w14:textId="69777422" w:rsidR="00974900" w:rsidRPr="008B5AA0" w:rsidRDefault="00974900" w:rsidP="00AE29FF">
      <w:pPr>
        <w:pStyle w:val="BodyText2"/>
        <w:spacing w:line="276" w:lineRule="auto"/>
        <w:ind w:right="28"/>
        <w:jc w:val="both"/>
        <w:rPr>
          <w:rFonts w:asciiTheme="minorHAnsi" w:hAnsiTheme="minorHAnsi" w:cstheme="minorHAnsi"/>
          <w:b/>
          <w:bCs/>
          <w:iCs/>
          <w:sz w:val="24"/>
        </w:rPr>
      </w:pPr>
      <w:r w:rsidRPr="008B5AA0">
        <w:rPr>
          <w:rFonts w:asciiTheme="minorHAnsi" w:eastAsia="Futurist" w:hAnsiTheme="minorHAnsi" w:cstheme="minorHAnsi"/>
          <w:noProof/>
          <w:sz w:val="24"/>
        </w:rPr>
        <w:t xml:space="preserve">Gelli Aur Care </w:t>
      </w:r>
      <w:r w:rsidR="008D36DB">
        <w:rPr>
          <w:rFonts w:asciiTheme="minorHAnsi" w:eastAsia="Futurist" w:hAnsiTheme="minorHAnsi" w:cstheme="minorHAnsi"/>
          <w:noProof/>
          <w:sz w:val="24"/>
        </w:rPr>
        <w:t>does</w:t>
      </w:r>
      <w:r w:rsidRPr="008B5AA0">
        <w:rPr>
          <w:rFonts w:asciiTheme="minorHAnsi" w:eastAsia="Futurist" w:hAnsiTheme="minorHAnsi" w:cstheme="minorHAnsi"/>
          <w:noProof/>
          <w:sz w:val="24"/>
        </w:rPr>
        <w:t xml:space="preserve"> not discriminate against those with a history of offending behaviours.  Our bespoke service can provide residential care for </w:t>
      </w:r>
      <w:r w:rsidR="005D16CA">
        <w:rPr>
          <w:rFonts w:asciiTheme="minorHAnsi" w:eastAsia="Futurist" w:hAnsiTheme="minorHAnsi" w:cstheme="minorHAnsi"/>
          <w:noProof/>
          <w:sz w:val="24"/>
        </w:rPr>
        <w:t>individuals</w:t>
      </w:r>
      <w:r w:rsidRPr="008B5AA0">
        <w:rPr>
          <w:rFonts w:asciiTheme="minorHAnsi" w:eastAsia="Futurist" w:hAnsiTheme="minorHAnsi" w:cstheme="minorHAnsi"/>
          <w:noProof/>
          <w:sz w:val="24"/>
        </w:rPr>
        <w:t xml:space="preserve"> who have challenged existing care provisions and have difficulty in finding suitable long or short term placements.  </w:t>
      </w:r>
    </w:p>
    <w:p w14:paraId="689C0656" w14:textId="77777777" w:rsidR="00540BA0" w:rsidRPr="008B5AA0" w:rsidRDefault="00540BA0" w:rsidP="00C3533A">
      <w:pPr>
        <w:spacing w:line="276" w:lineRule="auto"/>
        <w:rPr>
          <w:rFonts w:asciiTheme="minorHAnsi" w:hAnsiTheme="minorHAnsi" w:cstheme="minorHAnsi"/>
          <w:b/>
          <w:u w:val="single"/>
        </w:rPr>
      </w:pPr>
      <w:r w:rsidRPr="008B5AA0">
        <w:rPr>
          <w:rFonts w:asciiTheme="minorHAnsi" w:hAnsiTheme="minorHAnsi" w:cstheme="minorHAnsi"/>
          <w:b/>
          <w:bCs/>
          <w:iCs/>
        </w:rPr>
        <w:br w:type="column"/>
      </w:r>
      <w:r w:rsidRPr="008B5AA0">
        <w:rPr>
          <w:rFonts w:asciiTheme="minorHAnsi" w:hAnsiTheme="minorHAnsi" w:cstheme="minorHAnsi"/>
          <w:b/>
          <w:u w:val="single"/>
        </w:rPr>
        <w:lastRenderedPageBreak/>
        <w:t>LOCATION OF THE SERVICE</w:t>
      </w:r>
    </w:p>
    <w:p w14:paraId="46BAFD83" w14:textId="243E993E" w:rsidR="00AB7340" w:rsidRDefault="00B0607E" w:rsidP="00C3533A">
      <w:pPr>
        <w:spacing w:line="276" w:lineRule="auto"/>
        <w:rPr>
          <w:rFonts w:asciiTheme="minorHAnsi" w:hAnsiTheme="minorHAnsi" w:cstheme="minorHAnsi"/>
        </w:rPr>
      </w:pPr>
      <w:r w:rsidRPr="008B5AA0">
        <w:rPr>
          <w:rFonts w:asciiTheme="minorHAnsi" w:hAnsiTheme="minorHAnsi" w:cstheme="minorHAnsi"/>
        </w:rPr>
        <w:t>Gelli Aur Care</w:t>
      </w:r>
      <w:r w:rsidR="00540BA0" w:rsidRPr="008B5AA0">
        <w:rPr>
          <w:rFonts w:asciiTheme="minorHAnsi" w:hAnsiTheme="minorHAnsi" w:cstheme="minorHAnsi"/>
        </w:rPr>
        <w:t xml:space="preserve"> is located near Meidrim</w:t>
      </w:r>
      <w:r w:rsidR="00974900" w:rsidRPr="008B5AA0">
        <w:rPr>
          <w:rFonts w:asciiTheme="minorHAnsi" w:hAnsiTheme="minorHAnsi" w:cstheme="minorHAnsi"/>
        </w:rPr>
        <w:t xml:space="preserve"> in Carmarthenshire</w:t>
      </w:r>
      <w:r w:rsidR="00540BA0" w:rsidRPr="008B5AA0">
        <w:rPr>
          <w:rFonts w:asciiTheme="minorHAnsi" w:hAnsiTheme="minorHAnsi" w:cstheme="minorHAnsi"/>
        </w:rPr>
        <w:t xml:space="preserve">.  A rural village situated approximately </w:t>
      </w:r>
      <w:r w:rsidR="0084671A">
        <w:rPr>
          <w:rFonts w:asciiTheme="minorHAnsi" w:hAnsiTheme="minorHAnsi" w:cstheme="minorHAnsi"/>
        </w:rPr>
        <w:t>seven</w:t>
      </w:r>
      <w:r w:rsidR="00540BA0" w:rsidRPr="008B5AA0">
        <w:rPr>
          <w:rFonts w:asciiTheme="minorHAnsi" w:hAnsiTheme="minorHAnsi" w:cstheme="minorHAnsi"/>
        </w:rPr>
        <w:t xml:space="preserve"> miles from the town of St Clears, </w:t>
      </w:r>
      <w:r w:rsidR="0084671A">
        <w:rPr>
          <w:rFonts w:asciiTheme="minorHAnsi" w:hAnsiTheme="minorHAnsi" w:cstheme="minorHAnsi"/>
        </w:rPr>
        <w:t>nine</w:t>
      </w:r>
      <w:r w:rsidR="00540BA0" w:rsidRPr="008B5AA0">
        <w:rPr>
          <w:rFonts w:asciiTheme="minorHAnsi" w:hAnsiTheme="minorHAnsi" w:cstheme="minorHAnsi"/>
          <w:color w:val="FF0000"/>
        </w:rPr>
        <w:t xml:space="preserve"> </w:t>
      </w:r>
      <w:r w:rsidR="00540BA0" w:rsidRPr="008B5AA0">
        <w:rPr>
          <w:rFonts w:asciiTheme="minorHAnsi" w:hAnsiTheme="minorHAnsi" w:cstheme="minorHAnsi"/>
        </w:rPr>
        <w:t xml:space="preserve">miles from the town of Carmarthen and </w:t>
      </w:r>
      <w:r w:rsidR="009B3197">
        <w:rPr>
          <w:rFonts w:asciiTheme="minorHAnsi" w:hAnsiTheme="minorHAnsi" w:cstheme="minorHAnsi"/>
        </w:rPr>
        <w:t xml:space="preserve">twenty </w:t>
      </w:r>
      <w:r w:rsidR="00F51370">
        <w:rPr>
          <w:rFonts w:asciiTheme="minorHAnsi" w:hAnsiTheme="minorHAnsi" w:cstheme="minorHAnsi"/>
        </w:rPr>
        <w:t>mi</w:t>
      </w:r>
      <w:r w:rsidR="00F51370" w:rsidRPr="008B5AA0">
        <w:rPr>
          <w:rFonts w:asciiTheme="minorHAnsi" w:hAnsiTheme="minorHAnsi" w:cstheme="minorHAnsi"/>
        </w:rPr>
        <w:t>les</w:t>
      </w:r>
      <w:r w:rsidR="00540BA0" w:rsidRPr="008B5AA0">
        <w:rPr>
          <w:rFonts w:asciiTheme="minorHAnsi" w:hAnsiTheme="minorHAnsi" w:cstheme="minorHAnsi"/>
        </w:rPr>
        <w:t xml:space="preserve"> from the Pembrokeshire border.  Ideally situated to explore numerous towns and villages.  The property is situated in 25 acres of private farmland, with </w:t>
      </w:r>
      <w:r w:rsidR="00E92560">
        <w:rPr>
          <w:rFonts w:asciiTheme="minorHAnsi" w:hAnsiTheme="minorHAnsi" w:cstheme="minorHAnsi"/>
        </w:rPr>
        <w:t>countryside</w:t>
      </w:r>
      <w:r w:rsidR="00540BA0" w:rsidRPr="008B5AA0">
        <w:rPr>
          <w:rFonts w:asciiTheme="minorHAnsi" w:hAnsiTheme="minorHAnsi" w:cstheme="minorHAnsi"/>
        </w:rPr>
        <w:t xml:space="preserve"> views</w:t>
      </w:r>
      <w:r w:rsidR="0084671A">
        <w:rPr>
          <w:rFonts w:asciiTheme="minorHAnsi" w:hAnsiTheme="minorHAnsi" w:cstheme="minorHAnsi"/>
        </w:rPr>
        <w:t xml:space="preserve"> and pleasant surroundings</w:t>
      </w:r>
      <w:r w:rsidR="00540BA0" w:rsidRPr="008B5AA0">
        <w:rPr>
          <w:rFonts w:asciiTheme="minorHAnsi" w:hAnsiTheme="minorHAnsi" w:cstheme="minorHAnsi"/>
        </w:rPr>
        <w:t xml:space="preserve">.  </w:t>
      </w:r>
      <w:r w:rsidR="00FF6DE4" w:rsidRPr="008B5AA0">
        <w:rPr>
          <w:rFonts w:asciiTheme="minorHAnsi" w:hAnsiTheme="minorHAnsi" w:cstheme="minorHAnsi"/>
        </w:rPr>
        <w:t>M</w:t>
      </w:r>
      <w:r w:rsidR="00540BA0" w:rsidRPr="008B5AA0">
        <w:rPr>
          <w:rFonts w:asciiTheme="minorHAnsi" w:hAnsiTheme="minorHAnsi" w:cstheme="minorHAnsi"/>
        </w:rPr>
        <w:t xml:space="preserve">any picturesque </w:t>
      </w:r>
      <w:r w:rsidR="00752A32">
        <w:rPr>
          <w:rFonts w:asciiTheme="minorHAnsi" w:hAnsiTheme="minorHAnsi" w:cstheme="minorHAnsi"/>
        </w:rPr>
        <w:t xml:space="preserve">and idyllic </w:t>
      </w:r>
      <w:r w:rsidR="00540BA0" w:rsidRPr="008B5AA0">
        <w:rPr>
          <w:rFonts w:asciiTheme="minorHAnsi" w:hAnsiTheme="minorHAnsi" w:cstheme="minorHAnsi"/>
        </w:rPr>
        <w:t xml:space="preserve">walks </w:t>
      </w:r>
      <w:r w:rsidR="00FF6DE4" w:rsidRPr="008B5AA0">
        <w:rPr>
          <w:rFonts w:asciiTheme="minorHAnsi" w:hAnsiTheme="minorHAnsi" w:cstheme="minorHAnsi"/>
        </w:rPr>
        <w:t>can be taken on t</w:t>
      </w:r>
      <w:r w:rsidR="005B2DB8" w:rsidRPr="008B5AA0">
        <w:rPr>
          <w:rFonts w:asciiTheme="minorHAnsi" w:hAnsiTheme="minorHAnsi" w:cstheme="minorHAnsi"/>
        </w:rPr>
        <w:t xml:space="preserve">he land and surrounding areas, </w:t>
      </w:r>
      <w:r w:rsidR="00690A34">
        <w:rPr>
          <w:rFonts w:asciiTheme="minorHAnsi" w:hAnsiTheme="minorHAnsi" w:cstheme="minorHAnsi"/>
        </w:rPr>
        <w:t xml:space="preserve">including </w:t>
      </w:r>
      <w:r w:rsidR="00752A32">
        <w:rPr>
          <w:rFonts w:asciiTheme="minorHAnsi" w:hAnsiTheme="minorHAnsi" w:cstheme="minorHAnsi"/>
        </w:rPr>
        <w:t>a natural woodland for individuals</w:t>
      </w:r>
      <w:r w:rsidR="00785390">
        <w:rPr>
          <w:rFonts w:asciiTheme="minorHAnsi" w:hAnsiTheme="minorHAnsi" w:cstheme="minorHAnsi"/>
        </w:rPr>
        <w:t xml:space="preserve"> providing</w:t>
      </w:r>
      <w:r w:rsidR="00AB7340" w:rsidRPr="00785390">
        <w:rPr>
          <w:rFonts w:asciiTheme="minorHAnsi" w:hAnsiTheme="minorHAnsi" w:cstheme="minorHAnsi"/>
        </w:rPr>
        <w:t xml:space="preserve"> places to explore and connect with nature and a sense of well-being</w:t>
      </w:r>
      <w:r w:rsidR="00785390">
        <w:rPr>
          <w:rFonts w:asciiTheme="minorHAnsi" w:hAnsiTheme="minorHAnsi" w:cstheme="minorHAnsi"/>
        </w:rPr>
        <w:t>.</w:t>
      </w:r>
    </w:p>
    <w:p w14:paraId="1089A8BB" w14:textId="15B3E331" w:rsidR="009857DB" w:rsidRDefault="009857DB" w:rsidP="00C3533A">
      <w:pPr>
        <w:spacing w:line="276" w:lineRule="auto"/>
        <w:rPr>
          <w:rFonts w:asciiTheme="minorHAnsi" w:hAnsiTheme="minorHAnsi" w:cstheme="minorHAnsi"/>
        </w:rPr>
      </w:pPr>
    </w:p>
    <w:p w14:paraId="7C23EC2A" w14:textId="723893D9" w:rsidR="009857DB" w:rsidRDefault="00F82289" w:rsidP="00C3533A">
      <w:pPr>
        <w:spacing w:line="276" w:lineRule="auto"/>
        <w:rPr>
          <w:rFonts w:asciiTheme="minorHAnsi" w:hAnsiTheme="minorHAnsi" w:cstheme="minorHAnsi"/>
          <w:lang w:eastAsia="en-GB"/>
        </w:rPr>
      </w:pPr>
      <w:r>
        <w:rPr>
          <w:rFonts w:asciiTheme="minorHAnsi" w:hAnsiTheme="minorHAnsi" w:cstheme="minorHAnsi"/>
          <w:lang w:eastAsia="en-GB"/>
        </w:rPr>
        <w:t>The</w:t>
      </w:r>
      <w:r w:rsidR="00287634">
        <w:rPr>
          <w:rFonts w:asciiTheme="minorHAnsi" w:hAnsiTheme="minorHAnsi" w:cstheme="minorHAnsi"/>
          <w:lang w:eastAsia="en-GB"/>
        </w:rPr>
        <w:t xml:space="preserve"> local </w:t>
      </w:r>
      <w:r w:rsidR="009B0C96">
        <w:rPr>
          <w:rFonts w:asciiTheme="minorHAnsi" w:hAnsiTheme="minorHAnsi" w:cstheme="minorHAnsi"/>
          <w:lang w:eastAsia="en-GB"/>
        </w:rPr>
        <w:t>area of St Clears combines a rural lifestyle and coastal connections</w:t>
      </w:r>
      <w:r w:rsidR="00925552">
        <w:rPr>
          <w:rFonts w:asciiTheme="minorHAnsi" w:hAnsiTheme="minorHAnsi" w:cstheme="minorHAnsi"/>
          <w:lang w:eastAsia="en-GB"/>
        </w:rPr>
        <w:t>, s</w:t>
      </w:r>
      <w:r w:rsidR="009857DB" w:rsidRPr="00246BA6">
        <w:rPr>
          <w:rFonts w:asciiTheme="minorHAnsi" w:hAnsiTheme="minorHAnsi" w:cstheme="minorHAnsi"/>
          <w:lang w:eastAsia="en-GB"/>
        </w:rPr>
        <w:t xml:space="preserve">ituated between the bustling regional centre of Carmarthen and the beautiful seaside resorts of Pembrokeshire, St Clears and </w:t>
      </w:r>
      <w:proofErr w:type="spellStart"/>
      <w:r w:rsidR="009857DB" w:rsidRPr="00246BA6">
        <w:rPr>
          <w:rFonts w:asciiTheme="minorHAnsi" w:hAnsiTheme="minorHAnsi" w:cstheme="minorHAnsi"/>
          <w:lang w:eastAsia="en-GB"/>
        </w:rPr>
        <w:t>Bancyfelin</w:t>
      </w:r>
      <w:proofErr w:type="spellEnd"/>
      <w:r w:rsidR="009857DB" w:rsidRPr="00246BA6">
        <w:rPr>
          <w:rFonts w:asciiTheme="minorHAnsi" w:hAnsiTheme="minorHAnsi" w:cstheme="minorHAnsi"/>
          <w:lang w:eastAsia="en-GB"/>
        </w:rPr>
        <w:t xml:space="preserve"> offer good facilities for residents as well as warm hospitality to its many visitors.</w:t>
      </w:r>
      <w:r w:rsidR="002732D4">
        <w:rPr>
          <w:rFonts w:asciiTheme="minorHAnsi" w:hAnsiTheme="minorHAnsi" w:cstheme="minorHAnsi"/>
          <w:lang w:eastAsia="en-GB"/>
        </w:rPr>
        <w:t xml:space="preserve"> </w:t>
      </w:r>
      <w:r w:rsidR="009857DB" w:rsidRPr="00246BA6">
        <w:rPr>
          <w:rFonts w:asciiTheme="minorHAnsi" w:hAnsiTheme="minorHAnsi" w:cstheme="minorHAnsi"/>
          <w:lang w:eastAsia="en-GB"/>
        </w:rPr>
        <w:t xml:space="preserve"> The Town has excellent transport links, </w:t>
      </w:r>
      <w:r w:rsidR="00B766F0">
        <w:rPr>
          <w:rFonts w:asciiTheme="minorHAnsi" w:hAnsiTheme="minorHAnsi" w:cstheme="minorHAnsi"/>
          <w:lang w:eastAsia="en-GB"/>
        </w:rPr>
        <w:t>many</w:t>
      </w:r>
      <w:r w:rsidR="009857DB" w:rsidRPr="00246BA6">
        <w:rPr>
          <w:rFonts w:asciiTheme="minorHAnsi" w:hAnsiTheme="minorHAnsi" w:cstheme="minorHAnsi"/>
          <w:lang w:eastAsia="en-GB"/>
        </w:rPr>
        <w:t xml:space="preserve"> local businesses and a wide variety of community activit</w:t>
      </w:r>
      <w:r w:rsidR="002D78B3">
        <w:rPr>
          <w:rFonts w:asciiTheme="minorHAnsi" w:hAnsiTheme="minorHAnsi" w:cstheme="minorHAnsi"/>
          <w:lang w:eastAsia="en-GB"/>
        </w:rPr>
        <w:t>ies</w:t>
      </w:r>
      <w:r w:rsidR="009857DB" w:rsidRPr="00246BA6">
        <w:rPr>
          <w:rFonts w:asciiTheme="minorHAnsi" w:hAnsiTheme="minorHAnsi" w:cstheme="minorHAnsi"/>
          <w:lang w:eastAsia="en-GB"/>
        </w:rPr>
        <w:t xml:space="preserve"> underpinned with a strong sense of community spirit.</w:t>
      </w:r>
    </w:p>
    <w:p w14:paraId="78872BC3" w14:textId="77777777" w:rsidR="00540BA0" w:rsidRPr="008B5AA0" w:rsidRDefault="00540BA0" w:rsidP="00C3533A">
      <w:pPr>
        <w:spacing w:line="276" w:lineRule="auto"/>
        <w:rPr>
          <w:rFonts w:asciiTheme="minorHAnsi" w:hAnsiTheme="minorHAnsi" w:cstheme="minorHAnsi"/>
        </w:rPr>
      </w:pPr>
    </w:p>
    <w:p w14:paraId="74A6C59B" w14:textId="265F9B26" w:rsidR="00540BA0" w:rsidRPr="008B5AA0" w:rsidRDefault="00540BA0" w:rsidP="00C3533A">
      <w:pPr>
        <w:spacing w:line="276" w:lineRule="auto"/>
        <w:rPr>
          <w:rFonts w:asciiTheme="minorHAnsi" w:hAnsiTheme="minorHAnsi" w:cstheme="minorHAnsi"/>
          <w:lang w:eastAsia="en-GB"/>
        </w:rPr>
      </w:pPr>
      <w:r w:rsidRPr="008B5AA0">
        <w:rPr>
          <w:rFonts w:asciiTheme="minorHAnsi" w:hAnsiTheme="minorHAnsi" w:cstheme="minorHAnsi"/>
          <w:lang w:eastAsia="en-GB"/>
        </w:rPr>
        <w:t xml:space="preserve">There are a variety of local shops including two prize-winning traditional </w:t>
      </w:r>
      <w:hyperlink r:id="rId15" w:tooltip="Butcher" w:history="1">
        <w:r w:rsidRPr="008B5AA0">
          <w:rPr>
            <w:rFonts w:asciiTheme="minorHAnsi" w:hAnsiTheme="minorHAnsi" w:cstheme="minorHAnsi"/>
            <w:lang w:eastAsia="en-GB"/>
          </w:rPr>
          <w:t>butchers</w:t>
        </w:r>
      </w:hyperlink>
      <w:r w:rsidRPr="008B5AA0">
        <w:rPr>
          <w:rFonts w:asciiTheme="minorHAnsi" w:hAnsiTheme="minorHAnsi" w:cstheme="minorHAnsi"/>
          <w:lang w:eastAsia="en-GB"/>
        </w:rPr>
        <w:t xml:space="preserve"> and two craft centres, several </w:t>
      </w:r>
      <w:hyperlink r:id="rId16" w:tooltip="Pub" w:history="1">
        <w:r w:rsidRPr="008B5AA0">
          <w:rPr>
            <w:rFonts w:asciiTheme="minorHAnsi" w:hAnsiTheme="minorHAnsi" w:cstheme="minorHAnsi"/>
            <w:lang w:eastAsia="en-GB"/>
          </w:rPr>
          <w:t>pubs</w:t>
        </w:r>
      </w:hyperlink>
      <w:r w:rsidRPr="008B5AA0">
        <w:rPr>
          <w:rFonts w:asciiTheme="minorHAnsi" w:hAnsiTheme="minorHAnsi" w:cstheme="minorHAnsi"/>
          <w:lang w:eastAsia="en-GB"/>
        </w:rPr>
        <w:t xml:space="preserve">, restaurants and a Leisure Centre offering a wide variety of activities.  In addition, there are a selection of book shops/libraries for those </w:t>
      </w:r>
      <w:r w:rsidR="005260D9" w:rsidRPr="008B5AA0">
        <w:rPr>
          <w:rFonts w:asciiTheme="minorHAnsi" w:hAnsiTheme="minorHAnsi" w:cstheme="minorHAnsi"/>
          <w:lang w:eastAsia="en-GB"/>
        </w:rPr>
        <w:t>individuals’</w:t>
      </w:r>
      <w:r w:rsidRPr="008B5AA0">
        <w:rPr>
          <w:rFonts w:asciiTheme="minorHAnsi" w:hAnsiTheme="minorHAnsi" w:cstheme="minorHAnsi"/>
          <w:lang w:eastAsia="en-GB"/>
        </w:rPr>
        <w:t xml:space="preserve"> seeking art and culture.  A Performance Centre is close, where bands and shows are played regularly.</w:t>
      </w:r>
      <w:r w:rsidR="00755F1B">
        <w:rPr>
          <w:rFonts w:asciiTheme="minorHAnsi" w:hAnsiTheme="minorHAnsi" w:cstheme="minorHAnsi"/>
          <w:lang w:eastAsia="en-GB"/>
        </w:rPr>
        <w:t xml:space="preserve"> </w:t>
      </w:r>
      <w:r w:rsidRPr="008B5AA0">
        <w:rPr>
          <w:rFonts w:asciiTheme="minorHAnsi" w:hAnsiTheme="minorHAnsi" w:cstheme="minorHAnsi"/>
          <w:lang w:eastAsia="en-GB"/>
        </w:rPr>
        <w:t xml:space="preserve"> </w:t>
      </w:r>
      <w:r w:rsidR="0094645B">
        <w:rPr>
          <w:rFonts w:asciiTheme="minorHAnsi" w:hAnsiTheme="minorHAnsi" w:cstheme="minorHAnsi"/>
          <w:lang w:eastAsia="en-GB"/>
        </w:rPr>
        <w:t xml:space="preserve">St Clears also offers a variety of </w:t>
      </w:r>
      <w:r w:rsidR="000E6AE0">
        <w:rPr>
          <w:rFonts w:asciiTheme="minorHAnsi" w:hAnsiTheme="minorHAnsi" w:cstheme="minorHAnsi"/>
          <w:lang w:eastAsia="en-GB"/>
        </w:rPr>
        <w:t>activities and group</w:t>
      </w:r>
      <w:r w:rsidR="008A6D15">
        <w:rPr>
          <w:rFonts w:asciiTheme="minorHAnsi" w:hAnsiTheme="minorHAnsi" w:cstheme="minorHAnsi"/>
          <w:lang w:eastAsia="en-GB"/>
        </w:rPr>
        <w:t>s</w:t>
      </w:r>
      <w:r w:rsidR="000E6AE0">
        <w:rPr>
          <w:rFonts w:asciiTheme="minorHAnsi" w:hAnsiTheme="minorHAnsi" w:cstheme="minorHAnsi"/>
          <w:lang w:eastAsia="en-GB"/>
        </w:rPr>
        <w:t xml:space="preserve"> including the St Clears Heritage Trail, walking, boating, angling</w:t>
      </w:r>
      <w:r w:rsidR="000258D9">
        <w:rPr>
          <w:rFonts w:asciiTheme="minorHAnsi" w:hAnsiTheme="minorHAnsi" w:cstheme="minorHAnsi"/>
          <w:lang w:eastAsia="en-GB"/>
        </w:rPr>
        <w:t>, gardening groups, a pool league and sports committee</w:t>
      </w:r>
      <w:r w:rsidR="004D1740">
        <w:rPr>
          <w:rFonts w:asciiTheme="minorHAnsi" w:hAnsiTheme="minorHAnsi" w:cstheme="minorHAnsi"/>
          <w:lang w:eastAsia="en-GB"/>
        </w:rPr>
        <w:t>.</w:t>
      </w:r>
      <w:r w:rsidR="00754FF6">
        <w:rPr>
          <w:rFonts w:asciiTheme="minorHAnsi" w:hAnsiTheme="minorHAnsi" w:cstheme="minorHAnsi"/>
          <w:lang w:eastAsia="en-GB"/>
        </w:rPr>
        <w:t xml:space="preserve">  </w:t>
      </w:r>
      <w:r w:rsidR="005B2DB8" w:rsidRPr="008B5AA0">
        <w:rPr>
          <w:rFonts w:asciiTheme="minorHAnsi" w:hAnsiTheme="minorHAnsi" w:cstheme="minorHAnsi"/>
          <w:lang w:eastAsia="en-GB"/>
        </w:rPr>
        <w:t xml:space="preserve">There is a GP Surgery in St Clears, along with opticians, and podiatrist, who </w:t>
      </w:r>
      <w:r w:rsidR="003371BC">
        <w:rPr>
          <w:rFonts w:asciiTheme="minorHAnsi" w:hAnsiTheme="minorHAnsi" w:cstheme="minorHAnsi"/>
          <w:lang w:eastAsia="en-GB"/>
        </w:rPr>
        <w:t xml:space="preserve">can </w:t>
      </w:r>
      <w:r w:rsidR="005B2DB8" w:rsidRPr="008B5AA0">
        <w:rPr>
          <w:rFonts w:asciiTheme="minorHAnsi" w:hAnsiTheme="minorHAnsi" w:cstheme="minorHAnsi"/>
          <w:lang w:eastAsia="en-GB"/>
        </w:rPr>
        <w:t>also visit</w:t>
      </w:r>
      <w:r w:rsidR="003371BC">
        <w:rPr>
          <w:rFonts w:asciiTheme="minorHAnsi" w:hAnsiTheme="minorHAnsi" w:cstheme="minorHAnsi"/>
          <w:lang w:eastAsia="en-GB"/>
        </w:rPr>
        <w:t xml:space="preserve"> the home</w:t>
      </w:r>
      <w:r w:rsidR="005B2DB8" w:rsidRPr="008B5AA0">
        <w:rPr>
          <w:rFonts w:asciiTheme="minorHAnsi" w:hAnsiTheme="minorHAnsi" w:cstheme="minorHAnsi"/>
          <w:lang w:eastAsia="en-GB"/>
        </w:rPr>
        <w:t xml:space="preserve">. </w:t>
      </w:r>
      <w:r w:rsidR="005E0714">
        <w:rPr>
          <w:rFonts w:asciiTheme="minorHAnsi" w:hAnsiTheme="minorHAnsi" w:cstheme="minorHAnsi"/>
          <w:lang w:eastAsia="en-GB"/>
        </w:rPr>
        <w:t xml:space="preserve"> </w:t>
      </w:r>
      <w:r w:rsidR="005B2DB8" w:rsidRPr="008B5AA0">
        <w:rPr>
          <w:rFonts w:asciiTheme="minorHAnsi" w:hAnsiTheme="minorHAnsi" w:cstheme="minorHAnsi"/>
          <w:lang w:eastAsia="en-GB"/>
        </w:rPr>
        <w:t xml:space="preserve">There are several Dental </w:t>
      </w:r>
      <w:r w:rsidR="005E0714">
        <w:rPr>
          <w:rFonts w:asciiTheme="minorHAnsi" w:hAnsiTheme="minorHAnsi" w:cstheme="minorHAnsi"/>
          <w:lang w:eastAsia="en-GB"/>
        </w:rPr>
        <w:t>S</w:t>
      </w:r>
      <w:r w:rsidR="005B2DB8" w:rsidRPr="008B5AA0">
        <w:rPr>
          <w:rFonts w:asciiTheme="minorHAnsi" w:hAnsiTheme="minorHAnsi" w:cstheme="minorHAnsi"/>
          <w:lang w:eastAsia="en-GB"/>
        </w:rPr>
        <w:t xml:space="preserve">urgeries nearby, in </w:t>
      </w:r>
      <w:r w:rsidR="00C04C7F">
        <w:rPr>
          <w:rFonts w:asciiTheme="minorHAnsi" w:hAnsiTheme="minorHAnsi" w:cstheme="minorHAnsi"/>
          <w:lang w:eastAsia="en-GB"/>
        </w:rPr>
        <w:t xml:space="preserve">St Clears, </w:t>
      </w:r>
      <w:r w:rsidR="005B2DB8" w:rsidRPr="008B5AA0">
        <w:rPr>
          <w:rFonts w:asciiTheme="minorHAnsi" w:hAnsiTheme="minorHAnsi" w:cstheme="minorHAnsi"/>
          <w:lang w:eastAsia="en-GB"/>
        </w:rPr>
        <w:t>Whitland</w:t>
      </w:r>
      <w:r w:rsidR="0001367E">
        <w:rPr>
          <w:rFonts w:asciiTheme="minorHAnsi" w:hAnsiTheme="minorHAnsi" w:cstheme="minorHAnsi"/>
          <w:lang w:eastAsia="en-GB"/>
        </w:rPr>
        <w:t>,</w:t>
      </w:r>
      <w:r w:rsidR="005B2DB8" w:rsidRPr="008B5AA0">
        <w:rPr>
          <w:rFonts w:asciiTheme="minorHAnsi" w:hAnsiTheme="minorHAnsi" w:cstheme="minorHAnsi"/>
          <w:lang w:eastAsia="en-GB"/>
        </w:rPr>
        <w:t xml:space="preserve"> Carmarthen and Narberth.  </w:t>
      </w:r>
    </w:p>
    <w:p w14:paraId="3CF7CF8F" w14:textId="1CF0841F" w:rsidR="00540BA0" w:rsidRDefault="00540BA0" w:rsidP="00C3533A">
      <w:pPr>
        <w:spacing w:line="276" w:lineRule="auto"/>
        <w:rPr>
          <w:rFonts w:asciiTheme="minorHAnsi" w:hAnsiTheme="minorHAnsi" w:cstheme="minorHAnsi"/>
        </w:rPr>
      </w:pPr>
    </w:p>
    <w:p w14:paraId="28B61B91" w14:textId="469A38B3" w:rsidR="001D160F" w:rsidRDefault="003836E4" w:rsidP="00E242BF">
      <w:pPr>
        <w:spacing w:line="276" w:lineRule="auto"/>
        <w:rPr>
          <w:rFonts w:asciiTheme="minorHAnsi" w:hAnsiTheme="minorHAnsi" w:cstheme="minorHAnsi"/>
          <w:lang w:eastAsia="en-GB"/>
        </w:rPr>
      </w:pPr>
      <w:r w:rsidRPr="008B5AA0">
        <w:rPr>
          <w:rFonts w:asciiTheme="minorHAnsi" w:hAnsiTheme="minorHAnsi" w:cstheme="minorHAnsi"/>
          <w:lang w:eastAsia="en-GB"/>
        </w:rPr>
        <w:t>Gelli Aur Care is within easy travelling distance of the market town of Carmarthen</w:t>
      </w:r>
      <w:r w:rsidR="00A11C6D">
        <w:rPr>
          <w:rFonts w:asciiTheme="minorHAnsi" w:hAnsiTheme="minorHAnsi" w:cstheme="minorHAnsi"/>
          <w:lang w:eastAsia="en-GB"/>
        </w:rPr>
        <w:t xml:space="preserve"> </w:t>
      </w:r>
      <w:r w:rsidR="00A11C6D" w:rsidRPr="008B5AA0">
        <w:rPr>
          <w:rFonts w:asciiTheme="minorHAnsi" w:hAnsiTheme="minorHAnsi" w:cstheme="minorHAnsi"/>
          <w:lang w:eastAsia="en-GB"/>
        </w:rPr>
        <w:t>one of the oldest towns in Wales</w:t>
      </w:r>
      <w:r w:rsidRPr="008B5AA0">
        <w:rPr>
          <w:rFonts w:asciiTheme="minorHAnsi" w:hAnsiTheme="minorHAnsi" w:cstheme="minorHAnsi"/>
          <w:lang w:eastAsia="en-GB"/>
        </w:rPr>
        <w:t xml:space="preserve">. </w:t>
      </w:r>
      <w:r w:rsidR="00C5151A">
        <w:rPr>
          <w:rFonts w:asciiTheme="minorHAnsi" w:hAnsiTheme="minorHAnsi" w:cstheme="minorHAnsi"/>
          <w:lang w:eastAsia="en-GB"/>
        </w:rPr>
        <w:t xml:space="preserve"> </w:t>
      </w:r>
      <w:r w:rsidR="00C5151A" w:rsidRPr="00327042">
        <w:rPr>
          <w:rFonts w:asciiTheme="minorHAnsi" w:hAnsiTheme="minorHAnsi" w:cstheme="minorHAnsi"/>
          <w:lang w:eastAsia="en-GB"/>
        </w:rPr>
        <w:t>With all the facilities of a county town, its rural surroundings and excellent transport connections</w:t>
      </w:r>
      <w:r w:rsidR="009C1663">
        <w:rPr>
          <w:rFonts w:asciiTheme="minorHAnsi" w:hAnsiTheme="minorHAnsi" w:cstheme="minorHAnsi"/>
          <w:lang w:eastAsia="en-GB"/>
        </w:rPr>
        <w:t xml:space="preserve">.  </w:t>
      </w:r>
      <w:r w:rsidR="005915BC">
        <w:rPr>
          <w:rFonts w:asciiTheme="minorHAnsi" w:hAnsiTheme="minorHAnsi" w:cstheme="minorHAnsi"/>
          <w:lang w:eastAsia="en-GB"/>
        </w:rPr>
        <w:t xml:space="preserve">It benefits from a </w:t>
      </w:r>
      <w:r w:rsidRPr="008B5AA0">
        <w:rPr>
          <w:rFonts w:asciiTheme="minorHAnsi" w:hAnsiTheme="minorHAnsi" w:cstheme="minorHAnsi"/>
          <w:lang w:eastAsia="en-GB"/>
        </w:rPr>
        <w:t xml:space="preserve">busy town centre, </w:t>
      </w:r>
      <w:r w:rsidR="005915BC">
        <w:rPr>
          <w:rFonts w:asciiTheme="minorHAnsi" w:hAnsiTheme="minorHAnsi" w:cstheme="minorHAnsi"/>
          <w:lang w:eastAsia="en-GB"/>
        </w:rPr>
        <w:t>with</w:t>
      </w:r>
      <w:r w:rsidRPr="008B5AA0">
        <w:rPr>
          <w:rFonts w:asciiTheme="minorHAnsi" w:hAnsiTheme="minorHAnsi" w:cstheme="minorHAnsi"/>
          <w:lang w:eastAsia="en-GB"/>
        </w:rPr>
        <w:t xml:space="preserve"> many shops, restaurants, leisure centre and cinema</w:t>
      </w:r>
      <w:r w:rsidR="00294937">
        <w:rPr>
          <w:rFonts w:asciiTheme="minorHAnsi" w:hAnsiTheme="minorHAnsi" w:cstheme="minorHAnsi"/>
          <w:lang w:eastAsia="en-GB"/>
        </w:rPr>
        <w:t>s</w:t>
      </w:r>
      <w:r w:rsidR="0001442C">
        <w:rPr>
          <w:rFonts w:asciiTheme="minorHAnsi" w:hAnsiTheme="minorHAnsi" w:cstheme="minorHAnsi"/>
          <w:lang w:eastAsia="en-GB"/>
        </w:rPr>
        <w:t xml:space="preserve">. </w:t>
      </w:r>
      <w:r w:rsidRPr="008B5AA0">
        <w:rPr>
          <w:rFonts w:asciiTheme="minorHAnsi" w:hAnsiTheme="minorHAnsi" w:cstheme="minorHAnsi"/>
          <w:lang w:eastAsia="en-GB"/>
        </w:rPr>
        <w:t xml:space="preserve"> </w:t>
      </w:r>
      <w:r w:rsidR="008C3A12" w:rsidRPr="00327042">
        <w:rPr>
          <w:rFonts w:asciiTheme="minorHAnsi" w:hAnsiTheme="minorHAnsi" w:cstheme="minorHAnsi"/>
          <w:lang w:eastAsia="en-GB"/>
        </w:rPr>
        <w:t xml:space="preserve">The </w:t>
      </w:r>
      <w:r w:rsidR="005260D9" w:rsidRPr="00327042">
        <w:rPr>
          <w:rFonts w:asciiTheme="minorHAnsi" w:hAnsiTheme="minorHAnsi" w:cstheme="minorHAnsi"/>
          <w:lang w:eastAsia="en-GB"/>
        </w:rPr>
        <w:t>library</w:t>
      </w:r>
      <w:r w:rsidR="008C3A12" w:rsidRPr="00327042">
        <w:rPr>
          <w:rFonts w:asciiTheme="minorHAnsi" w:hAnsiTheme="minorHAnsi" w:cstheme="minorHAnsi"/>
          <w:lang w:eastAsia="en-GB"/>
        </w:rPr>
        <w:t xml:space="preserve"> is a very popular meeting place and holds a large stock of books, computers, museum displays and various other resources.</w:t>
      </w:r>
    </w:p>
    <w:p w14:paraId="25A11B7E" w14:textId="77777777" w:rsidR="001D160F" w:rsidRDefault="001D160F" w:rsidP="00E242BF">
      <w:pPr>
        <w:spacing w:line="276" w:lineRule="auto"/>
        <w:rPr>
          <w:rFonts w:asciiTheme="minorHAnsi" w:hAnsiTheme="minorHAnsi" w:cstheme="minorHAnsi"/>
          <w:lang w:eastAsia="en-GB"/>
        </w:rPr>
      </w:pPr>
    </w:p>
    <w:p w14:paraId="37B47D97" w14:textId="70BB313A" w:rsidR="00E242BF" w:rsidRPr="00327042" w:rsidRDefault="008C3A12" w:rsidP="00E242BF">
      <w:pPr>
        <w:spacing w:line="276" w:lineRule="auto"/>
        <w:rPr>
          <w:rFonts w:asciiTheme="minorHAnsi" w:hAnsiTheme="minorHAnsi" w:cstheme="minorHAnsi"/>
          <w:lang w:eastAsia="en-GB"/>
        </w:rPr>
      </w:pPr>
      <w:r w:rsidRPr="00327042">
        <w:rPr>
          <w:rFonts w:asciiTheme="minorHAnsi" w:hAnsiTheme="minorHAnsi" w:cstheme="minorHAnsi"/>
          <w:lang w:eastAsia="en-GB"/>
        </w:rPr>
        <w:t xml:space="preserve">Exhibitions are held in the </w:t>
      </w:r>
      <w:r w:rsidR="005260D9" w:rsidRPr="00327042">
        <w:rPr>
          <w:rFonts w:asciiTheme="minorHAnsi" w:hAnsiTheme="minorHAnsi" w:cstheme="minorHAnsi"/>
          <w:lang w:eastAsia="en-GB"/>
        </w:rPr>
        <w:t>library</w:t>
      </w:r>
      <w:r w:rsidR="001D160F">
        <w:rPr>
          <w:rFonts w:asciiTheme="minorHAnsi" w:hAnsiTheme="minorHAnsi" w:cstheme="minorHAnsi"/>
          <w:lang w:eastAsia="en-GB"/>
        </w:rPr>
        <w:t>, c</w:t>
      </w:r>
      <w:r w:rsidRPr="00327042">
        <w:rPr>
          <w:rFonts w:asciiTheme="minorHAnsi" w:hAnsiTheme="minorHAnsi" w:cstheme="minorHAnsi"/>
          <w:lang w:eastAsia="en-GB"/>
        </w:rPr>
        <w:t xml:space="preserve">ultural events, coffee mornings, darts tournaments, craft fairs and record fairs are held at </w:t>
      </w:r>
      <w:r w:rsidR="001D160F">
        <w:rPr>
          <w:rFonts w:asciiTheme="minorHAnsi" w:hAnsiTheme="minorHAnsi" w:cstheme="minorHAnsi"/>
          <w:lang w:eastAsia="en-GB"/>
        </w:rPr>
        <w:t xml:space="preserve">the </w:t>
      </w:r>
      <w:r w:rsidRPr="00327042">
        <w:rPr>
          <w:rFonts w:asciiTheme="minorHAnsi" w:hAnsiTheme="minorHAnsi" w:cstheme="minorHAnsi"/>
          <w:lang w:eastAsia="en-GB"/>
        </w:rPr>
        <w:t>Civic Hall</w:t>
      </w:r>
      <w:r w:rsidR="001D160F">
        <w:rPr>
          <w:rFonts w:asciiTheme="minorHAnsi" w:hAnsiTheme="minorHAnsi" w:cstheme="minorHAnsi"/>
          <w:lang w:eastAsia="en-GB"/>
        </w:rPr>
        <w:t xml:space="preserve"> and The</w:t>
      </w:r>
      <w:r w:rsidRPr="00327042">
        <w:rPr>
          <w:rFonts w:asciiTheme="minorHAnsi" w:hAnsiTheme="minorHAnsi" w:cstheme="minorHAnsi"/>
          <w:lang w:eastAsia="en-GB"/>
        </w:rPr>
        <w:t>atre</w:t>
      </w:r>
      <w:r w:rsidR="001D160F">
        <w:rPr>
          <w:rFonts w:asciiTheme="minorHAnsi" w:hAnsiTheme="minorHAnsi" w:cstheme="minorHAnsi"/>
          <w:lang w:eastAsia="en-GB"/>
        </w:rPr>
        <w:t>s</w:t>
      </w:r>
      <w:r w:rsidRPr="00327042">
        <w:rPr>
          <w:rFonts w:asciiTheme="minorHAnsi" w:hAnsiTheme="minorHAnsi" w:cstheme="minorHAnsi"/>
          <w:lang w:eastAsia="en-GB"/>
        </w:rPr>
        <w:t>.</w:t>
      </w:r>
      <w:r w:rsidR="00E242BF" w:rsidRPr="00327042">
        <w:rPr>
          <w:rFonts w:asciiTheme="minorHAnsi" w:hAnsiTheme="minorHAnsi" w:cstheme="minorHAnsi"/>
          <w:lang w:eastAsia="en-GB"/>
        </w:rPr>
        <w:t xml:space="preserve">  </w:t>
      </w:r>
      <w:r w:rsidR="00385924" w:rsidRPr="00327042">
        <w:rPr>
          <w:rFonts w:asciiTheme="minorHAnsi" w:hAnsiTheme="minorHAnsi" w:cstheme="minorHAnsi"/>
          <w:lang w:eastAsia="en-GB"/>
        </w:rPr>
        <w:t>T</w:t>
      </w:r>
      <w:r w:rsidR="00E242BF" w:rsidRPr="00327042">
        <w:rPr>
          <w:rFonts w:asciiTheme="minorHAnsi" w:hAnsiTheme="minorHAnsi" w:cstheme="minorHAnsi"/>
          <w:lang w:eastAsia="en-GB"/>
        </w:rPr>
        <w:t>he town's commercial and cultural life has benefited from a series of festivals</w:t>
      </w:r>
      <w:r w:rsidR="00385924" w:rsidRPr="00327042">
        <w:rPr>
          <w:rFonts w:asciiTheme="minorHAnsi" w:hAnsiTheme="minorHAnsi" w:cstheme="minorHAnsi"/>
          <w:lang w:eastAsia="en-GB"/>
        </w:rPr>
        <w:t>.</w:t>
      </w:r>
    </w:p>
    <w:p w14:paraId="24377386" w14:textId="79B32604" w:rsidR="008C3A12" w:rsidRDefault="008C3A12" w:rsidP="008C3A12">
      <w:pPr>
        <w:spacing w:line="276" w:lineRule="auto"/>
        <w:rPr>
          <w:rFonts w:asciiTheme="minorHAnsi" w:hAnsiTheme="minorHAnsi" w:cstheme="minorHAnsi"/>
          <w:lang w:eastAsia="en-GB"/>
        </w:rPr>
      </w:pPr>
    </w:p>
    <w:p w14:paraId="106EF6CF" w14:textId="712DDDCA" w:rsidR="00D26F0B" w:rsidRDefault="003836E4" w:rsidP="00C3533A">
      <w:pPr>
        <w:spacing w:line="276" w:lineRule="auto"/>
        <w:rPr>
          <w:rFonts w:asciiTheme="minorHAnsi" w:hAnsiTheme="minorHAnsi" w:cstheme="minorHAnsi"/>
          <w:lang w:eastAsia="en-GB"/>
        </w:rPr>
      </w:pPr>
      <w:r w:rsidRPr="008B5AA0">
        <w:rPr>
          <w:rFonts w:asciiTheme="minorHAnsi" w:hAnsiTheme="minorHAnsi" w:cstheme="minorHAnsi"/>
          <w:lang w:eastAsia="en-GB"/>
        </w:rPr>
        <w:t>Carmarthen of</w:t>
      </w:r>
      <w:r w:rsidR="008C75ED">
        <w:rPr>
          <w:rFonts w:asciiTheme="minorHAnsi" w:hAnsiTheme="minorHAnsi" w:cstheme="minorHAnsi"/>
          <w:lang w:eastAsia="en-GB"/>
        </w:rPr>
        <w:t>fers</w:t>
      </w:r>
      <w:r w:rsidRPr="008B5AA0">
        <w:rPr>
          <w:rFonts w:asciiTheme="minorHAnsi" w:hAnsiTheme="minorHAnsi" w:cstheme="minorHAnsi"/>
          <w:lang w:eastAsia="en-GB"/>
        </w:rPr>
        <w:t xml:space="preserve"> everything you would </w:t>
      </w:r>
      <w:r w:rsidR="008C75ED">
        <w:rPr>
          <w:rFonts w:asciiTheme="minorHAnsi" w:hAnsiTheme="minorHAnsi" w:cstheme="minorHAnsi"/>
          <w:lang w:eastAsia="en-GB"/>
        </w:rPr>
        <w:t>expect from</w:t>
      </w:r>
      <w:r w:rsidRPr="008B5AA0">
        <w:rPr>
          <w:rFonts w:asciiTheme="minorHAnsi" w:hAnsiTheme="minorHAnsi" w:cstheme="minorHAnsi"/>
          <w:lang w:eastAsia="en-GB"/>
        </w:rPr>
        <w:t xml:space="preserve"> a large town, there are </w:t>
      </w:r>
      <w:r w:rsidR="00B51729" w:rsidRPr="008B5AA0">
        <w:rPr>
          <w:rFonts w:asciiTheme="minorHAnsi" w:hAnsiTheme="minorHAnsi" w:cstheme="minorHAnsi"/>
          <w:lang w:eastAsia="en-GB"/>
        </w:rPr>
        <w:t>drop-in</w:t>
      </w:r>
      <w:r w:rsidRPr="008B5AA0">
        <w:rPr>
          <w:rFonts w:asciiTheme="minorHAnsi" w:hAnsiTheme="minorHAnsi" w:cstheme="minorHAnsi"/>
          <w:lang w:eastAsia="en-GB"/>
        </w:rPr>
        <w:t xml:space="preserve"> centres for those who wish to attend and </w:t>
      </w:r>
      <w:r w:rsidR="00385924">
        <w:rPr>
          <w:rFonts w:asciiTheme="minorHAnsi" w:hAnsiTheme="minorHAnsi" w:cstheme="minorHAnsi"/>
          <w:lang w:eastAsia="en-GB"/>
        </w:rPr>
        <w:t>a variety of club</w:t>
      </w:r>
      <w:r w:rsidRPr="008B5AA0">
        <w:rPr>
          <w:rFonts w:asciiTheme="minorHAnsi" w:hAnsiTheme="minorHAnsi" w:cstheme="minorHAnsi"/>
          <w:lang w:eastAsia="en-GB"/>
        </w:rPr>
        <w:t xml:space="preserve">s </w:t>
      </w:r>
      <w:r w:rsidR="008C75ED">
        <w:rPr>
          <w:rFonts w:asciiTheme="minorHAnsi" w:hAnsiTheme="minorHAnsi" w:cstheme="minorHAnsi"/>
          <w:lang w:eastAsia="en-GB"/>
        </w:rPr>
        <w:t>including</w:t>
      </w:r>
      <w:r w:rsidRPr="008B5AA0">
        <w:rPr>
          <w:rFonts w:asciiTheme="minorHAnsi" w:hAnsiTheme="minorHAnsi" w:cstheme="minorHAnsi"/>
          <w:lang w:eastAsia="en-GB"/>
        </w:rPr>
        <w:t xml:space="preserve"> football, rugby,</w:t>
      </w:r>
      <w:r w:rsidR="00AF26B0">
        <w:rPr>
          <w:rFonts w:asciiTheme="minorHAnsi" w:hAnsiTheme="minorHAnsi" w:cstheme="minorHAnsi"/>
          <w:lang w:eastAsia="en-GB"/>
        </w:rPr>
        <w:t xml:space="preserve"> cricket, indoor and outdoor bowls,</w:t>
      </w:r>
      <w:r w:rsidRPr="008B5AA0">
        <w:rPr>
          <w:rFonts w:asciiTheme="minorHAnsi" w:hAnsiTheme="minorHAnsi" w:cstheme="minorHAnsi"/>
          <w:lang w:eastAsia="en-GB"/>
        </w:rPr>
        <w:t xml:space="preserve"> </w:t>
      </w:r>
      <w:r w:rsidR="00AF26B0">
        <w:rPr>
          <w:rFonts w:asciiTheme="minorHAnsi" w:hAnsiTheme="minorHAnsi" w:cstheme="minorHAnsi"/>
          <w:lang w:eastAsia="en-GB"/>
        </w:rPr>
        <w:t xml:space="preserve">athletics, cross country running, netball, </w:t>
      </w:r>
      <w:r w:rsidR="0050021B">
        <w:rPr>
          <w:rFonts w:asciiTheme="minorHAnsi" w:hAnsiTheme="minorHAnsi" w:cstheme="minorHAnsi"/>
          <w:lang w:eastAsia="en-GB"/>
        </w:rPr>
        <w:t xml:space="preserve">and </w:t>
      </w:r>
      <w:r w:rsidR="00AF26B0">
        <w:rPr>
          <w:rFonts w:asciiTheme="minorHAnsi" w:hAnsiTheme="minorHAnsi" w:cstheme="minorHAnsi"/>
          <w:lang w:eastAsia="en-GB"/>
        </w:rPr>
        <w:t>hocke</w:t>
      </w:r>
      <w:r w:rsidR="006D1158">
        <w:rPr>
          <w:rFonts w:asciiTheme="minorHAnsi" w:hAnsiTheme="minorHAnsi" w:cstheme="minorHAnsi"/>
          <w:lang w:eastAsia="en-GB"/>
        </w:rPr>
        <w:t>y</w:t>
      </w:r>
      <w:r w:rsidRPr="008B5AA0">
        <w:rPr>
          <w:rFonts w:asciiTheme="minorHAnsi" w:hAnsiTheme="minorHAnsi" w:cstheme="minorHAnsi"/>
          <w:lang w:eastAsia="en-GB"/>
        </w:rPr>
        <w:t xml:space="preserve">.  </w:t>
      </w:r>
      <w:r w:rsidR="006D1158" w:rsidRPr="00327042">
        <w:rPr>
          <w:rFonts w:asciiTheme="minorHAnsi" w:hAnsiTheme="minorHAnsi" w:cstheme="minorHAnsi"/>
          <w:lang w:eastAsia="en-GB"/>
        </w:rPr>
        <w:t>The Leisure Centre facilities have been fully extended to cater for squash, badminton, judo, table tennis and, swimming in the indoor pool.</w:t>
      </w:r>
      <w:r w:rsidR="00B51E20" w:rsidRPr="00327042">
        <w:rPr>
          <w:rFonts w:asciiTheme="minorHAnsi" w:hAnsiTheme="minorHAnsi" w:cstheme="minorHAnsi"/>
          <w:lang w:eastAsia="en-GB"/>
        </w:rPr>
        <w:t xml:space="preserve"> </w:t>
      </w:r>
      <w:r w:rsidR="006D1158" w:rsidRPr="00327042">
        <w:rPr>
          <w:rFonts w:asciiTheme="minorHAnsi" w:hAnsiTheme="minorHAnsi" w:cstheme="minorHAnsi"/>
          <w:lang w:eastAsia="en-GB"/>
        </w:rPr>
        <w:t xml:space="preserve"> Tennis courts and fitness training are also available at the Centre.</w:t>
      </w:r>
      <w:r w:rsidR="00D26F0B">
        <w:rPr>
          <w:rFonts w:asciiTheme="minorHAnsi" w:hAnsiTheme="minorHAnsi" w:cstheme="minorHAnsi"/>
          <w:lang w:eastAsia="en-GB"/>
        </w:rPr>
        <w:t xml:space="preserve">  </w:t>
      </w:r>
      <w:r w:rsidR="0050021B">
        <w:rPr>
          <w:rFonts w:asciiTheme="minorHAnsi" w:hAnsiTheme="minorHAnsi" w:cstheme="minorHAnsi"/>
          <w:lang w:eastAsia="en-GB"/>
        </w:rPr>
        <w:t xml:space="preserve">We have links with local </w:t>
      </w:r>
      <w:r w:rsidR="00BA7294">
        <w:rPr>
          <w:rFonts w:asciiTheme="minorHAnsi" w:hAnsiTheme="minorHAnsi" w:cstheme="minorHAnsi"/>
          <w:lang w:eastAsia="en-GB"/>
        </w:rPr>
        <w:t>horse-riding</w:t>
      </w:r>
      <w:r w:rsidR="0050021B">
        <w:rPr>
          <w:rFonts w:asciiTheme="minorHAnsi" w:hAnsiTheme="minorHAnsi" w:cstheme="minorHAnsi"/>
          <w:lang w:eastAsia="en-GB"/>
        </w:rPr>
        <w:t xml:space="preserve"> centres</w:t>
      </w:r>
      <w:r w:rsidR="00BA7294">
        <w:rPr>
          <w:rFonts w:asciiTheme="minorHAnsi" w:hAnsiTheme="minorHAnsi" w:cstheme="minorHAnsi"/>
          <w:lang w:eastAsia="en-GB"/>
        </w:rPr>
        <w:t>,</w:t>
      </w:r>
      <w:r w:rsidR="0050021B">
        <w:rPr>
          <w:rFonts w:asciiTheme="minorHAnsi" w:hAnsiTheme="minorHAnsi" w:cstheme="minorHAnsi"/>
          <w:lang w:eastAsia="en-GB"/>
        </w:rPr>
        <w:t xml:space="preserve"> hydrotherapy pools</w:t>
      </w:r>
      <w:r w:rsidR="00BA7294">
        <w:rPr>
          <w:rFonts w:asciiTheme="minorHAnsi" w:hAnsiTheme="minorHAnsi" w:cstheme="minorHAnsi"/>
          <w:lang w:eastAsia="en-GB"/>
        </w:rPr>
        <w:t xml:space="preserve">.  </w:t>
      </w:r>
      <w:r w:rsidRPr="008B5AA0">
        <w:rPr>
          <w:rFonts w:asciiTheme="minorHAnsi" w:hAnsiTheme="minorHAnsi" w:cstheme="minorHAnsi"/>
          <w:lang w:eastAsia="en-GB"/>
        </w:rPr>
        <w:t>the local rugby teams</w:t>
      </w:r>
      <w:r w:rsidR="00FE3F7B">
        <w:rPr>
          <w:rFonts w:asciiTheme="minorHAnsi" w:hAnsiTheme="minorHAnsi" w:cstheme="minorHAnsi"/>
          <w:lang w:eastAsia="en-GB"/>
        </w:rPr>
        <w:t xml:space="preserve">, </w:t>
      </w:r>
      <w:r w:rsidRPr="008B5AA0">
        <w:rPr>
          <w:rFonts w:asciiTheme="minorHAnsi" w:hAnsiTheme="minorHAnsi" w:cstheme="minorHAnsi"/>
          <w:lang w:eastAsia="en-GB"/>
        </w:rPr>
        <w:t>Welsh Premier League teams, Haverfordwest</w:t>
      </w:r>
      <w:r w:rsidR="00FE3F7B">
        <w:rPr>
          <w:rFonts w:asciiTheme="minorHAnsi" w:hAnsiTheme="minorHAnsi" w:cstheme="minorHAnsi"/>
          <w:lang w:eastAsia="en-GB"/>
        </w:rPr>
        <w:t>,</w:t>
      </w:r>
      <w:r w:rsidRPr="008B5AA0">
        <w:rPr>
          <w:rFonts w:asciiTheme="minorHAnsi" w:hAnsiTheme="minorHAnsi" w:cstheme="minorHAnsi"/>
          <w:lang w:eastAsia="en-GB"/>
        </w:rPr>
        <w:t xml:space="preserve"> Carmarthen Town</w:t>
      </w:r>
      <w:r w:rsidR="00FE3F7B">
        <w:rPr>
          <w:rFonts w:asciiTheme="minorHAnsi" w:hAnsiTheme="minorHAnsi" w:cstheme="minorHAnsi"/>
          <w:lang w:eastAsia="en-GB"/>
        </w:rPr>
        <w:t xml:space="preserve"> and </w:t>
      </w:r>
      <w:r w:rsidR="00586B3C">
        <w:rPr>
          <w:rFonts w:asciiTheme="minorHAnsi" w:hAnsiTheme="minorHAnsi" w:cstheme="minorHAnsi"/>
          <w:lang w:eastAsia="en-GB"/>
        </w:rPr>
        <w:t>Swansea City Football Club.</w:t>
      </w:r>
    </w:p>
    <w:p w14:paraId="5526D03C" w14:textId="77777777" w:rsidR="00D26F0B" w:rsidRDefault="00D26F0B" w:rsidP="00C3533A">
      <w:pPr>
        <w:spacing w:line="276" w:lineRule="auto"/>
        <w:rPr>
          <w:rFonts w:asciiTheme="minorHAnsi" w:hAnsiTheme="minorHAnsi" w:cstheme="minorHAnsi"/>
          <w:lang w:eastAsia="en-GB"/>
        </w:rPr>
      </w:pPr>
    </w:p>
    <w:p w14:paraId="18282F5D" w14:textId="0BFF1DCC" w:rsidR="00AD253D" w:rsidRPr="00327042" w:rsidRDefault="00E866E6" w:rsidP="00C3533A">
      <w:pPr>
        <w:spacing w:line="276" w:lineRule="auto"/>
        <w:rPr>
          <w:rFonts w:asciiTheme="minorHAnsi" w:hAnsiTheme="minorHAnsi" w:cstheme="minorHAnsi"/>
          <w:lang w:eastAsia="en-GB"/>
        </w:rPr>
      </w:pPr>
      <w:r w:rsidRPr="00327042">
        <w:rPr>
          <w:rFonts w:asciiTheme="minorHAnsi" w:hAnsiTheme="minorHAnsi" w:cstheme="minorHAnsi"/>
          <w:lang w:eastAsia="en-GB"/>
        </w:rPr>
        <w:t>Welsh societies meet regularly and hold a variety of weekly events. to co-ordinate and promote the language on a county wide basis</w:t>
      </w:r>
      <w:r w:rsidR="00031D08" w:rsidRPr="00327042">
        <w:rPr>
          <w:rFonts w:asciiTheme="minorHAnsi" w:hAnsiTheme="minorHAnsi" w:cstheme="minorHAnsi"/>
          <w:lang w:eastAsia="en-GB"/>
        </w:rPr>
        <w:t xml:space="preserve">.  </w:t>
      </w:r>
      <w:r w:rsidR="000E23B2" w:rsidRPr="00327042">
        <w:rPr>
          <w:rFonts w:asciiTheme="minorHAnsi" w:hAnsiTheme="minorHAnsi" w:cstheme="minorHAnsi"/>
          <w:lang w:eastAsia="en-GB"/>
        </w:rPr>
        <w:t>Weekly meetings are held by the Welsh League of Youth</w:t>
      </w:r>
      <w:r w:rsidR="00BB1C86" w:rsidRPr="00327042">
        <w:rPr>
          <w:rFonts w:asciiTheme="minorHAnsi" w:hAnsiTheme="minorHAnsi" w:cstheme="minorHAnsi"/>
          <w:lang w:eastAsia="en-GB"/>
        </w:rPr>
        <w:t xml:space="preserve"> and a Youth Club is available</w:t>
      </w:r>
    </w:p>
    <w:p w14:paraId="1F6629C7" w14:textId="0A89C3EB" w:rsidR="00AD253D" w:rsidRPr="00327042" w:rsidRDefault="00AD253D" w:rsidP="00C3533A">
      <w:pPr>
        <w:spacing w:line="276" w:lineRule="auto"/>
        <w:rPr>
          <w:rFonts w:asciiTheme="minorHAnsi" w:hAnsiTheme="minorHAnsi" w:cstheme="minorHAnsi"/>
          <w:lang w:eastAsia="en-GB"/>
        </w:rPr>
      </w:pPr>
    </w:p>
    <w:p w14:paraId="0E616453" w14:textId="4C21F9BC" w:rsidR="006B555B" w:rsidRPr="00327042" w:rsidRDefault="00ED3FFE" w:rsidP="00414850">
      <w:pPr>
        <w:spacing w:line="276" w:lineRule="auto"/>
        <w:rPr>
          <w:rFonts w:asciiTheme="minorHAnsi" w:hAnsiTheme="minorHAnsi" w:cstheme="minorHAnsi"/>
          <w:lang w:eastAsia="en-GB"/>
        </w:rPr>
      </w:pPr>
      <w:r w:rsidRPr="00327042">
        <w:rPr>
          <w:rFonts w:asciiTheme="minorHAnsi" w:hAnsiTheme="minorHAnsi" w:cstheme="minorHAnsi"/>
          <w:lang w:eastAsia="en-GB"/>
        </w:rPr>
        <w:lastRenderedPageBreak/>
        <w:t>Annually, Carmarthen stage musicals and operas</w:t>
      </w:r>
      <w:r w:rsidR="00612662">
        <w:rPr>
          <w:rFonts w:asciiTheme="minorHAnsi" w:hAnsiTheme="minorHAnsi" w:cstheme="minorHAnsi"/>
          <w:lang w:eastAsia="en-GB"/>
        </w:rPr>
        <w:t xml:space="preserve"> with regular performances from the </w:t>
      </w:r>
      <w:r w:rsidRPr="00327042">
        <w:rPr>
          <w:rFonts w:asciiTheme="minorHAnsi" w:hAnsiTheme="minorHAnsi" w:cstheme="minorHAnsi"/>
          <w:lang w:eastAsia="en-GB"/>
        </w:rPr>
        <w:t xml:space="preserve">Male Voice Choir, </w:t>
      </w:r>
      <w:r w:rsidR="00612662">
        <w:rPr>
          <w:rFonts w:asciiTheme="minorHAnsi" w:hAnsiTheme="minorHAnsi" w:cstheme="minorHAnsi"/>
          <w:lang w:eastAsia="en-GB"/>
        </w:rPr>
        <w:t xml:space="preserve">various </w:t>
      </w:r>
      <w:r w:rsidR="00847B3A">
        <w:rPr>
          <w:rFonts w:asciiTheme="minorHAnsi" w:hAnsiTheme="minorHAnsi" w:cstheme="minorHAnsi"/>
          <w:lang w:eastAsia="en-GB"/>
        </w:rPr>
        <w:t>s</w:t>
      </w:r>
      <w:r w:rsidR="00847B3A" w:rsidRPr="00327042">
        <w:rPr>
          <w:rFonts w:asciiTheme="minorHAnsi" w:hAnsiTheme="minorHAnsi" w:cstheme="minorHAnsi"/>
          <w:lang w:eastAsia="en-GB"/>
        </w:rPr>
        <w:t>ingers,</w:t>
      </w:r>
      <w:r w:rsidR="00612662">
        <w:rPr>
          <w:rFonts w:asciiTheme="minorHAnsi" w:hAnsiTheme="minorHAnsi" w:cstheme="minorHAnsi"/>
          <w:lang w:eastAsia="en-GB"/>
        </w:rPr>
        <w:t xml:space="preserve"> and </w:t>
      </w:r>
      <w:r w:rsidRPr="00327042">
        <w:rPr>
          <w:rFonts w:asciiTheme="minorHAnsi" w:hAnsiTheme="minorHAnsi" w:cstheme="minorHAnsi"/>
          <w:lang w:eastAsia="en-GB"/>
        </w:rPr>
        <w:t>Band</w:t>
      </w:r>
      <w:r w:rsidR="00612662">
        <w:rPr>
          <w:rFonts w:asciiTheme="minorHAnsi" w:hAnsiTheme="minorHAnsi" w:cstheme="minorHAnsi"/>
          <w:lang w:eastAsia="en-GB"/>
        </w:rPr>
        <w:t>s.</w:t>
      </w:r>
      <w:r w:rsidR="00847B3A">
        <w:rPr>
          <w:rFonts w:asciiTheme="minorHAnsi" w:hAnsiTheme="minorHAnsi" w:cstheme="minorHAnsi"/>
          <w:lang w:eastAsia="en-GB"/>
        </w:rPr>
        <w:t xml:space="preserve">  </w:t>
      </w:r>
      <w:r w:rsidR="00612662">
        <w:rPr>
          <w:rFonts w:asciiTheme="minorHAnsi" w:hAnsiTheme="minorHAnsi" w:cstheme="minorHAnsi"/>
          <w:lang w:eastAsia="en-GB"/>
        </w:rPr>
        <w:t>The</w:t>
      </w:r>
      <w:r w:rsidR="006B555B" w:rsidRPr="00327042">
        <w:rPr>
          <w:rFonts w:asciiTheme="minorHAnsi" w:hAnsiTheme="minorHAnsi" w:cstheme="minorHAnsi"/>
          <w:lang w:eastAsia="en-GB"/>
        </w:rPr>
        <w:t xml:space="preserve"> drama company, Comedy Festival, and Just Good Friends attract ‘full </w:t>
      </w:r>
      <w:r w:rsidR="000C5A90" w:rsidRPr="00327042">
        <w:rPr>
          <w:rFonts w:asciiTheme="minorHAnsi" w:hAnsiTheme="minorHAnsi" w:cstheme="minorHAnsi"/>
          <w:lang w:eastAsia="en-GB"/>
        </w:rPr>
        <w:t>houses</w:t>
      </w:r>
      <w:r w:rsidR="006B555B" w:rsidRPr="00327042">
        <w:rPr>
          <w:rFonts w:asciiTheme="minorHAnsi" w:hAnsiTheme="minorHAnsi" w:cstheme="minorHAnsi"/>
          <w:lang w:eastAsia="en-GB"/>
        </w:rPr>
        <w:t xml:space="preserve">.  Oriel Myrddin is the home for fine arts and craft exhibitions and the Carmarthenshire Museum is located at </w:t>
      </w:r>
      <w:proofErr w:type="spellStart"/>
      <w:r w:rsidR="006B555B" w:rsidRPr="00327042">
        <w:rPr>
          <w:rFonts w:asciiTheme="minorHAnsi" w:hAnsiTheme="minorHAnsi" w:cstheme="minorHAnsi"/>
          <w:lang w:eastAsia="en-GB"/>
        </w:rPr>
        <w:t>Abergwili</w:t>
      </w:r>
      <w:proofErr w:type="spellEnd"/>
      <w:r w:rsidR="006B555B" w:rsidRPr="00327042">
        <w:rPr>
          <w:rFonts w:asciiTheme="minorHAnsi" w:hAnsiTheme="minorHAnsi" w:cstheme="minorHAnsi"/>
          <w:lang w:eastAsia="en-GB"/>
        </w:rPr>
        <w:t>.</w:t>
      </w:r>
    </w:p>
    <w:p w14:paraId="01580F82" w14:textId="7AAA79D5" w:rsidR="00ED3FFE" w:rsidRPr="00327042" w:rsidRDefault="00ED3FFE" w:rsidP="00414850">
      <w:pPr>
        <w:spacing w:line="276" w:lineRule="auto"/>
        <w:rPr>
          <w:rFonts w:asciiTheme="minorHAnsi" w:hAnsiTheme="minorHAnsi" w:cstheme="minorHAnsi"/>
          <w:lang w:eastAsia="en-GB"/>
        </w:rPr>
      </w:pPr>
    </w:p>
    <w:p w14:paraId="7910CDFF" w14:textId="524D4F34" w:rsidR="006B555B" w:rsidRPr="00327042" w:rsidRDefault="00A412DA" w:rsidP="00414850">
      <w:pPr>
        <w:spacing w:line="276" w:lineRule="auto"/>
        <w:rPr>
          <w:rFonts w:asciiTheme="minorHAnsi" w:hAnsiTheme="minorHAnsi" w:cstheme="minorHAnsi"/>
          <w:lang w:eastAsia="en-GB"/>
        </w:rPr>
      </w:pPr>
      <w:r w:rsidRPr="00327042">
        <w:rPr>
          <w:rFonts w:asciiTheme="minorHAnsi" w:hAnsiTheme="minorHAnsi" w:cstheme="minorHAnsi"/>
          <w:lang w:eastAsia="en-GB"/>
        </w:rPr>
        <w:t>Education</w:t>
      </w:r>
      <w:r w:rsidR="00FA5BC6" w:rsidRPr="00327042">
        <w:rPr>
          <w:rFonts w:asciiTheme="minorHAnsi" w:hAnsiTheme="minorHAnsi" w:cstheme="minorHAnsi"/>
          <w:lang w:eastAsia="en-GB"/>
        </w:rPr>
        <w:t xml:space="preserve"> facilities include The University of Wales Trinity Saint David and Coleg Sir </w:t>
      </w:r>
      <w:proofErr w:type="spellStart"/>
      <w:r w:rsidR="00FA5BC6" w:rsidRPr="00327042">
        <w:rPr>
          <w:rFonts w:asciiTheme="minorHAnsi" w:hAnsiTheme="minorHAnsi" w:cstheme="minorHAnsi"/>
          <w:lang w:eastAsia="en-GB"/>
        </w:rPr>
        <w:t>Gâr</w:t>
      </w:r>
      <w:proofErr w:type="spellEnd"/>
      <w:r w:rsidR="00FA5BC6" w:rsidRPr="00327042">
        <w:rPr>
          <w:rFonts w:asciiTheme="minorHAnsi" w:hAnsiTheme="minorHAnsi" w:cstheme="minorHAnsi"/>
          <w:lang w:eastAsia="en-GB"/>
        </w:rPr>
        <w:t xml:space="preserve"> provides a range of further and higher education courses</w:t>
      </w:r>
      <w:r w:rsidR="00D77C2C" w:rsidRPr="00327042">
        <w:rPr>
          <w:rFonts w:asciiTheme="minorHAnsi" w:hAnsiTheme="minorHAnsi" w:cstheme="minorHAnsi"/>
          <w:lang w:eastAsia="en-GB"/>
        </w:rPr>
        <w:t xml:space="preserve">.  </w:t>
      </w:r>
      <w:r w:rsidR="007F3FC1" w:rsidRPr="00327042">
        <w:rPr>
          <w:rFonts w:asciiTheme="minorHAnsi" w:hAnsiTheme="minorHAnsi" w:cstheme="minorHAnsi"/>
          <w:lang w:eastAsia="en-GB"/>
        </w:rPr>
        <w:t xml:space="preserve">The Queen Elizabeth High School and Rhydygors Special School are located in Johnstown, while Bro Myrddin School near </w:t>
      </w:r>
      <w:proofErr w:type="spellStart"/>
      <w:r w:rsidR="007F3FC1" w:rsidRPr="00327042">
        <w:rPr>
          <w:rFonts w:asciiTheme="minorHAnsi" w:hAnsiTheme="minorHAnsi" w:cstheme="minorHAnsi"/>
          <w:lang w:eastAsia="en-GB"/>
        </w:rPr>
        <w:t>Pibwrlwyd</w:t>
      </w:r>
      <w:proofErr w:type="spellEnd"/>
      <w:r w:rsidR="007F3FC1" w:rsidRPr="00327042">
        <w:rPr>
          <w:rFonts w:asciiTheme="minorHAnsi" w:hAnsiTheme="minorHAnsi" w:cstheme="minorHAnsi"/>
          <w:lang w:eastAsia="en-GB"/>
        </w:rPr>
        <w:t xml:space="preserve"> provides Welsh medium education.  There are six modern primary schools in the town </w:t>
      </w:r>
      <w:r w:rsidR="0025219D" w:rsidRPr="00327042">
        <w:rPr>
          <w:rFonts w:asciiTheme="minorHAnsi" w:hAnsiTheme="minorHAnsi" w:cstheme="minorHAnsi"/>
          <w:lang w:eastAsia="en-GB"/>
        </w:rPr>
        <w:t xml:space="preserve">including </w:t>
      </w:r>
      <w:r w:rsidR="00010E2E" w:rsidRPr="00327042">
        <w:rPr>
          <w:rFonts w:asciiTheme="minorHAnsi" w:hAnsiTheme="minorHAnsi" w:cstheme="minorHAnsi"/>
          <w:lang w:eastAsia="en-GB"/>
        </w:rPr>
        <w:t>a special unit and schools to suit all individuals.</w:t>
      </w:r>
    </w:p>
    <w:p w14:paraId="5F10CFF9" w14:textId="0EC785E1" w:rsidR="00E866E6" w:rsidRDefault="00E866E6" w:rsidP="00414850">
      <w:pPr>
        <w:spacing w:line="276" w:lineRule="auto"/>
        <w:rPr>
          <w:rFonts w:asciiTheme="minorHAnsi" w:hAnsiTheme="minorHAnsi" w:cstheme="minorHAnsi"/>
        </w:rPr>
      </w:pPr>
    </w:p>
    <w:p w14:paraId="46B04802" w14:textId="7C8214CA" w:rsidR="00B53B6E" w:rsidRDefault="00A412DA" w:rsidP="00414850">
      <w:pPr>
        <w:shd w:val="clear" w:color="auto" w:fill="FFFFFF"/>
        <w:spacing w:line="276" w:lineRule="auto"/>
        <w:rPr>
          <w:rFonts w:asciiTheme="minorHAnsi" w:hAnsiTheme="minorHAnsi" w:cstheme="minorHAnsi"/>
        </w:rPr>
      </w:pPr>
      <w:r w:rsidRPr="003E2471">
        <w:rPr>
          <w:rFonts w:asciiTheme="minorHAnsi" w:hAnsiTheme="minorHAnsi" w:cstheme="minorHAnsi"/>
        </w:rPr>
        <w:t>Carmarthen</w:t>
      </w:r>
      <w:r w:rsidR="003836E4" w:rsidRPr="003836E4">
        <w:rPr>
          <w:rFonts w:asciiTheme="minorHAnsi" w:hAnsiTheme="minorHAnsi" w:cstheme="minorHAnsi"/>
        </w:rPr>
        <w:t xml:space="preserve"> is admirably located for exploring </w:t>
      </w:r>
      <w:r w:rsidR="00202124">
        <w:rPr>
          <w:rFonts w:asciiTheme="minorHAnsi" w:hAnsiTheme="minorHAnsi" w:cstheme="minorHAnsi"/>
        </w:rPr>
        <w:t>W</w:t>
      </w:r>
      <w:r w:rsidR="003836E4" w:rsidRPr="003836E4">
        <w:rPr>
          <w:rFonts w:asciiTheme="minorHAnsi" w:hAnsiTheme="minorHAnsi" w:cstheme="minorHAnsi"/>
        </w:rPr>
        <w:t xml:space="preserve">est Wales, with routes leading to Pembrokeshire and the Irish Ferries, Ceredigion, </w:t>
      </w:r>
      <w:r w:rsidR="004C6294" w:rsidRPr="003836E4">
        <w:rPr>
          <w:rFonts w:asciiTheme="minorHAnsi" w:hAnsiTheme="minorHAnsi" w:cstheme="minorHAnsi"/>
        </w:rPr>
        <w:t>Breconshire,</w:t>
      </w:r>
      <w:r w:rsidR="003836E4" w:rsidRPr="003836E4">
        <w:rPr>
          <w:rFonts w:asciiTheme="minorHAnsi" w:hAnsiTheme="minorHAnsi" w:cstheme="minorHAnsi"/>
        </w:rPr>
        <w:t xml:space="preserve"> and Swansea. </w:t>
      </w:r>
      <w:r w:rsidRPr="003E2471">
        <w:rPr>
          <w:rFonts w:asciiTheme="minorHAnsi" w:hAnsiTheme="minorHAnsi" w:cstheme="minorHAnsi"/>
        </w:rPr>
        <w:t xml:space="preserve"> </w:t>
      </w:r>
      <w:r w:rsidR="003836E4" w:rsidRPr="003836E4">
        <w:rPr>
          <w:rFonts w:asciiTheme="minorHAnsi" w:hAnsiTheme="minorHAnsi" w:cstheme="minorHAnsi"/>
        </w:rPr>
        <w:t>Within a short distance of the town, the Tywi Valley offers a wonderful collection of historic parks and gardens as well as the</w:t>
      </w:r>
      <w:r w:rsidR="004C6294">
        <w:rPr>
          <w:rFonts w:asciiTheme="minorHAnsi" w:hAnsiTheme="minorHAnsi" w:cstheme="minorHAnsi"/>
        </w:rPr>
        <w:t xml:space="preserve"> </w:t>
      </w:r>
      <w:r w:rsidR="003836E4" w:rsidRPr="003836E4">
        <w:rPr>
          <w:rFonts w:asciiTheme="minorHAnsi" w:hAnsiTheme="minorHAnsi" w:cstheme="minorHAnsi"/>
        </w:rPr>
        <w:t>National Botanic Garden of Wales</w:t>
      </w:r>
      <w:r w:rsidR="008F655D" w:rsidRPr="003E2471">
        <w:rPr>
          <w:rFonts w:asciiTheme="minorHAnsi" w:hAnsiTheme="minorHAnsi" w:cstheme="minorHAnsi"/>
        </w:rPr>
        <w:t xml:space="preserve">. </w:t>
      </w:r>
      <w:r w:rsidR="003836E4" w:rsidRPr="003836E4">
        <w:rPr>
          <w:rFonts w:asciiTheme="minorHAnsi" w:hAnsiTheme="minorHAnsi" w:cstheme="minorHAnsi"/>
        </w:rPr>
        <w:t xml:space="preserve"> A </w:t>
      </w:r>
      <w:r w:rsidR="004C6294">
        <w:rPr>
          <w:rFonts w:asciiTheme="minorHAnsi" w:hAnsiTheme="minorHAnsi" w:cstheme="minorHAnsi"/>
        </w:rPr>
        <w:t>35-mile</w:t>
      </w:r>
      <w:r w:rsidR="00CC5A31">
        <w:rPr>
          <w:rFonts w:asciiTheme="minorHAnsi" w:hAnsiTheme="minorHAnsi" w:cstheme="minorHAnsi"/>
        </w:rPr>
        <w:t xml:space="preserve"> r</w:t>
      </w:r>
      <w:r w:rsidR="002A474C">
        <w:rPr>
          <w:rFonts w:asciiTheme="minorHAnsi" w:hAnsiTheme="minorHAnsi" w:cstheme="minorHAnsi"/>
        </w:rPr>
        <w:t>ound trip to</w:t>
      </w:r>
      <w:r w:rsidR="003836E4" w:rsidRPr="003836E4">
        <w:rPr>
          <w:rFonts w:asciiTheme="minorHAnsi" w:hAnsiTheme="minorHAnsi" w:cstheme="minorHAnsi"/>
        </w:rPr>
        <w:t xml:space="preserve"> Llandeilo </w:t>
      </w:r>
      <w:r w:rsidR="006C100B">
        <w:rPr>
          <w:rFonts w:asciiTheme="minorHAnsi" w:hAnsiTheme="minorHAnsi" w:cstheme="minorHAnsi"/>
        </w:rPr>
        <w:t>offer</w:t>
      </w:r>
      <w:r w:rsidR="00B53B6E">
        <w:rPr>
          <w:rFonts w:asciiTheme="minorHAnsi" w:hAnsiTheme="minorHAnsi" w:cstheme="minorHAnsi"/>
        </w:rPr>
        <w:t xml:space="preserve"> facilities such </w:t>
      </w:r>
      <w:r w:rsidR="003836E4" w:rsidRPr="003836E4">
        <w:rPr>
          <w:rFonts w:asciiTheme="minorHAnsi" w:hAnsiTheme="minorHAnsi" w:cstheme="minorHAnsi"/>
        </w:rPr>
        <w:t>as</w:t>
      </w:r>
      <w:r w:rsidR="00284943">
        <w:rPr>
          <w:rFonts w:asciiTheme="minorHAnsi" w:hAnsiTheme="minorHAnsi" w:cstheme="minorHAnsi"/>
        </w:rPr>
        <w:t xml:space="preserve"> </w:t>
      </w:r>
      <w:proofErr w:type="spellStart"/>
      <w:r w:rsidR="003836E4" w:rsidRPr="003836E4">
        <w:rPr>
          <w:rFonts w:asciiTheme="minorHAnsi" w:hAnsiTheme="minorHAnsi" w:cstheme="minorHAnsi"/>
        </w:rPr>
        <w:t>Aberglasney</w:t>
      </w:r>
      <w:proofErr w:type="spellEnd"/>
      <w:r w:rsidR="003836E4" w:rsidRPr="003836E4">
        <w:rPr>
          <w:rFonts w:asciiTheme="minorHAnsi" w:hAnsiTheme="minorHAnsi" w:cstheme="minorHAnsi"/>
        </w:rPr>
        <w:t xml:space="preserve"> Historic Gardens, Dinefwr Park and Newton House, Dinefwr Castle, the</w:t>
      </w:r>
      <w:r w:rsidR="00284943">
        <w:rPr>
          <w:rFonts w:asciiTheme="minorHAnsi" w:hAnsiTheme="minorHAnsi" w:cstheme="minorHAnsi"/>
        </w:rPr>
        <w:t xml:space="preserve"> </w:t>
      </w:r>
      <w:r w:rsidR="003836E4" w:rsidRPr="003836E4">
        <w:rPr>
          <w:rFonts w:asciiTheme="minorHAnsi" w:hAnsiTheme="minorHAnsi" w:cstheme="minorHAnsi"/>
        </w:rPr>
        <w:t>Golden Grove Arboretum</w:t>
      </w:r>
      <w:r w:rsidR="00284943">
        <w:rPr>
          <w:rFonts w:asciiTheme="minorHAnsi" w:hAnsiTheme="minorHAnsi" w:cstheme="minorHAnsi"/>
        </w:rPr>
        <w:t xml:space="preserve"> </w:t>
      </w:r>
      <w:r w:rsidR="003836E4" w:rsidRPr="003836E4">
        <w:rPr>
          <w:rFonts w:asciiTheme="minorHAnsi" w:hAnsiTheme="minorHAnsi" w:cstheme="minorHAnsi"/>
        </w:rPr>
        <w:t>and</w:t>
      </w:r>
      <w:r w:rsidR="00284943">
        <w:rPr>
          <w:rFonts w:asciiTheme="minorHAnsi" w:hAnsiTheme="minorHAnsi" w:cstheme="minorHAnsi"/>
        </w:rPr>
        <w:t xml:space="preserve"> </w:t>
      </w:r>
      <w:proofErr w:type="spellStart"/>
      <w:r w:rsidR="003836E4" w:rsidRPr="003836E4">
        <w:rPr>
          <w:rFonts w:asciiTheme="minorHAnsi" w:hAnsiTheme="minorHAnsi" w:cstheme="minorHAnsi"/>
        </w:rPr>
        <w:t>Dryslwyn</w:t>
      </w:r>
      <w:proofErr w:type="spellEnd"/>
      <w:r w:rsidR="003836E4" w:rsidRPr="003836E4">
        <w:rPr>
          <w:rFonts w:asciiTheme="minorHAnsi" w:hAnsiTheme="minorHAnsi" w:cstheme="minorHAnsi"/>
        </w:rPr>
        <w:t xml:space="preserve"> Castle</w:t>
      </w:r>
      <w:r w:rsidR="00B53B6E">
        <w:rPr>
          <w:rFonts w:asciiTheme="minorHAnsi" w:hAnsiTheme="minorHAnsi" w:cstheme="minorHAnsi"/>
        </w:rPr>
        <w:t>.</w:t>
      </w:r>
    </w:p>
    <w:p w14:paraId="2E2D3204" w14:textId="77777777" w:rsidR="00414850" w:rsidRDefault="00414850" w:rsidP="00414850">
      <w:pPr>
        <w:shd w:val="clear" w:color="auto" w:fill="FFFFFF"/>
        <w:spacing w:line="276" w:lineRule="auto"/>
        <w:rPr>
          <w:rFonts w:asciiTheme="minorHAnsi" w:hAnsiTheme="minorHAnsi" w:cstheme="minorHAnsi"/>
        </w:rPr>
      </w:pPr>
    </w:p>
    <w:p w14:paraId="79BED1BE" w14:textId="50D1AF65" w:rsidR="00951AC4" w:rsidRDefault="00370611" w:rsidP="00414850">
      <w:pPr>
        <w:shd w:val="clear" w:color="auto" w:fill="FFFFFF"/>
        <w:spacing w:line="276" w:lineRule="auto"/>
        <w:rPr>
          <w:rFonts w:asciiTheme="minorHAnsi" w:hAnsiTheme="minorHAnsi" w:cstheme="minorHAnsi"/>
        </w:rPr>
      </w:pPr>
      <w:r>
        <w:rPr>
          <w:rFonts w:asciiTheme="minorHAnsi" w:hAnsiTheme="minorHAnsi" w:cstheme="minorHAnsi"/>
        </w:rPr>
        <w:t>Near</w:t>
      </w:r>
      <w:r w:rsidR="00B53B6E">
        <w:rPr>
          <w:rFonts w:asciiTheme="minorHAnsi" w:hAnsiTheme="minorHAnsi" w:cstheme="minorHAnsi"/>
        </w:rPr>
        <w:t xml:space="preserve">by is </w:t>
      </w:r>
      <w:r w:rsidR="003836E4" w:rsidRPr="003836E4">
        <w:rPr>
          <w:rFonts w:asciiTheme="minorHAnsi" w:hAnsiTheme="minorHAnsi" w:cstheme="minorHAnsi"/>
        </w:rPr>
        <w:t xml:space="preserve">Gwili Steam Railway, which follows the route up the </w:t>
      </w:r>
      <w:r w:rsidR="005260D9" w:rsidRPr="003836E4">
        <w:rPr>
          <w:rFonts w:asciiTheme="minorHAnsi" w:hAnsiTheme="minorHAnsi" w:cstheme="minorHAnsi"/>
        </w:rPr>
        <w:t>beautiful, wooded</w:t>
      </w:r>
      <w:r w:rsidR="003836E4" w:rsidRPr="003836E4">
        <w:rPr>
          <w:rFonts w:asciiTheme="minorHAnsi" w:hAnsiTheme="minorHAnsi" w:cstheme="minorHAnsi"/>
        </w:rPr>
        <w:t xml:space="preserve"> Gwili Valley. </w:t>
      </w:r>
      <w:r>
        <w:rPr>
          <w:rFonts w:asciiTheme="minorHAnsi" w:hAnsiTheme="minorHAnsi" w:cstheme="minorHAnsi"/>
        </w:rPr>
        <w:t xml:space="preserve"> </w:t>
      </w:r>
      <w:r w:rsidR="003836E4" w:rsidRPr="003836E4">
        <w:rPr>
          <w:rFonts w:asciiTheme="minorHAnsi" w:hAnsiTheme="minorHAnsi" w:cstheme="minorHAnsi"/>
        </w:rPr>
        <w:t xml:space="preserve">At </w:t>
      </w:r>
      <w:proofErr w:type="spellStart"/>
      <w:r w:rsidR="003836E4" w:rsidRPr="003836E4">
        <w:rPr>
          <w:rFonts w:asciiTheme="minorHAnsi" w:hAnsiTheme="minorHAnsi" w:cstheme="minorHAnsi"/>
        </w:rPr>
        <w:t>Abergwili</w:t>
      </w:r>
      <w:proofErr w:type="spellEnd"/>
      <w:r w:rsidR="003836E4" w:rsidRPr="003836E4">
        <w:rPr>
          <w:rFonts w:asciiTheme="minorHAnsi" w:hAnsiTheme="minorHAnsi" w:cstheme="minorHAnsi"/>
        </w:rPr>
        <w:t xml:space="preserve"> is</w:t>
      </w:r>
      <w:r w:rsidR="00910B29">
        <w:rPr>
          <w:rFonts w:asciiTheme="minorHAnsi" w:hAnsiTheme="minorHAnsi" w:cstheme="minorHAnsi"/>
        </w:rPr>
        <w:t xml:space="preserve"> </w:t>
      </w:r>
      <w:r w:rsidR="003836E4" w:rsidRPr="003836E4">
        <w:rPr>
          <w:rFonts w:asciiTheme="minorHAnsi" w:hAnsiTheme="minorHAnsi" w:cstheme="minorHAnsi"/>
        </w:rPr>
        <w:t>the County Museum</w:t>
      </w:r>
      <w:r w:rsidR="00910B29">
        <w:rPr>
          <w:rFonts w:asciiTheme="minorHAnsi" w:hAnsiTheme="minorHAnsi" w:cstheme="minorHAnsi"/>
        </w:rPr>
        <w:t>, t</w:t>
      </w:r>
      <w:r w:rsidR="00951AC4" w:rsidRPr="000665A0">
        <w:rPr>
          <w:rFonts w:asciiTheme="minorHAnsi" w:hAnsiTheme="minorHAnsi" w:cstheme="minorHAnsi"/>
        </w:rPr>
        <w:t xml:space="preserve">he museum contains extensive displays of Roman and </w:t>
      </w:r>
      <w:r w:rsidR="00910B29">
        <w:rPr>
          <w:rFonts w:asciiTheme="minorHAnsi" w:hAnsiTheme="minorHAnsi" w:cstheme="minorHAnsi"/>
        </w:rPr>
        <w:t>M</w:t>
      </w:r>
      <w:r w:rsidR="00951AC4" w:rsidRPr="000665A0">
        <w:rPr>
          <w:rFonts w:asciiTheme="minorHAnsi" w:hAnsiTheme="minorHAnsi" w:cstheme="minorHAnsi"/>
        </w:rPr>
        <w:t>edieval material and a collection of early Christian memorials</w:t>
      </w:r>
      <w:r w:rsidR="003836E4" w:rsidRPr="003836E4">
        <w:rPr>
          <w:rFonts w:asciiTheme="minorHAnsi" w:hAnsiTheme="minorHAnsi" w:cstheme="minorHAnsi"/>
        </w:rPr>
        <w:t>.</w:t>
      </w:r>
      <w:r>
        <w:rPr>
          <w:rFonts w:asciiTheme="minorHAnsi" w:hAnsiTheme="minorHAnsi" w:cstheme="minorHAnsi"/>
        </w:rPr>
        <w:t xml:space="preserve">  </w:t>
      </w:r>
    </w:p>
    <w:p w14:paraId="08C83EF9" w14:textId="77777777" w:rsidR="00951AC4" w:rsidRDefault="00951AC4" w:rsidP="00414850">
      <w:pPr>
        <w:shd w:val="clear" w:color="auto" w:fill="FFFFFF"/>
        <w:spacing w:line="276" w:lineRule="auto"/>
        <w:rPr>
          <w:rFonts w:asciiTheme="minorHAnsi" w:hAnsiTheme="minorHAnsi" w:cstheme="minorHAnsi"/>
        </w:rPr>
      </w:pPr>
    </w:p>
    <w:p w14:paraId="688C5A9E" w14:textId="5370062D" w:rsidR="00AE17FD" w:rsidRDefault="003836E4" w:rsidP="00414850">
      <w:pPr>
        <w:shd w:val="clear" w:color="auto" w:fill="FFFFFF"/>
        <w:spacing w:line="276" w:lineRule="auto"/>
        <w:rPr>
          <w:rFonts w:asciiTheme="minorHAnsi" w:hAnsiTheme="minorHAnsi" w:cstheme="minorHAnsi"/>
        </w:rPr>
      </w:pPr>
      <w:proofErr w:type="spellStart"/>
      <w:r w:rsidRPr="003836E4">
        <w:rPr>
          <w:rFonts w:asciiTheme="minorHAnsi" w:hAnsiTheme="minorHAnsi" w:cstheme="minorHAnsi"/>
        </w:rPr>
        <w:t>Pembrey</w:t>
      </w:r>
      <w:proofErr w:type="spellEnd"/>
      <w:r w:rsidRPr="003836E4">
        <w:rPr>
          <w:rFonts w:asciiTheme="minorHAnsi" w:hAnsiTheme="minorHAnsi" w:cstheme="minorHAnsi"/>
        </w:rPr>
        <w:t xml:space="preserve"> Country Park</w:t>
      </w:r>
      <w:r w:rsidR="004C6294">
        <w:rPr>
          <w:rFonts w:asciiTheme="minorHAnsi" w:hAnsiTheme="minorHAnsi" w:cstheme="minorHAnsi"/>
        </w:rPr>
        <w:t xml:space="preserve"> </w:t>
      </w:r>
      <w:r w:rsidRPr="003836E4">
        <w:rPr>
          <w:rFonts w:asciiTheme="minorHAnsi" w:hAnsiTheme="minorHAnsi" w:cstheme="minorHAnsi"/>
        </w:rPr>
        <w:t>and</w:t>
      </w:r>
      <w:r w:rsidR="004C6294">
        <w:rPr>
          <w:rFonts w:asciiTheme="minorHAnsi" w:hAnsiTheme="minorHAnsi" w:cstheme="minorHAnsi"/>
        </w:rPr>
        <w:t xml:space="preserve"> </w:t>
      </w:r>
      <w:proofErr w:type="spellStart"/>
      <w:r w:rsidRPr="003836E4">
        <w:rPr>
          <w:rFonts w:asciiTheme="minorHAnsi" w:hAnsiTheme="minorHAnsi" w:cstheme="minorHAnsi"/>
        </w:rPr>
        <w:t>Cefn</w:t>
      </w:r>
      <w:proofErr w:type="spellEnd"/>
      <w:r w:rsidRPr="003836E4">
        <w:rPr>
          <w:rFonts w:asciiTheme="minorHAnsi" w:hAnsiTheme="minorHAnsi" w:cstheme="minorHAnsi"/>
        </w:rPr>
        <w:t xml:space="preserve"> Sidan Beach</w:t>
      </w:r>
      <w:r w:rsidR="00AF16E8">
        <w:rPr>
          <w:rFonts w:asciiTheme="minorHAnsi" w:hAnsiTheme="minorHAnsi" w:cstheme="minorHAnsi"/>
        </w:rPr>
        <w:t xml:space="preserve"> </w:t>
      </w:r>
      <w:r w:rsidR="00910B29">
        <w:rPr>
          <w:rFonts w:asciiTheme="minorHAnsi" w:hAnsiTheme="minorHAnsi" w:cstheme="minorHAnsi"/>
        </w:rPr>
        <w:t xml:space="preserve">are nearby and </w:t>
      </w:r>
      <w:r w:rsidR="00AF16E8">
        <w:rPr>
          <w:rFonts w:asciiTheme="minorHAnsi" w:hAnsiTheme="minorHAnsi" w:cstheme="minorHAnsi"/>
        </w:rPr>
        <w:t xml:space="preserve">offer </w:t>
      </w:r>
      <w:r w:rsidR="00910B29">
        <w:rPr>
          <w:rFonts w:asciiTheme="minorHAnsi" w:hAnsiTheme="minorHAnsi" w:cstheme="minorHAnsi"/>
        </w:rPr>
        <w:t xml:space="preserve">a variety of </w:t>
      </w:r>
      <w:r w:rsidR="00AF16E8">
        <w:rPr>
          <w:rFonts w:asciiTheme="minorHAnsi" w:hAnsiTheme="minorHAnsi" w:cstheme="minorHAnsi"/>
        </w:rPr>
        <w:t>a</w:t>
      </w:r>
      <w:r w:rsidRPr="003836E4">
        <w:rPr>
          <w:rFonts w:asciiTheme="minorHAnsi" w:hAnsiTheme="minorHAnsi" w:cstheme="minorHAnsi"/>
        </w:rPr>
        <w:t>ttractions</w:t>
      </w:r>
      <w:r w:rsidR="00495A3E">
        <w:rPr>
          <w:rFonts w:asciiTheme="minorHAnsi" w:hAnsiTheme="minorHAnsi" w:cstheme="minorHAnsi"/>
        </w:rPr>
        <w:t xml:space="preserve"> </w:t>
      </w:r>
      <w:r w:rsidRPr="003836E4">
        <w:rPr>
          <w:rFonts w:asciiTheme="minorHAnsi" w:hAnsiTheme="minorHAnsi" w:cstheme="minorHAnsi"/>
        </w:rPr>
        <w:t>includ</w:t>
      </w:r>
      <w:r w:rsidR="00495A3E">
        <w:rPr>
          <w:rFonts w:asciiTheme="minorHAnsi" w:hAnsiTheme="minorHAnsi" w:cstheme="minorHAnsi"/>
        </w:rPr>
        <w:t>ing</w:t>
      </w:r>
      <w:r w:rsidRPr="003836E4">
        <w:rPr>
          <w:rFonts w:asciiTheme="minorHAnsi" w:hAnsiTheme="minorHAnsi" w:cstheme="minorHAnsi"/>
        </w:rPr>
        <w:t xml:space="preserve"> </w:t>
      </w:r>
      <w:r w:rsidR="002813EE" w:rsidRPr="003E2471">
        <w:rPr>
          <w:rFonts w:asciiTheme="minorHAnsi" w:hAnsiTheme="minorHAnsi" w:cstheme="minorHAnsi"/>
        </w:rPr>
        <w:t xml:space="preserve">golf, </w:t>
      </w:r>
      <w:r w:rsidRPr="003836E4">
        <w:rPr>
          <w:rFonts w:asciiTheme="minorHAnsi" w:hAnsiTheme="minorHAnsi" w:cstheme="minorHAnsi"/>
        </w:rPr>
        <w:t xml:space="preserve">a ski slope, miniature railway, a complex of footpaths and cycleways which run through the park and </w:t>
      </w:r>
      <w:proofErr w:type="spellStart"/>
      <w:r w:rsidRPr="003836E4">
        <w:rPr>
          <w:rFonts w:asciiTheme="minorHAnsi" w:hAnsiTheme="minorHAnsi" w:cstheme="minorHAnsi"/>
        </w:rPr>
        <w:t>Pembrey</w:t>
      </w:r>
      <w:proofErr w:type="spellEnd"/>
      <w:r w:rsidRPr="003836E4">
        <w:rPr>
          <w:rFonts w:asciiTheme="minorHAnsi" w:hAnsiTheme="minorHAnsi" w:cstheme="minorHAnsi"/>
        </w:rPr>
        <w:t xml:space="preserve"> Forest linking to</w:t>
      </w:r>
      <w:r w:rsidR="00EC787D">
        <w:rPr>
          <w:rFonts w:asciiTheme="minorHAnsi" w:hAnsiTheme="minorHAnsi" w:cstheme="minorHAnsi"/>
        </w:rPr>
        <w:t xml:space="preserve"> </w:t>
      </w:r>
      <w:r w:rsidRPr="003836E4">
        <w:rPr>
          <w:rFonts w:asciiTheme="minorHAnsi" w:hAnsiTheme="minorHAnsi" w:cstheme="minorHAnsi"/>
        </w:rPr>
        <w:t xml:space="preserve">the Millennium Coast Path. </w:t>
      </w:r>
      <w:r w:rsidR="004C6294">
        <w:rPr>
          <w:rFonts w:asciiTheme="minorHAnsi" w:hAnsiTheme="minorHAnsi" w:cstheme="minorHAnsi"/>
        </w:rPr>
        <w:t xml:space="preserve"> </w:t>
      </w:r>
      <w:r w:rsidRPr="003836E4">
        <w:rPr>
          <w:rFonts w:asciiTheme="minorHAnsi" w:hAnsiTheme="minorHAnsi" w:cstheme="minorHAnsi"/>
        </w:rPr>
        <w:t xml:space="preserve">On the way, you pass the </w:t>
      </w:r>
      <w:proofErr w:type="spellStart"/>
      <w:r w:rsidRPr="003836E4">
        <w:rPr>
          <w:rFonts w:asciiTheme="minorHAnsi" w:hAnsiTheme="minorHAnsi" w:cstheme="minorHAnsi"/>
        </w:rPr>
        <w:t>Pembrey</w:t>
      </w:r>
      <w:proofErr w:type="spellEnd"/>
      <w:r w:rsidRPr="003836E4">
        <w:rPr>
          <w:rFonts w:asciiTheme="minorHAnsi" w:hAnsiTheme="minorHAnsi" w:cstheme="minorHAnsi"/>
        </w:rPr>
        <w:t xml:space="preserve"> Motor </w:t>
      </w:r>
      <w:r w:rsidR="0049184A" w:rsidRPr="003836E4">
        <w:rPr>
          <w:rFonts w:asciiTheme="minorHAnsi" w:hAnsiTheme="minorHAnsi" w:cstheme="minorHAnsi"/>
        </w:rPr>
        <w:t>Sports Centre and</w:t>
      </w:r>
      <w:r w:rsidRPr="003836E4">
        <w:rPr>
          <w:rFonts w:asciiTheme="minorHAnsi" w:hAnsiTheme="minorHAnsi" w:cstheme="minorHAnsi"/>
        </w:rPr>
        <w:t xml:space="preserve"> can take in</w:t>
      </w:r>
      <w:r w:rsidR="00EC787D">
        <w:rPr>
          <w:rFonts w:asciiTheme="minorHAnsi" w:hAnsiTheme="minorHAnsi" w:cstheme="minorHAnsi"/>
        </w:rPr>
        <w:t xml:space="preserve"> </w:t>
      </w:r>
      <w:r w:rsidRPr="003836E4">
        <w:rPr>
          <w:rFonts w:asciiTheme="minorHAnsi" w:hAnsiTheme="minorHAnsi" w:cstheme="minorHAnsi"/>
        </w:rPr>
        <w:t>Kidwelly Castle</w:t>
      </w:r>
      <w:r w:rsidR="00EC787D">
        <w:rPr>
          <w:rFonts w:asciiTheme="minorHAnsi" w:hAnsiTheme="minorHAnsi" w:cstheme="minorHAnsi"/>
        </w:rPr>
        <w:t xml:space="preserve"> </w:t>
      </w:r>
      <w:r w:rsidRPr="003836E4">
        <w:rPr>
          <w:rFonts w:asciiTheme="minorHAnsi" w:hAnsiTheme="minorHAnsi" w:cstheme="minorHAnsi"/>
        </w:rPr>
        <w:t>and the</w:t>
      </w:r>
      <w:r w:rsidR="00EC787D">
        <w:rPr>
          <w:rFonts w:asciiTheme="minorHAnsi" w:hAnsiTheme="minorHAnsi" w:cstheme="minorHAnsi"/>
        </w:rPr>
        <w:t xml:space="preserve"> </w:t>
      </w:r>
      <w:r w:rsidRPr="003836E4">
        <w:rPr>
          <w:rFonts w:asciiTheme="minorHAnsi" w:hAnsiTheme="minorHAnsi" w:cstheme="minorHAnsi"/>
        </w:rPr>
        <w:t>Industrial Museum</w:t>
      </w:r>
      <w:r w:rsidR="00EC787D">
        <w:rPr>
          <w:rFonts w:asciiTheme="minorHAnsi" w:hAnsiTheme="minorHAnsi" w:cstheme="minorHAnsi"/>
        </w:rPr>
        <w:t xml:space="preserve"> </w:t>
      </w:r>
      <w:r w:rsidRPr="003836E4">
        <w:rPr>
          <w:rFonts w:asciiTheme="minorHAnsi" w:hAnsiTheme="minorHAnsi" w:cstheme="minorHAnsi"/>
        </w:rPr>
        <w:t>with its steam-powered machinery.</w:t>
      </w:r>
    </w:p>
    <w:p w14:paraId="4239DA98" w14:textId="77777777" w:rsidR="00AE17FD" w:rsidRDefault="00AE17FD" w:rsidP="00414850">
      <w:pPr>
        <w:shd w:val="clear" w:color="auto" w:fill="FFFFFF"/>
        <w:spacing w:line="276" w:lineRule="auto"/>
        <w:rPr>
          <w:rFonts w:asciiTheme="minorHAnsi" w:hAnsiTheme="minorHAnsi" w:cstheme="minorHAnsi"/>
        </w:rPr>
      </w:pPr>
    </w:p>
    <w:p w14:paraId="3B148AC8" w14:textId="71778FD5" w:rsidR="00AE17FD" w:rsidRDefault="003836E4" w:rsidP="00414850">
      <w:pPr>
        <w:shd w:val="clear" w:color="auto" w:fill="FFFFFF"/>
        <w:spacing w:line="276" w:lineRule="auto"/>
        <w:rPr>
          <w:rFonts w:asciiTheme="minorHAnsi" w:hAnsiTheme="minorHAnsi" w:cstheme="minorHAnsi"/>
        </w:rPr>
      </w:pPr>
      <w:r w:rsidRPr="003836E4">
        <w:rPr>
          <w:rFonts w:asciiTheme="minorHAnsi" w:hAnsiTheme="minorHAnsi" w:cstheme="minorHAnsi"/>
        </w:rPr>
        <w:t xml:space="preserve">Seven miles </w:t>
      </w:r>
      <w:r w:rsidR="005260D9" w:rsidRPr="003836E4">
        <w:rPr>
          <w:rFonts w:asciiTheme="minorHAnsi" w:hAnsiTheme="minorHAnsi" w:cstheme="minorHAnsi"/>
        </w:rPr>
        <w:t>southwest</w:t>
      </w:r>
      <w:r w:rsidRPr="003836E4">
        <w:rPr>
          <w:rFonts w:asciiTheme="minorHAnsi" w:hAnsiTheme="minorHAnsi" w:cstheme="minorHAnsi"/>
        </w:rPr>
        <w:t xml:space="preserve"> of Carmarthen is the village of</w:t>
      </w:r>
      <w:r w:rsidR="004C6294">
        <w:rPr>
          <w:rFonts w:asciiTheme="minorHAnsi" w:hAnsiTheme="minorHAnsi" w:cstheme="minorHAnsi"/>
        </w:rPr>
        <w:t xml:space="preserve"> </w:t>
      </w:r>
      <w:r w:rsidRPr="003836E4">
        <w:rPr>
          <w:rFonts w:asciiTheme="minorHAnsi" w:hAnsiTheme="minorHAnsi" w:cstheme="minorHAnsi"/>
        </w:rPr>
        <w:t>Llansteffan</w:t>
      </w:r>
      <w:r w:rsidR="004C6294">
        <w:rPr>
          <w:rFonts w:asciiTheme="minorHAnsi" w:hAnsiTheme="minorHAnsi" w:cstheme="minorHAnsi"/>
        </w:rPr>
        <w:t xml:space="preserve"> </w:t>
      </w:r>
      <w:r w:rsidRPr="003836E4">
        <w:rPr>
          <w:rFonts w:asciiTheme="minorHAnsi" w:hAnsiTheme="minorHAnsi" w:cstheme="minorHAnsi"/>
        </w:rPr>
        <w:t>with its beach and 18th and 19th century houses.</w:t>
      </w:r>
      <w:r w:rsidR="00E33CC2">
        <w:rPr>
          <w:rFonts w:asciiTheme="minorHAnsi" w:hAnsiTheme="minorHAnsi" w:cstheme="minorHAnsi"/>
        </w:rPr>
        <w:t xml:space="preserve">  </w:t>
      </w:r>
      <w:r w:rsidRPr="003836E4">
        <w:rPr>
          <w:rFonts w:asciiTheme="minorHAnsi" w:hAnsiTheme="minorHAnsi" w:cstheme="minorHAnsi"/>
        </w:rPr>
        <w:t xml:space="preserve">Llansteffan Castle, which stands within an Iron Age hillfort, commands extensive views of Carmarthen Bay and Gower. </w:t>
      </w:r>
      <w:r w:rsidR="00E33CC2">
        <w:rPr>
          <w:rFonts w:asciiTheme="minorHAnsi" w:hAnsiTheme="minorHAnsi" w:cstheme="minorHAnsi"/>
        </w:rPr>
        <w:t xml:space="preserve"> </w:t>
      </w:r>
      <w:r w:rsidRPr="003836E4">
        <w:rPr>
          <w:rFonts w:asciiTheme="minorHAnsi" w:hAnsiTheme="minorHAnsi" w:cstheme="minorHAnsi"/>
        </w:rPr>
        <w:t>The walk to</w:t>
      </w:r>
      <w:r w:rsidR="004C6294">
        <w:rPr>
          <w:rFonts w:asciiTheme="minorHAnsi" w:hAnsiTheme="minorHAnsi" w:cstheme="minorHAnsi"/>
        </w:rPr>
        <w:t xml:space="preserve"> </w:t>
      </w:r>
      <w:proofErr w:type="spellStart"/>
      <w:r w:rsidRPr="003836E4">
        <w:rPr>
          <w:rFonts w:asciiTheme="minorHAnsi" w:hAnsiTheme="minorHAnsi" w:cstheme="minorHAnsi"/>
        </w:rPr>
        <w:t>Wharley</w:t>
      </w:r>
      <w:proofErr w:type="spellEnd"/>
      <w:r w:rsidRPr="003836E4">
        <w:rPr>
          <w:rFonts w:asciiTheme="minorHAnsi" w:hAnsiTheme="minorHAnsi" w:cstheme="minorHAnsi"/>
        </w:rPr>
        <w:t xml:space="preserve"> Point</w:t>
      </w:r>
      <w:r w:rsidR="004C6294">
        <w:rPr>
          <w:rFonts w:asciiTheme="minorHAnsi" w:hAnsiTheme="minorHAnsi" w:cstheme="minorHAnsi"/>
        </w:rPr>
        <w:t xml:space="preserve"> </w:t>
      </w:r>
      <w:r w:rsidRPr="003836E4">
        <w:rPr>
          <w:rFonts w:asciiTheme="minorHAnsi" w:hAnsiTheme="minorHAnsi" w:cstheme="minorHAnsi"/>
        </w:rPr>
        <w:t xml:space="preserve">will </w:t>
      </w:r>
      <w:r w:rsidR="000665A0">
        <w:rPr>
          <w:rFonts w:asciiTheme="minorHAnsi" w:hAnsiTheme="minorHAnsi" w:cstheme="minorHAnsi"/>
        </w:rPr>
        <w:t>enable you to take in the</w:t>
      </w:r>
      <w:r w:rsidRPr="003836E4">
        <w:rPr>
          <w:rFonts w:asciiTheme="minorHAnsi" w:hAnsiTheme="minorHAnsi" w:cstheme="minorHAnsi"/>
        </w:rPr>
        <w:t xml:space="preserve"> views of Carmarthenshire’s </w:t>
      </w:r>
      <w:r w:rsidR="00EC787D" w:rsidRPr="003836E4">
        <w:rPr>
          <w:rFonts w:asciiTheme="minorHAnsi" w:hAnsiTheme="minorHAnsi" w:cstheme="minorHAnsi"/>
        </w:rPr>
        <w:t>breath-taking</w:t>
      </w:r>
      <w:r w:rsidRPr="003836E4">
        <w:rPr>
          <w:rFonts w:asciiTheme="minorHAnsi" w:hAnsiTheme="minorHAnsi" w:cstheme="minorHAnsi"/>
        </w:rPr>
        <w:t xml:space="preserve"> coastal scenery.</w:t>
      </w:r>
    </w:p>
    <w:p w14:paraId="599CE9A2" w14:textId="77777777" w:rsidR="00AE17FD" w:rsidRDefault="00AE17FD" w:rsidP="00414850">
      <w:pPr>
        <w:shd w:val="clear" w:color="auto" w:fill="FFFFFF"/>
        <w:spacing w:line="276" w:lineRule="auto"/>
        <w:rPr>
          <w:rFonts w:asciiTheme="minorHAnsi" w:hAnsiTheme="minorHAnsi" w:cstheme="minorHAnsi"/>
        </w:rPr>
      </w:pPr>
    </w:p>
    <w:p w14:paraId="27BA6C05" w14:textId="67781767" w:rsidR="003836E4" w:rsidRPr="003836E4" w:rsidRDefault="003836E4" w:rsidP="00414850">
      <w:pPr>
        <w:shd w:val="clear" w:color="auto" w:fill="FFFFFF"/>
        <w:spacing w:line="276" w:lineRule="auto"/>
        <w:rPr>
          <w:rFonts w:asciiTheme="minorHAnsi" w:hAnsiTheme="minorHAnsi" w:cstheme="minorHAnsi"/>
        </w:rPr>
      </w:pPr>
      <w:r w:rsidRPr="003836E4">
        <w:rPr>
          <w:rFonts w:asciiTheme="minorHAnsi" w:hAnsiTheme="minorHAnsi" w:cstheme="minorHAnsi"/>
        </w:rPr>
        <w:t>Laugharne</w:t>
      </w:r>
      <w:r w:rsidR="002813EE" w:rsidRPr="003E2471">
        <w:rPr>
          <w:rFonts w:asciiTheme="minorHAnsi" w:hAnsiTheme="minorHAnsi" w:cstheme="minorHAnsi"/>
        </w:rPr>
        <w:t xml:space="preserve"> </w:t>
      </w:r>
      <w:r w:rsidRPr="003836E4">
        <w:rPr>
          <w:rFonts w:asciiTheme="minorHAnsi" w:hAnsiTheme="minorHAnsi" w:cstheme="minorHAnsi"/>
        </w:rPr>
        <w:t xml:space="preserve">is a pretty township with a bold castle and some good 18th century buildings. </w:t>
      </w:r>
      <w:r w:rsidR="000665A0">
        <w:rPr>
          <w:rFonts w:asciiTheme="minorHAnsi" w:hAnsiTheme="minorHAnsi" w:cstheme="minorHAnsi"/>
        </w:rPr>
        <w:t xml:space="preserve"> </w:t>
      </w:r>
      <w:r w:rsidRPr="003836E4">
        <w:rPr>
          <w:rFonts w:asciiTheme="minorHAnsi" w:hAnsiTheme="minorHAnsi" w:cstheme="minorHAnsi"/>
        </w:rPr>
        <w:t>A few miles further on is Pendine Sands with its 7-mile beach famed for early world land-speed records and where the</w:t>
      </w:r>
      <w:r w:rsidR="00EC787D">
        <w:rPr>
          <w:rFonts w:asciiTheme="minorHAnsi" w:hAnsiTheme="minorHAnsi" w:cstheme="minorHAnsi"/>
        </w:rPr>
        <w:t xml:space="preserve"> </w:t>
      </w:r>
      <w:r w:rsidRPr="003836E4">
        <w:rPr>
          <w:rFonts w:asciiTheme="minorHAnsi" w:hAnsiTheme="minorHAnsi" w:cstheme="minorHAnsi"/>
        </w:rPr>
        <w:t>Museum of Speed</w:t>
      </w:r>
      <w:r w:rsidR="00EC787D">
        <w:rPr>
          <w:rFonts w:asciiTheme="minorHAnsi" w:hAnsiTheme="minorHAnsi" w:cstheme="minorHAnsi"/>
        </w:rPr>
        <w:t xml:space="preserve"> </w:t>
      </w:r>
      <w:r w:rsidRPr="003836E4">
        <w:rPr>
          <w:rFonts w:asciiTheme="minorHAnsi" w:hAnsiTheme="minorHAnsi" w:cstheme="minorHAnsi"/>
        </w:rPr>
        <w:t>has exhibits and displays</w:t>
      </w:r>
      <w:r w:rsidR="003E2471" w:rsidRPr="003E2471">
        <w:rPr>
          <w:rFonts w:asciiTheme="minorHAnsi" w:hAnsiTheme="minorHAnsi" w:cstheme="minorHAnsi"/>
        </w:rPr>
        <w:t>.</w:t>
      </w:r>
    </w:p>
    <w:p w14:paraId="7FA9EA6D" w14:textId="0A4A5CE3" w:rsidR="003836E4" w:rsidRDefault="003836E4" w:rsidP="00C3533A">
      <w:pPr>
        <w:spacing w:line="276" w:lineRule="auto"/>
        <w:rPr>
          <w:rFonts w:asciiTheme="minorHAnsi" w:hAnsiTheme="minorHAnsi" w:cstheme="minorHAnsi"/>
        </w:rPr>
      </w:pPr>
    </w:p>
    <w:p w14:paraId="7C9CE7C6" w14:textId="77777777" w:rsidR="00540BA0" w:rsidRPr="008B5AA0" w:rsidRDefault="00540BA0" w:rsidP="00C3533A">
      <w:pPr>
        <w:spacing w:line="276" w:lineRule="auto"/>
        <w:jc w:val="both"/>
        <w:rPr>
          <w:rFonts w:asciiTheme="minorHAnsi" w:hAnsiTheme="minorHAnsi" w:cstheme="minorHAnsi"/>
          <w:b/>
          <w:bCs/>
          <w:iCs/>
          <w:u w:val="single"/>
        </w:rPr>
      </w:pPr>
      <w:r w:rsidRPr="008B5AA0">
        <w:rPr>
          <w:rFonts w:asciiTheme="minorHAnsi" w:hAnsiTheme="minorHAnsi" w:cstheme="minorHAnsi"/>
          <w:b/>
          <w:bCs/>
          <w:iCs/>
          <w:u w:val="single"/>
        </w:rPr>
        <w:t>ABOUT THE SERVICE PROVIDED</w:t>
      </w:r>
    </w:p>
    <w:p w14:paraId="5411D9B5" w14:textId="71108576" w:rsidR="00540BA0" w:rsidRPr="008B5AA0" w:rsidRDefault="00540BA0" w:rsidP="00C3533A">
      <w:pPr>
        <w:spacing w:line="276" w:lineRule="auto"/>
        <w:rPr>
          <w:rFonts w:asciiTheme="minorHAnsi" w:hAnsiTheme="minorHAnsi" w:cstheme="minorHAnsi"/>
        </w:rPr>
      </w:pPr>
      <w:r w:rsidRPr="008B5AA0">
        <w:rPr>
          <w:rFonts w:asciiTheme="minorHAnsi" w:hAnsiTheme="minorHAnsi" w:cstheme="minorHAnsi"/>
        </w:rPr>
        <w:t xml:space="preserve">Gelli Aur Care provides </w:t>
      </w:r>
      <w:r w:rsidR="00B441BF" w:rsidRPr="008B5AA0">
        <w:rPr>
          <w:rFonts w:asciiTheme="minorHAnsi" w:hAnsiTheme="minorHAnsi" w:cstheme="minorHAnsi"/>
        </w:rPr>
        <w:t>24-hour</w:t>
      </w:r>
      <w:r w:rsidRPr="008B5AA0">
        <w:rPr>
          <w:rFonts w:asciiTheme="minorHAnsi" w:hAnsiTheme="minorHAnsi" w:cstheme="minorHAnsi"/>
        </w:rPr>
        <w:t xml:space="preserve"> residential</w:t>
      </w:r>
      <w:r w:rsidR="005B2DB8" w:rsidRPr="008B5AA0">
        <w:rPr>
          <w:rFonts w:asciiTheme="minorHAnsi" w:hAnsiTheme="minorHAnsi" w:cstheme="minorHAnsi"/>
        </w:rPr>
        <w:t xml:space="preserve"> </w:t>
      </w:r>
      <w:r w:rsidR="000A23C9">
        <w:rPr>
          <w:rFonts w:asciiTheme="minorHAnsi" w:hAnsiTheme="minorHAnsi" w:cstheme="minorHAnsi"/>
        </w:rPr>
        <w:t xml:space="preserve">and/or supported living </w:t>
      </w:r>
      <w:r w:rsidR="005B2DB8" w:rsidRPr="008B5AA0">
        <w:rPr>
          <w:rFonts w:asciiTheme="minorHAnsi" w:hAnsiTheme="minorHAnsi" w:cstheme="minorHAnsi"/>
        </w:rPr>
        <w:t xml:space="preserve">support for </w:t>
      </w:r>
      <w:r w:rsidR="0095730A">
        <w:rPr>
          <w:rFonts w:asciiTheme="minorHAnsi" w:hAnsiTheme="minorHAnsi" w:cstheme="minorHAnsi"/>
        </w:rPr>
        <w:t xml:space="preserve">individuals </w:t>
      </w:r>
      <w:r w:rsidRPr="008B5AA0">
        <w:rPr>
          <w:rFonts w:asciiTheme="minorHAnsi" w:hAnsiTheme="minorHAnsi" w:cstheme="minorHAnsi"/>
        </w:rPr>
        <w:t>with learning disabilities, mental health issues, autistic spectrum disorders and behaviours that may challenge the care provision.</w:t>
      </w:r>
      <w:r w:rsidR="00EB55D6">
        <w:rPr>
          <w:rFonts w:asciiTheme="minorHAnsi" w:hAnsiTheme="minorHAnsi" w:cstheme="minorHAnsi"/>
        </w:rPr>
        <w:t xml:space="preserve">  W</w:t>
      </w:r>
      <w:r w:rsidRPr="008B5AA0">
        <w:rPr>
          <w:rFonts w:asciiTheme="minorHAnsi" w:hAnsiTheme="minorHAnsi" w:cstheme="minorHAnsi"/>
        </w:rPr>
        <w:t xml:space="preserve">e do not discriminate against those who have offending </w:t>
      </w:r>
      <w:r w:rsidR="000A542B">
        <w:rPr>
          <w:rFonts w:asciiTheme="minorHAnsi" w:hAnsiTheme="minorHAnsi" w:cstheme="minorHAnsi"/>
        </w:rPr>
        <w:t xml:space="preserve">or forensic </w:t>
      </w:r>
      <w:r w:rsidRPr="008B5AA0">
        <w:rPr>
          <w:rFonts w:asciiTheme="minorHAnsi" w:hAnsiTheme="minorHAnsi" w:cstheme="minorHAnsi"/>
        </w:rPr>
        <w:t xml:space="preserve">backgrounds.  </w:t>
      </w:r>
      <w:r w:rsidR="001F21B8">
        <w:rPr>
          <w:rFonts w:asciiTheme="minorHAnsi" w:hAnsiTheme="minorHAnsi" w:cstheme="minorHAnsi"/>
        </w:rPr>
        <w:t xml:space="preserve">We provide person centred </w:t>
      </w:r>
      <w:r w:rsidR="005C1ED9">
        <w:rPr>
          <w:rFonts w:asciiTheme="minorHAnsi" w:hAnsiTheme="minorHAnsi" w:cstheme="minorHAnsi"/>
        </w:rPr>
        <w:t>holistic</w:t>
      </w:r>
      <w:r w:rsidR="001F21B8">
        <w:rPr>
          <w:rFonts w:asciiTheme="minorHAnsi" w:hAnsiTheme="minorHAnsi" w:cstheme="minorHAnsi"/>
        </w:rPr>
        <w:t xml:space="preserve"> support </w:t>
      </w:r>
      <w:r w:rsidR="00EB4987">
        <w:rPr>
          <w:rFonts w:asciiTheme="minorHAnsi" w:hAnsiTheme="minorHAnsi" w:cstheme="minorHAnsi"/>
        </w:rPr>
        <w:t xml:space="preserve">in a safe, </w:t>
      </w:r>
      <w:r w:rsidR="006C76CC">
        <w:rPr>
          <w:rFonts w:asciiTheme="minorHAnsi" w:hAnsiTheme="minorHAnsi" w:cstheme="minorHAnsi"/>
        </w:rPr>
        <w:t>secure,</w:t>
      </w:r>
      <w:r w:rsidR="00EB4987">
        <w:rPr>
          <w:rFonts w:asciiTheme="minorHAnsi" w:hAnsiTheme="minorHAnsi" w:cstheme="minorHAnsi"/>
        </w:rPr>
        <w:t xml:space="preserve"> and uplifting </w:t>
      </w:r>
      <w:r w:rsidR="005C1ED9">
        <w:rPr>
          <w:rFonts w:asciiTheme="minorHAnsi" w:hAnsiTheme="minorHAnsi" w:cstheme="minorHAnsi"/>
        </w:rPr>
        <w:t>environment</w:t>
      </w:r>
      <w:r w:rsidR="00EB4987">
        <w:rPr>
          <w:rFonts w:asciiTheme="minorHAnsi" w:hAnsiTheme="minorHAnsi" w:cstheme="minorHAnsi"/>
        </w:rPr>
        <w:t xml:space="preserve"> for </w:t>
      </w:r>
      <w:r w:rsidR="00C9632B">
        <w:rPr>
          <w:rFonts w:asciiTheme="minorHAnsi" w:hAnsiTheme="minorHAnsi" w:cstheme="minorHAnsi"/>
        </w:rPr>
        <w:t>long- or short-term</w:t>
      </w:r>
      <w:r w:rsidR="00EB4987">
        <w:rPr>
          <w:rFonts w:asciiTheme="minorHAnsi" w:hAnsiTheme="minorHAnsi" w:cstheme="minorHAnsi"/>
        </w:rPr>
        <w:t xml:space="preserve"> placements.</w:t>
      </w:r>
    </w:p>
    <w:p w14:paraId="4BD9D350" w14:textId="77777777" w:rsidR="00540BA0" w:rsidRPr="008B5AA0" w:rsidRDefault="00540BA0" w:rsidP="00C3533A">
      <w:pPr>
        <w:spacing w:line="276" w:lineRule="auto"/>
        <w:rPr>
          <w:rFonts w:asciiTheme="minorHAnsi" w:hAnsiTheme="minorHAnsi" w:cstheme="minorHAnsi"/>
        </w:rPr>
      </w:pPr>
    </w:p>
    <w:p w14:paraId="7E8C86BD" w14:textId="7C980AC7" w:rsidR="00540BA0" w:rsidRPr="008B5AA0" w:rsidRDefault="00037BE6" w:rsidP="00C3533A">
      <w:pPr>
        <w:spacing w:line="276" w:lineRule="auto"/>
        <w:rPr>
          <w:rFonts w:asciiTheme="minorHAnsi" w:hAnsiTheme="minorHAnsi" w:cstheme="minorHAnsi"/>
        </w:rPr>
      </w:pPr>
      <w:r>
        <w:rPr>
          <w:rFonts w:asciiTheme="minorHAnsi" w:hAnsiTheme="minorHAnsi" w:cstheme="minorHAnsi"/>
        </w:rPr>
        <w:t xml:space="preserve">In </w:t>
      </w:r>
      <w:r w:rsidR="00537E60">
        <w:rPr>
          <w:rFonts w:asciiTheme="minorHAnsi" w:hAnsiTheme="minorHAnsi" w:cstheme="minorHAnsi"/>
        </w:rPr>
        <w:t>addition,</w:t>
      </w:r>
      <w:r>
        <w:rPr>
          <w:rFonts w:asciiTheme="minorHAnsi" w:hAnsiTheme="minorHAnsi" w:cstheme="minorHAnsi"/>
        </w:rPr>
        <w:t xml:space="preserve"> </w:t>
      </w:r>
      <w:r w:rsidR="00540BA0" w:rsidRPr="008B5AA0">
        <w:rPr>
          <w:rFonts w:asciiTheme="minorHAnsi" w:hAnsiTheme="minorHAnsi" w:cstheme="minorHAnsi"/>
        </w:rPr>
        <w:t xml:space="preserve">Gelli Aur Care </w:t>
      </w:r>
      <w:r>
        <w:rPr>
          <w:rFonts w:asciiTheme="minorHAnsi" w:hAnsiTheme="minorHAnsi" w:cstheme="minorHAnsi"/>
        </w:rPr>
        <w:t xml:space="preserve">benefits from </w:t>
      </w:r>
      <w:r w:rsidR="00DD5F23">
        <w:rPr>
          <w:rFonts w:asciiTheme="minorHAnsi" w:hAnsiTheme="minorHAnsi" w:cstheme="minorHAnsi"/>
        </w:rPr>
        <w:t xml:space="preserve">a </w:t>
      </w:r>
      <w:r w:rsidR="00540BA0" w:rsidRPr="008B5AA0">
        <w:rPr>
          <w:rFonts w:asciiTheme="minorHAnsi" w:hAnsiTheme="minorHAnsi" w:cstheme="minorHAnsi"/>
        </w:rPr>
        <w:t>separate one-bedroomed self -contained residential lodg</w:t>
      </w:r>
      <w:r w:rsidR="005B2DB8" w:rsidRPr="008B5AA0">
        <w:rPr>
          <w:rFonts w:asciiTheme="minorHAnsi" w:hAnsiTheme="minorHAnsi" w:cstheme="minorHAnsi"/>
        </w:rPr>
        <w:t>e</w:t>
      </w:r>
      <w:r w:rsidR="00FA1F23">
        <w:rPr>
          <w:rFonts w:asciiTheme="minorHAnsi" w:hAnsiTheme="minorHAnsi" w:cstheme="minorHAnsi"/>
        </w:rPr>
        <w:t xml:space="preserve"> and a two-bedroomed self-contained residential lodge</w:t>
      </w:r>
      <w:r w:rsidR="005B2DB8" w:rsidRPr="008B5AA0">
        <w:rPr>
          <w:rFonts w:asciiTheme="minorHAnsi" w:hAnsiTheme="minorHAnsi" w:cstheme="minorHAnsi"/>
        </w:rPr>
        <w:t>.</w:t>
      </w:r>
      <w:r w:rsidR="005C1ED9">
        <w:rPr>
          <w:rFonts w:asciiTheme="minorHAnsi" w:hAnsiTheme="minorHAnsi" w:cstheme="minorHAnsi"/>
        </w:rPr>
        <w:t xml:space="preserve"> </w:t>
      </w:r>
      <w:r w:rsidR="005B2DB8" w:rsidRPr="008B5AA0">
        <w:rPr>
          <w:rFonts w:asciiTheme="minorHAnsi" w:hAnsiTheme="minorHAnsi" w:cstheme="minorHAnsi"/>
        </w:rPr>
        <w:t xml:space="preserve"> </w:t>
      </w:r>
      <w:r w:rsidR="00FA1F23">
        <w:rPr>
          <w:rFonts w:asciiTheme="minorHAnsi" w:hAnsiTheme="minorHAnsi" w:cstheme="minorHAnsi"/>
        </w:rPr>
        <w:t>Our</w:t>
      </w:r>
      <w:r w:rsidR="00AE29FF">
        <w:rPr>
          <w:rFonts w:asciiTheme="minorHAnsi" w:hAnsiTheme="minorHAnsi" w:cstheme="minorHAnsi"/>
        </w:rPr>
        <w:t xml:space="preserve"> </w:t>
      </w:r>
      <w:r w:rsidR="005B2DB8" w:rsidRPr="008B5AA0">
        <w:rPr>
          <w:rFonts w:asciiTheme="minorHAnsi" w:hAnsiTheme="minorHAnsi" w:cstheme="minorHAnsi"/>
        </w:rPr>
        <w:t>lodge</w:t>
      </w:r>
      <w:r w:rsidR="00FA1F23">
        <w:rPr>
          <w:rFonts w:asciiTheme="minorHAnsi" w:hAnsiTheme="minorHAnsi" w:cstheme="minorHAnsi"/>
        </w:rPr>
        <w:t>s have been purposely built</w:t>
      </w:r>
      <w:r w:rsidR="00FB618C">
        <w:rPr>
          <w:rFonts w:asciiTheme="minorHAnsi" w:hAnsiTheme="minorHAnsi" w:cstheme="minorHAnsi"/>
        </w:rPr>
        <w:t xml:space="preserve"> and are </w:t>
      </w:r>
      <w:r w:rsidR="00537E60">
        <w:rPr>
          <w:rFonts w:asciiTheme="minorHAnsi" w:hAnsiTheme="minorHAnsi" w:cstheme="minorHAnsi"/>
        </w:rPr>
        <w:t>appropriate</w:t>
      </w:r>
      <w:r w:rsidR="00FB618C">
        <w:rPr>
          <w:rFonts w:asciiTheme="minorHAnsi" w:hAnsiTheme="minorHAnsi" w:cstheme="minorHAnsi"/>
        </w:rPr>
        <w:t xml:space="preserve"> for both residential and supported living.  They</w:t>
      </w:r>
      <w:r w:rsidR="00537E60">
        <w:rPr>
          <w:rFonts w:asciiTheme="minorHAnsi" w:hAnsiTheme="minorHAnsi" w:cstheme="minorHAnsi"/>
        </w:rPr>
        <w:t xml:space="preserve"> are</w:t>
      </w:r>
      <w:r w:rsidR="005B2DB8" w:rsidRPr="008B5AA0">
        <w:rPr>
          <w:rFonts w:asciiTheme="minorHAnsi" w:hAnsiTheme="minorHAnsi" w:cstheme="minorHAnsi"/>
        </w:rPr>
        <w:t xml:space="preserve"> suitable for </w:t>
      </w:r>
      <w:r w:rsidR="005C1ED9">
        <w:rPr>
          <w:rFonts w:asciiTheme="minorHAnsi" w:hAnsiTheme="minorHAnsi" w:cstheme="minorHAnsi"/>
        </w:rPr>
        <w:t>individual</w:t>
      </w:r>
      <w:r w:rsidR="00537E60">
        <w:rPr>
          <w:rFonts w:asciiTheme="minorHAnsi" w:hAnsiTheme="minorHAnsi" w:cstheme="minorHAnsi"/>
        </w:rPr>
        <w:t>s</w:t>
      </w:r>
      <w:r w:rsidR="00253048">
        <w:rPr>
          <w:rFonts w:asciiTheme="minorHAnsi" w:hAnsiTheme="minorHAnsi" w:cstheme="minorHAnsi"/>
        </w:rPr>
        <w:t xml:space="preserve"> with</w:t>
      </w:r>
      <w:r w:rsidR="005B2DB8" w:rsidRPr="008B5AA0">
        <w:rPr>
          <w:rFonts w:asciiTheme="minorHAnsi" w:hAnsiTheme="minorHAnsi" w:cstheme="minorHAnsi"/>
        </w:rPr>
        <w:t xml:space="preserve"> independent living </w:t>
      </w:r>
      <w:proofErr w:type="gramStart"/>
      <w:r w:rsidR="005B2DB8" w:rsidRPr="008B5AA0">
        <w:rPr>
          <w:rFonts w:asciiTheme="minorHAnsi" w:hAnsiTheme="minorHAnsi" w:cstheme="minorHAnsi"/>
        </w:rPr>
        <w:t xml:space="preserve">skills, </w:t>
      </w:r>
      <w:r w:rsidR="00AE29FF">
        <w:rPr>
          <w:rFonts w:asciiTheme="minorHAnsi" w:hAnsiTheme="minorHAnsi" w:cstheme="minorHAnsi"/>
        </w:rPr>
        <w:t>but</w:t>
      </w:r>
      <w:proofErr w:type="gramEnd"/>
      <w:r w:rsidR="00AE29FF">
        <w:rPr>
          <w:rFonts w:asciiTheme="minorHAnsi" w:hAnsiTheme="minorHAnsi" w:cstheme="minorHAnsi"/>
        </w:rPr>
        <w:t xml:space="preserve"> </w:t>
      </w:r>
      <w:r w:rsidR="005B2DB8" w:rsidRPr="008B5AA0">
        <w:rPr>
          <w:rFonts w:asciiTheme="minorHAnsi" w:hAnsiTheme="minorHAnsi" w:cstheme="minorHAnsi"/>
        </w:rPr>
        <w:lastRenderedPageBreak/>
        <w:t>still require assistance from the staff team.</w:t>
      </w:r>
      <w:r w:rsidR="00253048">
        <w:rPr>
          <w:rFonts w:asciiTheme="minorHAnsi" w:hAnsiTheme="minorHAnsi" w:cstheme="minorHAnsi"/>
        </w:rPr>
        <w:t xml:space="preserve"> </w:t>
      </w:r>
      <w:r w:rsidR="005B2DB8" w:rsidRPr="008B5AA0">
        <w:rPr>
          <w:rFonts w:asciiTheme="minorHAnsi" w:hAnsiTheme="minorHAnsi" w:cstheme="minorHAnsi"/>
        </w:rPr>
        <w:t xml:space="preserve"> </w:t>
      </w:r>
      <w:r w:rsidR="00537E60">
        <w:rPr>
          <w:rFonts w:asciiTheme="minorHAnsi" w:hAnsiTheme="minorHAnsi" w:cstheme="minorHAnsi"/>
        </w:rPr>
        <w:t>They</w:t>
      </w:r>
      <w:r w:rsidR="005B2DB8" w:rsidRPr="008B5AA0">
        <w:rPr>
          <w:rFonts w:asciiTheme="minorHAnsi" w:hAnsiTheme="minorHAnsi" w:cstheme="minorHAnsi"/>
        </w:rPr>
        <w:t xml:space="preserve"> will also benefit </w:t>
      </w:r>
      <w:r w:rsidR="005B3435">
        <w:rPr>
          <w:rFonts w:asciiTheme="minorHAnsi" w:hAnsiTheme="minorHAnsi" w:cstheme="minorHAnsi"/>
        </w:rPr>
        <w:t xml:space="preserve">as a </w:t>
      </w:r>
      <w:r w:rsidR="00CF5150">
        <w:rPr>
          <w:rFonts w:asciiTheme="minorHAnsi" w:hAnsiTheme="minorHAnsi" w:cstheme="minorHAnsi"/>
        </w:rPr>
        <w:t>step-down</w:t>
      </w:r>
      <w:r w:rsidR="005B3435">
        <w:rPr>
          <w:rFonts w:asciiTheme="minorHAnsi" w:hAnsiTheme="minorHAnsi" w:cstheme="minorHAnsi"/>
        </w:rPr>
        <w:t xml:space="preserve"> facility for</w:t>
      </w:r>
      <w:r w:rsidR="00C9632B">
        <w:rPr>
          <w:rFonts w:asciiTheme="minorHAnsi" w:hAnsiTheme="minorHAnsi" w:cstheme="minorHAnsi"/>
        </w:rPr>
        <w:t xml:space="preserve"> </w:t>
      </w:r>
      <w:r w:rsidR="005B3435">
        <w:rPr>
          <w:rFonts w:asciiTheme="minorHAnsi" w:hAnsiTheme="minorHAnsi" w:cstheme="minorHAnsi"/>
        </w:rPr>
        <w:t>individual</w:t>
      </w:r>
      <w:r w:rsidR="00537E60">
        <w:rPr>
          <w:rFonts w:asciiTheme="minorHAnsi" w:hAnsiTheme="minorHAnsi" w:cstheme="minorHAnsi"/>
        </w:rPr>
        <w:t>s</w:t>
      </w:r>
      <w:r w:rsidR="00C9632B">
        <w:rPr>
          <w:rFonts w:asciiTheme="minorHAnsi" w:hAnsiTheme="minorHAnsi" w:cstheme="minorHAnsi"/>
        </w:rPr>
        <w:t xml:space="preserve"> </w:t>
      </w:r>
      <w:r w:rsidR="005B2DB8" w:rsidRPr="008B5AA0">
        <w:rPr>
          <w:rFonts w:asciiTheme="minorHAnsi" w:hAnsiTheme="minorHAnsi" w:cstheme="minorHAnsi"/>
        </w:rPr>
        <w:t xml:space="preserve">who has been in </w:t>
      </w:r>
      <w:r w:rsidR="00C9632B">
        <w:rPr>
          <w:rFonts w:asciiTheme="minorHAnsi" w:hAnsiTheme="minorHAnsi" w:cstheme="minorHAnsi"/>
        </w:rPr>
        <w:t xml:space="preserve">a </w:t>
      </w:r>
      <w:r w:rsidR="00490BF7" w:rsidRPr="008B5AA0">
        <w:rPr>
          <w:rFonts w:asciiTheme="minorHAnsi" w:hAnsiTheme="minorHAnsi" w:cstheme="minorHAnsi"/>
        </w:rPr>
        <w:t>residential placement</w:t>
      </w:r>
      <w:r w:rsidR="00CF5150">
        <w:rPr>
          <w:rFonts w:asciiTheme="minorHAnsi" w:hAnsiTheme="minorHAnsi" w:cstheme="minorHAnsi"/>
        </w:rPr>
        <w:t xml:space="preserve"> and </w:t>
      </w:r>
      <w:r w:rsidR="00537E60">
        <w:rPr>
          <w:rFonts w:asciiTheme="minorHAnsi" w:hAnsiTheme="minorHAnsi" w:cstheme="minorHAnsi"/>
        </w:rPr>
        <w:t>are</w:t>
      </w:r>
      <w:r w:rsidR="00CF5150">
        <w:rPr>
          <w:rFonts w:asciiTheme="minorHAnsi" w:hAnsiTheme="minorHAnsi" w:cstheme="minorHAnsi"/>
        </w:rPr>
        <w:t xml:space="preserve"> looking to become more </w:t>
      </w:r>
      <w:r w:rsidR="00A979DC">
        <w:rPr>
          <w:rFonts w:asciiTheme="minorHAnsi" w:hAnsiTheme="minorHAnsi" w:cstheme="minorHAnsi"/>
        </w:rPr>
        <w:t>independent</w:t>
      </w:r>
      <w:r w:rsidR="005B3435">
        <w:rPr>
          <w:rFonts w:asciiTheme="minorHAnsi" w:hAnsiTheme="minorHAnsi" w:cstheme="minorHAnsi"/>
        </w:rPr>
        <w:t xml:space="preserve">.  </w:t>
      </w:r>
      <w:r w:rsidR="00537E60">
        <w:rPr>
          <w:rFonts w:asciiTheme="minorHAnsi" w:hAnsiTheme="minorHAnsi" w:cstheme="minorHAnsi"/>
        </w:rPr>
        <w:t>Our</w:t>
      </w:r>
      <w:r w:rsidR="005B3435">
        <w:rPr>
          <w:rFonts w:asciiTheme="minorHAnsi" w:hAnsiTheme="minorHAnsi" w:cstheme="minorHAnsi"/>
        </w:rPr>
        <w:t xml:space="preserve"> lodge</w:t>
      </w:r>
      <w:r w:rsidR="00537E60">
        <w:rPr>
          <w:rFonts w:asciiTheme="minorHAnsi" w:hAnsiTheme="minorHAnsi" w:cstheme="minorHAnsi"/>
        </w:rPr>
        <w:t>s</w:t>
      </w:r>
      <w:r w:rsidR="005B3435">
        <w:rPr>
          <w:rFonts w:asciiTheme="minorHAnsi" w:hAnsiTheme="minorHAnsi" w:cstheme="minorHAnsi"/>
        </w:rPr>
        <w:t xml:space="preserve"> </w:t>
      </w:r>
      <w:r w:rsidR="00382259">
        <w:rPr>
          <w:rFonts w:asciiTheme="minorHAnsi" w:hAnsiTheme="minorHAnsi" w:cstheme="minorHAnsi"/>
        </w:rPr>
        <w:t xml:space="preserve">would also be an ideal provision to support an individual who has complex individual needs where significant space is </w:t>
      </w:r>
      <w:r w:rsidR="00A22FAA">
        <w:rPr>
          <w:rFonts w:asciiTheme="minorHAnsi" w:hAnsiTheme="minorHAnsi" w:cstheme="minorHAnsi"/>
        </w:rPr>
        <w:t>required</w:t>
      </w:r>
      <w:r w:rsidR="00382259">
        <w:rPr>
          <w:rFonts w:asciiTheme="minorHAnsi" w:hAnsiTheme="minorHAnsi" w:cstheme="minorHAnsi"/>
        </w:rPr>
        <w:t xml:space="preserve"> </w:t>
      </w:r>
    </w:p>
    <w:p w14:paraId="701A0954" w14:textId="77777777" w:rsidR="00540BA0" w:rsidRPr="008B5AA0" w:rsidRDefault="00540BA0" w:rsidP="00C3533A">
      <w:pPr>
        <w:spacing w:line="276" w:lineRule="auto"/>
        <w:rPr>
          <w:rFonts w:asciiTheme="minorHAnsi" w:hAnsiTheme="minorHAnsi" w:cstheme="minorHAnsi"/>
        </w:rPr>
      </w:pPr>
    </w:p>
    <w:p w14:paraId="31E4C158" w14:textId="278B007E" w:rsidR="00540BA0" w:rsidRPr="008B5AA0" w:rsidRDefault="00540BA0" w:rsidP="00C3533A">
      <w:pPr>
        <w:spacing w:line="276" w:lineRule="auto"/>
        <w:rPr>
          <w:rFonts w:asciiTheme="minorHAnsi" w:hAnsiTheme="minorHAnsi" w:cstheme="minorHAnsi"/>
        </w:rPr>
      </w:pPr>
      <w:r w:rsidRPr="008B5AA0">
        <w:rPr>
          <w:rFonts w:asciiTheme="minorHAnsi" w:hAnsiTheme="minorHAnsi" w:cstheme="minorHAnsi"/>
        </w:rPr>
        <w:t xml:space="preserve">All </w:t>
      </w:r>
      <w:r w:rsidR="00FF6DE4" w:rsidRPr="008B5AA0">
        <w:rPr>
          <w:rFonts w:asciiTheme="minorHAnsi" w:hAnsiTheme="minorHAnsi" w:cstheme="minorHAnsi"/>
        </w:rPr>
        <w:t>residents</w:t>
      </w:r>
      <w:r w:rsidRPr="008B5AA0">
        <w:rPr>
          <w:rFonts w:asciiTheme="minorHAnsi" w:hAnsiTheme="minorHAnsi" w:cstheme="minorHAnsi"/>
        </w:rPr>
        <w:t xml:space="preserve"> who reside at Gelli Aur </w:t>
      </w:r>
      <w:r w:rsidR="00FF6DE4" w:rsidRPr="008B5AA0">
        <w:rPr>
          <w:rFonts w:asciiTheme="minorHAnsi" w:hAnsiTheme="minorHAnsi" w:cstheme="minorHAnsi"/>
        </w:rPr>
        <w:t>C</w:t>
      </w:r>
      <w:r w:rsidRPr="008B5AA0">
        <w:rPr>
          <w:rFonts w:asciiTheme="minorHAnsi" w:hAnsiTheme="minorHAnsi" w:cstheme="minorHAnsi"/>
        </w:rPr>
        <w:t xml:space="preserve">are have undergone a comprehensive assessment and </w:t>
      </w:r>
      <w:r w:rsidR="00974900" w:rsidRPr="008B5AA0">
        <w:rPr>
          <w:rFonts w:asciiTheme="minorHAnsi" w:hAnsiTheme="minorHAnsi" w:cstheme="minorHAnsi"/>
        </w:rPr>
        <w:t xml:space="preserve">have </w:t>
      </w:r>
      <w:r w:rsidRPr="008B5AA0">
        <w:rPr>
          <w:rFonts w:asciiTheme="minorHAnsi" w:hAnsiTheme="minorHAnsi" w:cstheme="minorHAnsi"/>
        </w:rPr>
        <w:t>agreement</w:t>
      </w:r>
      <w:r w:rsidR="00974900" w:rsidRPr="008B5AA0">
        <w:rPr>
          <w:rFonts w:asciiTheme="minorHAnsi" w:hAnsiTheme="minorHAnsi" w:cstheme="minorHAnsi"/>
        </w:rPr>
        <w:t>s</w:t>
      </w:r>
      <w:r w:rsidRPr="008B5AA0">
        <w:rPr>
          <w:rFonts w:asciiTheme="minorHAnsi" w:hAnsiTheme="minorHAnsi" w:cstheme="minorHAnsi"/>
        </w:rPr>
        <w:t xml:space="preserve"> with the Multi-Disciplinary Team </w:t>
      </w:r>
      <w:r w:rsidR="00974900" w:rsidRPr="008B5AA0">
        <w:rPr>
          <w:rFonts w:asciiTheme="minorHAnsi" w:hAnsiTheme="minorHAnsi" w:cstheme="minorHAnsi"/>
        </w:rPr>
        <w:t xml:space="preserve">that </w:t>
      </w:r>
      <w:r w:rsidRPr="008B5AA0">
        <w:rPr>
          <w:rFonts w:asciiTheme="minorHAnsi" w:hAnsiTheme="minorHAnsi" w:cstheme="minorHAnsi"/>
        </w:rPr>
        <w:t>their assessed needs can be met by Gelli Aur Care.</w:t>
      </w:r>
      <w:r w:rsidR="00AF6AB7">
        <w:rPr>
          <w:rFonts w:asciiTheme="minorHAnsi" w:hAnsiTheme="minorHAnsi" w:cstheme="minorHAnsi"/>
        </w:rPr>
        <w:t xml:space="preserve">  </w:t>
      </w:r>
      <w:r w:rsidR="00A979DC">
        <w:rPr>
          <w:rFonts w:asciiTheme="minorHAnsi" w:hAnsiTheme="minorHAnsi" w:cstheme="minorHAnsi"/>
        </w:rPr>
        <w:t xml:space="preserve">A </w:t>
      </w:r>
      <w:r w:rsidR="005F27BE">
        <w:rPr>
          <w:rFonts w:asciiTheme="minorHAnsi" w:hAnsiTheme="minorHAnsi" w:cstheme="minorHAnsi"/>
        </w:rPr>
        <w:t>person</w:t>
      </w:r>
      <w:r w:rsidR="00A979DC">
        <w:rPr>
          <w:rFonts w:asciiTheme="minorHAnsi" w:hAnsiTheme="minorHAnsi" w:cstheme="minorHAnsi"/>
        </w:rPr>
        <w:t>-centred, bespoke package tailored to meet the needs of the individual</w:t>
      </w:r>
      <w:r w:rsidR="001C3F8B">
        <w:rPr>
          <w:rFonts w:asciiTheme="minorHAnsi" w:hAnsiTheme="minorHAnsi" w:cstheme="minorHAnsi"/>
        </w:rPr>
        <w:t xml:space="preserve"> </w:t>
      </w:r>
      <w:r w:rsidR="009A1F80">
        <w:rPr>
          <w:rFonts w:asciiTheme="minorHAnsi" w:hAnsiTheme="minorHAnsi" w:cstheme="minorHAnsi"/>
        </w:rPr>
        <w:t>and how</w:t>
      </w:r>
      <w:r w:rsidR="001A0C4D">
        <w:rPr>
          <w:rFonts w:asciiTheme="minorHAnsi" w:hAnsiTheme="minorHAnsi" w:cstheme="minorHAnsi"/>
        </w:rPr>
        <w:t xml:space="preserve"> they will be supported </w:t>
      </w:r>
      <w:r w:rsidR="009A1F80">
        <w:rPr>
          <w:rFonts w:asciiTheme="minorHAnsi" w:hAnsiTheme="minorHAnsi" w:cstheme="minorHAnsi"/>
        </w:rPr>
        <w:t xml:space="preserve">to achieve their personal outcomes </w:t>
      </w:r>
      <w:r w:rsidR="00682ED0">
        <w:rPr>
          <w:rFonts w:asciiTheme="minorHAnsi" w:hAnsiTheme="minorHAnsi" w:cstheme="minorHAnsi"/>
        </w:rPr>
        <w:t xml:space="preserve">is </w:t>
      </w:r>
      <w:r w:rsidR="005F27BE">
        <w:rPr>
          <w:rFonts w:asciiTheme="minorHAnsi" w:hAnsiTheme="minorHAnsi" w:cstheme="minorHAnsi"/>
        </w:rPr>
        <w:t>developed</w:t>
      </w:r>
      <w:r w:rsidR="001A0C4D">
        <w:rPr>
          <w:rFonts w:asciiTheme="minorHAnsi" w:hAnsiTheme="minorHAnsi" w:cstheme="minorHAnsi"/>
        </w:rPr>
        <w:t>.  O</w:t>
      </w:r>
      <w:r w:rsidR="005F27BE">
        <w:rPr>
          <w:rFonts w:asciiTheme="minorHAnsi" w:hAnsiTheme="minorHAnsi" w:cstheme="minorHAnsi"/>
        </w:rPr>
        <w:t xml:space="preserve">pen communication </w:t>
      </w:r>
      <w:r w:rsidR="00937680">
        <w:rPr>
          <w:rFonts w:asciiTheme="minorHAnsi" w:hAnsiTheme="minorHAnsi" w:cstheme="minorHAnsi"/>
        </w:rPr>
        <w:t xml:space="preserve">between the </w:t>
      </w:r>
      <w:r w:rsidR="001C3F8B">
        <w:rPr>
          <w:rFonts w:asciiTheme="minorHAnsi" w:hAnsiTheme="minorHAnsi" w:cstheme="minorHAnsi"/>
        </w:rPr>
        <w:t xml:space="preserve">individual, the </w:t>
      </w:r>
      <w:r w:rsidR="00937680">
        <w:rPr>
          <w:rFonts w:asciiTheme="minorHAnsi" w:hAnsiTheme="minorHAnsi" w:cstheme="minorHAnsi"/>
        </w:rPr>
        <w:t>wider care team and family</w:t>
      </w:r>
      <w:r w:rsidR="001C3F8B">
        <w:rPr>
          <w:rFonts w:asciiTheme="minorHAnsi" w:hAnsiTheme="minorHAnsi" w:cstheme="minorHAnsi"/>
        </w:rPr>
        <w:t>/friends</w:t>
      </w:r>
      <w:r w:rsidR="001A0C4D">
        <w:rPr>
          <w:rFonts w:asciiTheme="minorHAnsi" w:hAnsiTheme="minorHAnsi" w:cstheme="minorHAnsi"/>
        </w:rPr>
        <w:t xml:space="preserve"> is </w:t>
      </w:r>
      <w:r w:rsidR="00ED511F">
        <w:rPr>
          <w:rFonts w:asciiTheme="minorHAnsi" w:hAnsiTheme="minorHAnsi" w:cstheme="minorHAnsi"/>
        </w:rPr>
        <w:t xml:space="preserve">key to </w:t>
      </w:r>
      <w:r w:rsidR="00E21150">
        <w:rPr>
          <w:rFonts w:asciiTheme="minorHAnsi" w:hAnsiTheme="minorHAnsi" w:cstheme="minorHAnsi"/>
        </w:rPr>
        <w:t>this process.</w:t>
      </w:r>
    </w:p>
    <w:p w14:paraId="2FDA211D" w14:textId="77777777" w:rsidR="00540BA0" w:rsidRPr="008B5AA0" w:rsidRDefault="00540BA0" w:rsidP="00C3533A">
      <w:pPr>
        <w:spacing w:line="276" w:lineRule="auto"/>
        <w:jc w:val="both"/>
        <w:rPr>
          <w:rFonts w:asciiTheme="minorHAnsi" w:hAnsiTheme="minorHAnsi" w:cstheme="minorHAnsi"/>
          <w:b/>
          <w:bCs/>
          <w:iCs/>
        </w:rPr>
      </w:pPr>
    </w:p>
    <w:p w14:paraId="1F6B3608" w14:textId="4299C9E5" w:rsidR="002833FE" w:rsidRDefault="00912A34" w:rsidP="00C3533A">
      <w:pPr>
        <w:spacing w:line="276" w:lineRule="auto"/>
        <w:rPr>
          <w:rFonts w:asciiTheme="minorHAnsi" w:hAnsiTheme="minorHAnsi" w:cstheme="minorHAnsi"/>
          <w:bCs/>
          <w:iCs/>
        </w:rPr>
      </w:pPr>
      <w:r w:rsidRPr="008B5AA0">
        <w:rPr>
          <w:rFonts w:asciiTheme="minorHAnsi" w:hAnsiTheme="minorHAnsi" w:cstheme="minorHAnsi"/>
          <w:bCs/>
          <w:iCs/>
        </w:rPr>
        <w:t xml:space="preserve">The team at Gelli Aur </w:t>
      </w:r>
      <w:r w:rsidR="00FF6DE4" w:rsidRPr="008B5AA0">
        <w:rPr>
          <w:rFonts w:asciiTheme="minorHAnsi" w:hAnsiTheme="minorHAnsi" w:cstheme="minorHAnsi"/>
          <w:bCs/>
          <w:iCs/>
        </w:rPr>
        <w:t xml:space="preserve">Care </w:t>
      </w:r>
      <w:r w:rsidRPr="008B5AA0">
        <w:rPr>
          <w:rFonts w:asciiTheme="minorHAnsi" w:hAnsiTheme="minorHAnsi" w:cstheme="minorHAnsi"/>
          <w:bCs/>
          <w:iCs/>
        </w:rPr>
        <w:t xml:space="preserve">are flexible in their approach at meeting the necessary targets, </w:t>
      </w:r>
      <w:r w:rsidR="00CA4391">
        <w:rPr>
          <w:rFonts w:asciiTheme="minorHAnsi" w:hAnsiTheme="minorHAnsi" w:cstheme="minorHAnsi"/>
          <w:bCs/>
          <w:iCs/>
        </w:rPr>
        <w:t>personal outcomes</w:t>
      </w:r>
      <w:r w:rsidR="00CF3DE5">
        <w:rPr>
          <w:rFonts w:asciiTheme="minorHAnsi" w:hAnsiTheme="minorHAnsi" w:cstheme="minorHAnsi"/>
          <w:bCs/>
          <w:iCs/>
        </w:rPr>
        <w:t xml:space="preserve">, </w:t>
      </w:r>
      <w:r w:rsidR="002833FE" w:rsidRPr="008B5AA0">
        <w:rPr>
          <w:rFonts w:asciiTheme="minorHAnsi" w:hAnsiTheme="minorHAnsi" w:cstheme="minorHAnsi"/>
          <w:bCs/>
          <w:iCs/>
        </w:rPr>
        <w:t>goals,</w:t>
      </w:r>
      <w:r w:rsidRPr="008B5AA0">
        <w:rPr>
          <w:rFonts w:asciiTheme="minorHAnsi" w:hAnsiTheme="minorHAnsi" w:cstheme="minorHAnsi"/>
          <w:bCs/>
          <w:iCs/>
        </w:rPr>
        <w:t xml:space="preserve"> and aspirations of the </w:t>
      </w:r>
      <w:r w:rsidR="00B4418A">
        <w:rPr>
          <w:rFonts w:asciiTheme="minorHAnsi" w:hAnsiTheme="minorHAnsi" w:cstheme="minorHAnsi"/>
          <w:bCs/>
          <w:iCs/>
        </w:rPr>
        <w:t>indiv</w:t>
      </w:r>
      <w:r w:rsidR="00505AEA">
        <w:rPr>
          <w:rFonts w:asciiTheme="minorHAnsi" w:hAnsiTheme="minorHAnsi" w:cstheme="minorHAnsi"/>
          <w:bCs/>
          <w:iCs/>
        </w:rPr>
        <w:t>iduals</w:t>
      </w:r>
      <w:r w:rsidRPr="008B5AA0">
        <w:rPr>
          <w:rFonts w:asciiTheme="minorHAnsi" w:hAnsiTheme="minorHAnsi" w:cstheme="minorHAnsi"/>
          <w:bCs/>
          <w:iCs/>
        </w:rPr>
        <w:t xml:space="preserve">.  </w:t>
      </w:r>
      <w:r w:rsidR="00256458">
        <w:rPr>
          <w:rFonts w:asciiTheme="minorHAnsi" w:hAnsiTheme="minorHAnsi" w:cstheme="minorHAnsi"/>
          <w:bCs/>
          <w:iCs/>
        </w:rPr>
        <w:t xml:space="preserve">Staff are dedicated </w:t>
      </w:r>
      <w:r w:rsidR="00505AEA">
        <w:rPr>
          <w:rFonts w:asciiTheme="minorHAnsi" w:hAnsiTheme="minorHAnsi" w:cstheme="minorHAnsi"/>
          <w:bCs/>
          <w:iCs/>
        </w:rPr>
        <w:t xml:space="preserve">in </w:t>
      </w:r>
      <w:r w:rsidR="00256458">
        <w:rPr>
          <w:rFonts w:asciiTheme="minorHAnsi" w:hAnsiTheme="minorHAnsi" w:cstheme="minorHAnsi"/>
          <w:bCs/>
          <w:iCs/>
        </w:rPr>
        <w:t xml:space="preserve">ensuring </w:t>
      </w:r>
      <w:r w:rsidR="00505AEA">
        <w:rPr>
          <w:rFonts w:asciiTheme="minorHAnsi" w:hAnsiTheme="minorHAnsi" w:cstheme="minorHAnsi"/>
          <w:bCs/>
          <w:iCs/>
        </w:rPr>
        <w:t>individuals</w:t>
      </w:r>
      <w:r w:rsidR="00256458">
        <w:rPr>
          <w:rFonts w:asciiTheme="minorHAnsi" w:hAnsiTheme="minorHAnsi" w:cstheme="minorHAnsi"/>
          <w:bCs/>
          <w:iCs/>
        </w:rPr>
        <w:t xml:space="preserve"> physical, </w:t>
      </w:r>
      <w:r w:rsidR="00505AEA">
        <w:rPr>
          <w:rFonts w:asciiTheme="minorHAnsi" w:hAnsiTheme="minorHAnsi" w:cstheme="minorHAnsi"/>
          <w:bCs/>
          <w:iCs/>
        </w:rPr>
        <w:t>emotional,</w:t>
      </w:r>
      <w:r w:rsidR="00256458">
        <w:rPr>
          <w:rFonts w:asciiTheme="minorHAnsi" w:hAnsiTheme="minorHAnsi" w:cstheme="minorHAnsi"/>
          <w:bCs/>
          <w:iCs/>
        </w:rPr>
        <w:t xml:space="preserve"> and mental health are supported to ensure optimum wellbeing.  </w:t>
      </w:r>
      <w:r w:rsidR="002833FE">
        <w:rPr>
          <w:rFonts w:asciiTheme="minorHAnsi" w:hAnsiTheme="minorHAnsi" w:cstheme="minorHAnsi"/>
          <w:bCs/>
          <w:iCs/>
        </w:rPr>
        <w:t xml:space="preserve">The service embraces new and innovative ways of working </w:t>
      </w:r>
      <w:r w:rsidR="007E07E8">
        <w:rPr>
          <w:rFonts w:asciiTheme="minorHAnsi" w:hAnsiTheme="minorHAnsi" w:cstheme="minorHAnsi"/>
          <w:bCs/>
          <w:iCs/>
        </w:rPr>
        <w:t xml:space="preserve">and </w:t>
      </w:r>
      <w:r w:rsidR="006B0549">
        <w:rPr>
          <w:rFonts w:asciiTheme="minorHAnsi" w:hAnsiTheme="minorHAnsi" w:cstheme="minorHAnsi"/>
          <w:bCs/>
          <w:iCs/>
        </w:rPr>
        <w:t xml:space="preserve">ensures the service provided reflects what matters to the </w:t>
      </w:r>
      <w:r w:rsidR="00505AEA">
        <w:rPr>
          <w:rFonts w:asciiTheme="minorHAnsi" w:hAnsiTheme="minorHAnsi" w:cstheme="minorHAnsi"/>
          <w:bCs/>
          <w:iCs/>
        </w:rPr>
        <w:t>individual</w:t>
      </w:r>
      <w:r w:rsidR="006B0549">
        <w:rPr>
          <w:rFonts w:asciiTheme="minorHAnsi" w:hAnsiTheme="minorHAnsi" w:cstheme="minorHAnsi"/>
          <w:bCs/>
          <w:iCs/>
        </w:rPr>
        <w:t>.</w:t>
      </w:r>
    </w:p>
    <w:p w14:paraId="1D8DBBCC" w14:textId="77777777" w:rsidR="002833FE" w:rsidRDefault="002833FE" w:rsidP="00C3533A">
      <w:pPr>
        <w:spacing w:line="276" w:lineRule="auto"/>
        <w:rPr>
          <w:rFonts w:asciiTheme="minorHAnsi" w:hAnsiTheme="minorHAnsi" w:cstheme="minorHAnsi"/>
          <w:bCs/>
          <w:iCs/>
        </w:rPr>
      </w:pPr>
    </w:p>
    <w:p w14:paraId="02B3AE75" w14:textId="7CE60B5A" w:rsidR="00CF7B4B" w:rsidRDefault="00912A34" w:rsidP="00C3533A">
      <w:pPr>
        <w:spacing w:line="276" w:lineRule="auto"/>
        <w:rPr>
          <w:rFonts w:asciiTheme="minorHAnsi" w:hAnsiTheme="minorHAnsi" w:cstheme="minorHAnsi"/>
          <w:bCs/>
          <w:iCs/>
        </w:rPr>
      </w:pPr>
      <w:r w:rsidRPr="008B5AA0">
        <w:rPr>
          <w:rFonts w:asciiTheme="minorHAnsi" w:hAnsiTheme="minorHAnsi" w:cstheme="minorHAnsi"/>
          <w:bCs/>
          <w:iCs/>
        </w:rPr>
        <w:t xml:space="preserve">All </w:t>
      </w:r>
      <w:r w:rsidR="006960AD">
        <w:rPr>
          <w:rFonts w:asciiTheme="minorHAnsi" w:hAnsiTheme="minorHAnsi" w:cstheme="minorHAnsi"/>
          <w:bCs/>
          <w:iCs/>
        </w:rPr>
        <w:t>personal plans</w:t>
      </w:r>
      <w:r w:rsidRPr="008B5AA0">
        <w:rPr>
          <w:rFonts w:asciiTheme="minorHAnsi" w:hAnsiTheme="minorHAnsi" w:cstheme="minorHAnsi"/>
          <w:bCs/>
          <w:iCs/>
        </w:rPr>
        <w:t xml:space="preserve"> are person centred</w:t>
      </w:r>
      <w:r w:rsidR="00D42CC8">
        <w:rPr>
          <w:rFonts w:asciiTheme="minorHAnsi" w:hAnsiTheme="minorHAnsi" w:cstheme="minorHAnsi"/>
          <w:bCs/>
          <w:iCs/>
        </w:rPr>
        <w:t xml:space="preserve">, </w:t>
      </w:r>
      <w:r w:rsidR="00E97948">
        <w:rPr>
          <w:rFonts w:asciiTheme="minorHAnsi" w:hAnsiTheme="minorHAnsi" w:cstheme="minorHAnsi"/>
          <w:bCs/>
          <w:iCs/>
        </w:rPr>
        <w:t xml:space="preserve">tailored to the individual needs of the </w:t>
      </w:r>
      <w:r w:rsidR="00505AEA">
        <w:rPr>
          <w:rFonts w:asciiTheme="minorHAnsi" w:hAnsiTheme="minorHAnsi" w:cstheme="minorHAnsi"/>
          <w:bCs/>
          <w:iCs/>
        </w:rPr>
        <w:t>individual</w:t>
      </w:r>
      <w:r w:rsidR="00F2762C">
        <w:rPr>
          <w:rFonts w:asciiTheme="minorHAnsi" w:hAnsiTheme="minorHAnsi" w:cstheme="minorHAnsi"/>
          <w:bCs/>
          <w:iCs/>
        </w:rPr>
        <w:t>,</w:t>
      </w:r>
      <w:r w:rsidR="00E97948">
        <w:rPr>
          <w:rFonts w:asciiTheme="minorHAnsi" w:hAnsiTheme="minorHAnsi" w:cstheme="minorHAnsi"/>
          <w:bCs/>
          <w:iCs/>
        </w:rPr>
        <w:t xml:space="preserve"> and reflect their wishes and choice</w:t>
      </w:r>
      <w:r w:rsidR="00F3785B">
        <w:rPr>
          <w:rFonts w:asciiTheme="minorHAnsi" w:hAnsiTheme="minorHAnsi" w:cstheme="minorHAnsi"/>
          <w:bCs/>
          <w:iCs/>
        </w:rPr>
        <w:t>s</w:t>
      </w:r>
      <w:r w:rsidR="00F2762C">
        <w:rPr>
          <w:rFonts w:asciiTheme="minorHAnsi" w:hAnsiTheme="minorHAnsi" w:cstheme="minorHAnsi"/>
          <w:bCs/>
          <w:iCs/>
        </w:rPr>
        <w:t xml:space="preserve"> providing them with a voice</w:t>
      </w:r>
      <w:r w:rsidR="00E97948">
        <w:rPr>
          <w:rFonts w:asciiTheme="minorHAnsi" w:hAnsiTheme="minorHAnsi" w:cstheme="minorHAnsi"/>
          <w:bCs/>
          <w:iCs/>
        </w:rPr>
        <w:t xml:space="preserve">.   </w:t>
      </w:r>
      <w:r w:rsidR="00F2762C">
        <w:rPr>
          <w:rFonts w:asciiTheme="minorHAnsi" w:hAnsiTheme="minorHAnsi" w:cstheme="minorHAnsi"/>
          <w:bCs/>
          <w:iCs/>
        </w:rPr>
        <w:t>T</w:t>
      </w:r>
      <w:r w:rsidRPr="008B5AA0">
        <w:rPr>
          <w:rFonts w:asciiTheme="minorHAnsi" w:hAnsiTheme="minorHAnsi" w:cstheme="minorHAnsi"/>
          <w:bCs/>
          <w:iCs/>
        </w:rPr>
        <w:t xml:space="preserve">he team actively encourage </w:t>
      </w:r>
      <w:r w:rsidR="00405F3D">
        <w:rPr>
          <w:rFonts w:asciiTheme="minorHAnsi" w:hAnsiTheme="minorHAnsi" w:cstheme="minorHAnsi"/>
          <w:bCs/>
          <w:iCs/>
        </w:rPr>
        <w:t xml:space="preserve">and promote independence ensuring </w:t>
      </w:r>
      <w:r w:rsidR="008105E6">
        <w:rPr>
          <w:rFonts w:asciiTheme="minorHAnsi" w:hAnsiTheme="minorHAnsi" w:cstheme="minorHAnsi"/>
          <w:bCs/>
          <w:iCs/>
        </w:rPr>
        <w:t>individual</w:t>
      </w:r>
      <w:r w:rsidR="00405F3D">
        <w:rPr>
          <w:rFonts w:asciiTheme="minorHAnsi" w:hAnsiTheme="minorHAnsi" w:cstheme="minorHAnsi"/>
          <w:bCs/>
          <w:iCs/>
        </w:rPr>
        <w:t>s are empowered and can contribute to society</w:t>
      </w:r>
      <w:r w:rsidR="00E41552">
        <w:rPr>
          <w:rFonts w:asciiTheme="minorHAnsi" w:hAnsiTheme="minorHAnsi" w:cstheme="minorHAnsi"/>
          <w:bCs/>
          <w:iCs/>
        </w:rPr>
        <w:t xml:space="preserve"> via their individual personal outcomes.  </w:t>
      </w:r>
      <w:r w:rsidR="008105E6">
        <w:rPr>
          <w:rFonts w:asciiTheme="minorHAnsi" w:hAnsiTheme="minorHAnsi" w:cstheme="minorHAnsi"/>
          <w:bCs/>
          <w:iCs/>
        </w:rPr>
        <w:t>Individuals</w:t>
      </w:r>
      <w:r w:rsidR="00F2762C">
        <w:rPr>
          <w:rFonts w:asciiTheme="minorHAnsi" w:hAnsiTheme="minorHAnsi" w:cstheme="minorHAnsi"/>
          <w:bCs/>
          <w:iCs/>
        </w:rPr>
        <w:t xml:space="preserve"> </w:t>
      </w:r>
      <w:r w:rsidR="00E41552">
        <w:rPr>
          <w:rFonts w:asciiTheme="minorHAnsi" w:hAnsiTheme="minorHAnsi" w:cstheme="minorHAnsi"/>
          <w:bCs/>
          <w:iCs/>
        </w:rPr>
        <w:t xml:space="preserve">are encouraged to </w:t>
      </w:r>
      <w:r w:rsidR="003613EB">
        <w:rPr>
          <w:rFonts w:asciiTheme="minorHAnsi" w:hAnsiTheme="minorHAnsi" w:cstheme="minorHAnsi"/>
          <w:bCs/>
          <w:iCs/>
        </w:rPr>
        <w:t>participate within the community</w:t>
      </w:r>
      <w:r w:rsidR="00DE7BD6">
        <w:rPr>
          <w:rFonts w:asciiTheme="minorHAnsi" w:hAnsiTheme="minorHAnsi" w:cstheme="minorHAnsi"/>
          <w:bCs/>
          <w:iCs/>
        </w:rPr>
        <w:t xml:space="preserve"> utilising</w:t>
      </w:r>
      <w:r w:rsidR="003613EB">
        <w:rPr>
          <w:rFonts w:asciiTheme="minorHAnsi" w:hAnsiTheme="minorHAnsi" w:cstheme="minorHAnsi"/>
          <w:bCs/>
          <w:iCs/>
        </w:rPr>
        <w:t xml:space="preserve"> activities</w:t>
      </w:r>
      <w:r w:rsidR="007F7683">
        <w:rPr>
          <w:rFonts w:asciiTheme="minorHAnsi" w:hAnsiTheme="minorHAnsi" w:cstheme="minorHAnsi"/>
          <w:bCs/>
          <w:iCs/>
        </w:rPr>
        <w:t xml:space="preserve">, </w:t>
      </w:r>
      <w:r w:rsidRPr="008B5AA0">
        <w:rPr>
          <w:rFonts w:asciiTheme="minorHAnsi" w:hAnsiTheme="minorHAnsi" w:cstheme="minorHAnsi"/>
          <w:bCs/>
          <w:iCs/>
        </w:rPr>
        <w:t xml:space="preserve">education, </w:t>
      </w:r>
      <w:r w:rsidR="00606FF1" w:rsidRPr="008B5AA0">
        <w:rPr>
          <w:rFonts w:asciiTheme="minorHAnsi" w:hAnsiTheme="minorHAnsi" w:cstheme="minorHAnsi"/>
          <w:bCs/>
          <w:iCs/>
        </w:rPr>
        <w:t>training,</w:t>
      </w:r>
      <w:r w:rsidRPr="008B5AA0">
        <w:rPr>
          <w:rFonts w:asciiTheme="minorHAnsi" w:hAnsiTheme="minorHAnsi" w:cstheme="minorHAnsi"/>
          <w:bCs/>
          <w:iCs/>
        </w:rPr>
        <w:t xml:space="preserve"> and employment </w:t>
      </w:r>
      <w:r w:rsidR="00B441BF" w:rsidRPr="008B5AA0">
        <w:rPr>
          <w:rFonts w:asciiTheme="minorHAnsi" w:hAnsiTheme="minorHAnsi" w:cstheme="minorHAnsi"/>
          <w:bCs/>
          <w:iCs/>
        </w:rPr>
        <w:t>opportunities</w:t>
      </w:r>
      <w:r w:rsidR="00DE7BD6">
        <w:rPr>
          <w:rFonts w:asciiTheme="minorHAnsi" w:hAnsiTheme="minorHAnsi" w:cstheme="minorHAnsi"/>
          <w:bCs/>
          <w:iCs/>
        </w:rPr>
        <w:t xml:space="preserve"> resulting in a feeling </w:t>
      </w:r>
      <w:r w:rsidR="0030517F">
        <w:rPr>
          <w:rFonts w:asciiTheme="minorHAnsi" w:hAnsiTheme="minorHAnsi" w:cstheme="minorHAnsi"/>
          <w:bCs/>
          <w:iCs/>
        </w:rPr>
        <w:t xml:space="preserve">of value and </w:t>
      </w:r>
      <w:r w:rsidR="00CF7B4B">
        <w:rPr>
          <w:rFonts w:asciiTheme="minorHAnsi" w:hAnsiTheme="minorHAnsi" w:cstheme="minorHAnsi"/>
          <w:bCs/>
          <w:iCs/>
        </w:rPr>
        <w:t>self-worth</w:t>
      </w:r>
      <w:r w:rsidR="0030517F">
        <w:rPr>
          <w:rFonts w:asciiTheme="minorHAnsi" w:hAnsiTheme="minorHAnsi" w:cstheme="minorHAnsi"/>
          <w:bCs/>
          <w:iCs/>
        </w:rPr>
        <w:t>.</w:t>
      </w:r>
      <w:r w:rsidRPr="008B5AA0">
        <w:rPr>
          <w:rFonts w:asciiTheme="minorHAnsi" w:hAnsiTheme="minorHAnsi" w:cstheme="minorHAnsi"/>
          <w:bCs/>
          <w:iCs/>
        </w:rPr>
        <w:t xml:space="preserve">  The Management</w:t>
      </w:r>
      <w:r w:rsidR="00CF7B4B">
        <w:rPr>
          <w:rFonts w:asciiTheme="minorHAnsi" w:hAnsiTheme="minorHAnsi" w:cstheme="minorHAnsi"/>
          <w:bCs/>
          <w:iCs/>
        </w:rPr>
        <w:t xml:space="preserve"> team</w:t>
      </w:r>
      <w:r w:rsidRPr="008B5AA0">
        <w:rPr>
          <w:rFonts w:asciiTheme="minorHAnsi" w:hAnsiTheme="minorHAnsi" w:cstheme="minorHAnsi"/>
          <w:bCs/>
          <w:iCs/>
        </w:rPr>
        <w:t xml:space="preserve"> recognise that without the commitment and expertise of its staff it would not be possible to provide the</w:t>
      </w:r>
      <w:r w:rsidR="00CF7B4B">
        <w:rPr>
          <w:rFonts w:asciiTheme="minorHAnsi" w:hAnsiTheme="minorHAnsi" w:cstheme="minorHAnsi"/>
          <w:bCs/>
          <w:iCs/>
        </w:rPr>
        <w:t xml:space="preserve"> high</w:t>
      </w:r>
      <w:r w:rsidRPr="008B5AA0">
        <w:rPr>
          <w:rFonts w:asciiTheme="minorHAnsi" w:hAnsiTheme="minorHAnsi" w:cstheme="minorHAnsi"/>
          <w:bCs/>
          <w:iCs/>
        </w:rPr>
        <w:t xml:space="preserve"> quality of care and meet the aims and objectives of the </w:t>
      </w:r>
      <w:r w:rsidR="00CF7B4B">
        <w:rPr>
          <w:rFonts w:asciiTheme="minorHAnsi" w:hAnsiTheme="minorHAnsi" w:cstheme="minorHAnsi"/>
          <w:bCs/>
          <w:iCs/>
        </w:rPr>
        <w:t>service</w:t>
      </w:r>
      <w:r w:rsidRPr="008B5AA0">
        <w:rPr>
          <w:rFonts w:asciiTheme="minorHAnsi" w:hAnsiTheme="minorHAnsi" w:cstheme="minorHAnsi"/>
          <w:bCs/>
          <w:iCs/>
        </w:rPr>
        <w:t>.</w:t>
      </w:r>
    </w:p>
    <w:p w14:paraId="09686826" w14:textId="77777777" w:rsidR="00CF7B4B" w:rsidRDefault="00CF7B4B" w:rsidP="00C3533A">
      <w:pPr>
        <w:spacing w:line="276" w:lineRule="auto"/>
        <w:rPr>
          <w:rFonts w:asciiTheme="minorHAnsi" w:hAnsiTheme="minorHAnsi" w:cstheme="minorHAnsi"/>
          <w:bCs/>
          <w:iCs/>
        </w:rPr>
      </w:pPr>
    </w:p>
    <w:p w14:paraId="5E352EB3" w14:textId="4C856AFF" w:rsidR="00ED1FA7" w:rsidRDefault="00586EB0" w:rsidP="00C3533A">
      <w:pPr>
        <w:spacing w:line="276" w:lineRule="auto"/>
        <w:rPr>
          <w:rFonts w:asciiTheme="minorHAnsi" w:hAnsiTheme="minorHAnsi" w:cstheme="minorHAnsi"/>
          <w:bCs/>
          <w:iCs/>
        </w:rPr>
      </w:pPr>
      <w:r>
        <w:rPr>
          <w:rFonts w:asciiTheme="minorHAnsi" w:hAnsiTheme="minorHAnsi" w:cstheme="minorHAnsi"/>
          <w:bCs/>
          <w:iCs/>
        </w:rPr>
        <w:t xml:space="preserve">Staff work with </w:t>
      </w:r>
      <w:r w:rsidR="008105E6">
        <w:rPr>
          <w:rFonts w:asciiTheme="minorHAnsi" w:hAnsiTheme="minorHAnsi" w:cstheme="minorHAnsi"/>
          <w:bCs/>
          <w:iCs/>
        </w:rPr>
        <w:t>individuals</w:t>
      </w:r>
      <w:r>
        <w:rPr>
          <w:rFonts w:asciiTheme="minorHAnsi" w:hAnsiTheme="minorHAnsi" w:cstheme="minorHAnsi"/>
          <w:bCs/>
          <w:iCs/>
        </w:rPr>
        <w:t xml:space="preserve"> </w:t>
      </w:r>
      <w:r w:rsidR="00926D7C">
        <w:rPr>
          <w:rFonts w:asciiTheme="minorHAnsi" w:hAnsiTheme="minorHAnsi" w:cstheme="minorHAnsi"/>
          <w:bCs/>
          <w:iCs/>
        </w:rPr>
        <w:t>on a</w:t>
      </w:r>
      <w:r w:rsidR="002238BD">
        <w:rPr>
          <w:rFonts w:asciiTheme="minorHAnsi" w:hAnsiTheme="minorHAnsi" w:cstheme="minorHAnsi"/>
          <w:bCs/>
          <w:iCs/>
        </w:rPr>
        <w:t xml:space="preserve"> weekly </w:t>
      </w:r>
      <w:r w:rsidR="005B2DB8" w:rsidRPr="008B5AA0">
        <w:rPr>
          <w:rFonts w:asciiTheme="minorHAnsi" w:hAnsiTheme="minorHAnsi" w:cstheme="minorHAnsi"/>
          <w:bCs/>
          <w:iCs/>
        </w:rPr>
        <w:t>activity planner</w:t>
      </w:r>
      <w:r w:rsidR="002238BD">
        <w:rPr>
          <w:rFonts w:asciiTheme="minorHAnsi" w:hAnsiTheme="minorHAnsi" w:cstheme="minorHAnsi"/>
          <w:bCs/>
          <w:iCs/>
        </w:rPr>
        <w:t xml:space="preserve">, this </w:t>
      </w:r>
      <w:r w:rsidR="00CA7F37">
        <w:rPr>
          <w:rFonts w:asciiTheme="minorHAnsi" w:hAnsiTheme="minorHAnsi" w:cstheme="minorHAnsi"/>
          <w:bCs/>
          <w:iCs/>
        </w:rPr>
        <w:t xml:space="preserve">allows for identified activities, hobbies or likes </w:t>
      </w:r>
      <w:r w:rsidR="000A6D61">
        <w:rPr>
          <w:rFonts w:asciiTheme="minorHAnsi" w:hAnsiTheme="minorHAnsi" w:cstheme="minorHAnsi"/>
          <w:bCs/>
          <w:iCs/>
        </w:rPr>
        <w:t xml:space="preserve">to be allocated within the week providing the residents with choice and </w:t>
      </w:r>
      <w:r w:rsidR="00895B5D">
        <w:rPr>
          <w:rFonts w:asciiTheme="minorHAnsi" w:hAnsiTheme="minorHAnsi" w:cstheme="minorHAnsi"/>
          <w:bCs/>
          <w:iCs/>
        </w:rPr>
        <w:t xml:space="preserve">ownership over their activities.  Activity planners </w:t>
      </w:r>
      <w:r w:rsidR="005B2DB8" w:rsidRPr="008B5AA0">
        <w:rPr>
          <w:rFonts w:asciiTheme="minorHAnsi" w:hAnsiTheme="minorHAnsi" w:cstheme="minorHAnsi"/>
          <w:bCs/>
          <w:iCs/>
        </w:rPr>
        <w:t xml:space="preserve">include </w:t>
      </w:r>
      <w:r w:rsidR="0097673D">
        <w:rPr>
          <w:rFonts w:asciiTheme="minorHAnsi" w:hAnsiTheme="minorHAnsi" w:cstheme="minorHAnsi"/>
          <w:bCs/>
          <w:iCs/>
        </w:rPr>
        <w:t xml:space="preserve">healthy lifestyle activities and </w:t>
      </w:r>
      <w:r w:rsidR="005B2DB8" w:rsidRPr="008B5AA0">
        <w:rPr>
          <w:rFonts w:asciiTheme="minorHAnsi" w:hAnsiTheme="minorHAnsi" w:cstheme="minorHAnsi"/>
          <w:bCs/>
          <w:iCs/>
        </w:rPr>
        <w:t xml:space="preserve">independent living skills such as shopping, budgeting, cooking, cleaning etc. </w:t>
      </w:r>
      <w:r w:rsidR="00895B5D">
        <w:rPr>
          <w:rFonts w:asciiTheme="minorHAnsi" w:hAnsiTheme="minorHAnsi" w:cstheme="minorHAnsi"/>
          <w:bCs/>
          <w:iCs/>
        </w:rPr>
        <w:t xml:space="preserve"> In </w:t>
      </w:r>
      <w:r w:rsidR="0097673D">
        <w:rPr>
          <w:rFonts w:asciiTheme="minorHAnsi" w:hAnsiTheme="minorHAnsi" w:cstheme="minorHAnsi"/>
          <w:bCs/>
          <w:iCs/>
        </w:rPr>
        <w:t>addition,</w:t>
      </w:r>
      <w:r w:rsidR="00895B5D">
        <w:rPr>
          <w:rFonts w:asciiTheme="minorHAnsi" w:hAnsiTheme="minorHAnsi" w:cstheme="minorHAnsi"/>
          <w:bCs/>
          <w:iCs/>
        </w:rPr>
        <w:t xml:space="preserve"> </w:t>
      </w:r>
      <w:r w:rsidR="005B2DB8" w:rsidRPr="008B5AA0">
        <w:rPr>
          <w:rFonts w:asciiTheme="minorHAnsi" w:hAnsiTheme="minorHAnsi" w:cstheme="minorHAnsi"/>
          <w:bCs/>
          <w:iCs/>
        </w:rPr>
        <w:t>places of worship</w:t>
      </w:r>
      <w:r w:rsidR="00895B5D">
        <w:rPr>
          <w:rFonts w:asciiTheme="minorHAnsi" w:hAnsiTheme="minorHAnsi" w:cstheme="minorHAnsi"/>
          <w:bCs/>
          <w:iCs/>
        </w:rPr>
        <w:t xml:space="preserve"> are included </w:t>
      </w:r>
      <w:r w:rsidR="00450FF8">
        <w:rPr>
          <w:rFonts w:asciiTheme="minorHAnsi" w:hAnsiTheme="minorHAnsi" w:cstheme="minorHAnsi"/>
          <w:bCs/>
          <w:iCs/>
        </w:rPr>
        <w:t>and supported should</w:t>
      </w:r>
      <w:r w:rsidR="005B2DB8" w:rsidRPr="008B5AA0">
        <w:rPr>
          <w:rFonts w:asciiTheme="minorHAnsi" w:hAnsiTheme="minorHAnsi" w:cstheme="minorHAnsi"/>
          <w:bCs/>
          <w:iCs/>
        </w:rPr>
        <w:t xml:space="preserve"> they wish to attend. </w:t>
      </w:r>
    </w:p>
    <w:p w14:paraId="2511049D" w14:textId="18EAB867" w:rsidR="00450FF8" w:rsidRDefault="00450FF8" w:rsidP="00C3533A">
      <w:pPr>
        <w:spacing w:line="276" w:lineRule="auto"/>
        <w:rPr>
          <w:rFonts w:asciiTheme="minorHAnsi" w:hAnsiTheme="minorHAnsi" w:cstheme="minorHAnsi"/>
          <w:bCs/>
          <w:iCs/>
        </w:rPr>
      </w:pPr>
    </w:p>
    <w:p w14:paraId="7FB11830" w14:textId="18D37B36" w:rsidR="00450FF8" w:rsidRPr="008B5AA0" w:rsidRDefault="00450FF8" w:rsidP="00C3533A">
      <w:pPr>
        <w:spacing w:line="276" w:lineRule="auto"/>
        <w:rPr>
          <w:rFonts w:asciiTheme="minorHAnsi" w:hAnsiTheme="minorHAnsi" w:cstheme="minorHAnsi"/>
          <w:bCs/>
          <w:iCs/>
        </w:rPr>
      </w:pPr>
      <w:r>
        <w:rPr>
          <w:rFonts w:asciiTheme="minorHAnsi" w:hAnsiTheme="minorHAnsi" w:cstheme="minorHAnsi"/>
          <w:bCs/>
          <w:iCs/>
        </w:rPr>
        <w:t>Meal planners are also completed with</w:t>
      </w:r>
      <w:r w:rsidR="008A5FAB">
        <w:rPr>
          <w:rFonts w:asciiTheme="minorHAnsi" w:hAnsiTheme="minorHAnsi" w:cstheme="minorHAnsi"/>
          <w:bCs/>
          <w:iCs/>
        </w:rPr>
        <w:t xml:space="preserve"> individuals</w:t>
      </w:r>
      <w:r>
        <w:rPr>
          <w:rFonts w:asciiTheme="minorHAnsi" w:hAnsiTheme="minorHAnsi" w:cstheme="minorHAnsi"/>
          <w:bCs/>
          <w:iCs/>
        </w:rPr>
        <w:t xml:space="preserve"> </w:t>
      </w:r>
      <w:r w:rsidR="0097673D">
        <w:rPr>
          <w:rFonts w:asciiTheme="minorHAnsi" w:hAnsiTheme="minorHAnsi" w:cstheme="minorHAnsi"/>
          <w:bCs/>
          <w:iCs/>
        </w:rPr>
        <w:t>that aim to encourage health eating</w:t>
      </w:r>
      <w:r w:rsidR="00A80035">
        <w:rPr>
          <w:rFonts w:asciiTheme="minorHAnsi" w:hAnsiTheme="minorHAnsi" w:cstheme="minorHAnsi"/>
          <w:bCs/>
          <w:iCs/>
        </w:rPr>
        <w:t>, taking into consideration allergies and preferences</w:t>
      </w:r>
      <w:r w:rsidR="00CC172A">
        <w:rPr>
          <w:rFonts w:asciiTheme="minorHAnsi" w:hAnsiTheme="minorHAnsi" w:cstheme="minorHAnsi"/>
          <w:bCs/>
          <w:iCs/>
        </w:rPr>
        <w:t xml:space="preserve"> </w:t>
      </w:r>
      <w:r w:rsidR="0038460E">
        <w:rPr>
          <w:rFonts w:asciiTheme="minorHAnsi" w:hAnsiTheme="minorHAnsi" w:cstheme="minorHAnsi"/>
          <w:bCs/>
          <w:iCs/>
        </w:rPr>
        <w:t>using</w:t>
      </w:r>
      <w:r w:rsidR="00CC172A">
        <w:rPr>
          <w:rFonts w:asciiTheme="minorHAnsi" w:hAnsiTheme="minorHAnsi" w:cstheme="minorHAnsi"/>
          <w:bCs/>
          <w:iCs/>
        </w:rPr>
        <w:t xml:space="preserve"> freshly grown vegetables</w:t>
      </w:r>
      <w:r w:rsidR="005A65AA">
        <w:rPr>
          <w:rFonts w:asciiTheme="minorHAnsi" w:hAnsiTheme="minorHAnsi" w:cstheme="minorHAnsi"/>
          <w:bCs/>
          <w:iCs/>
        </w:rPr>
        <w:t xml:space="preserve"> grown by residents and staff with</w:t>
      </w:r>
      <w:r w:rsidR="002707FB">
        <w:rPr>
          <w:rFonts w:asciiTheme="minorHAnsi" w:hAnsiTheme="minorHAnsi" w:cstheme="minorHAnsi"/>
          <w:bCs/>
          <w:iCs/>
        </w:rPr>
        <w:t>in</w:t>
      </w:r>
      <w:r w:rsidR="005A65AA">
        <w:rPr>
          <w:rFonts w:asciiTheme="minorHAnsi" w:hAnsiTheme="minorHAnsi" w:cstheme="minorHAnsi"/>
          <w:bCs/>
          <w:iCs/>
        </w:rPr>
        <w:t xml:space="preserve"> the service via the vegetable patch and greenhouse.</w:t>
      </w:r>
    </w:p>
    <w:p w14:paraId="754D0F83" w14:textId="77777777" w:rsidR="00A55344" w:rsidRDefault="00A55344" w:rsidP="00C3533A">
      <w:pPr>
        <w:spacing w:line="276" w:lineRule="auto"/>
        <w:jc w:val="both"/>
        <w:rPr>
          <w:rFonts w:asciiTheme="minorHAnsi" w:hAnsiTheme="minorHAnsi" w:cstheme="minorHAnsi"/>
          <w:bCs/>
          <w:iCs/>
        </w:rPr>
      </w:pPr>
    </w:p>
    <w:p w14:paraId="7A91D95C" w14:textId="7D2C09C9" w:rsidR="004818F9" w:rsidRDefault="002707FB" w:rsidP="002707FB">
      <w:pPr>
        <w:spacing w:line="276" w:lineRule="auto"/>
        <w:jc w:val="both"/>
        <w:rPr>
          <w:rFonts w:asciiTheme="minorHAnsi" w:hAnsiTheme="minorHAnsi" w:cstheme="minorHAnsi"/>
          <w:b/>
          <w:bCs/>
          <w:iCs/>
          <w:u w:val="single"/>
        </w:rPr>
      </w:pPr>
      <w:r w:rsidRPr="004818F9">
        <w:rPr>
          <w:rFonts w:asciiTheme="minorHAnsi" w:hAnsiTheme="minorHAnsi" w:cstheme="minorHAnsi"/>
          <w:b/>
          <w:bCs/>
          <w:iCs/>
          <w:u w:val="single"/>
        </w:rPr>
        <w:t>AIMS &amp; OBJECTIVES.</w:t>
      </w:r>
    </w:p>
    <w:p w14:paraId="1D806978" w14:textId="77777777" w:rsidR="00C25414" w:rsidRPr="004818F9" w:rsidRDefault="00C25414" w:rsidP="002707FB">
      <w:pPr>
        <w:spacing w:line="276" w:lineRule="auto"/>
        <w:jc w:val="both"/>
        <w:rPr>
          <w:rFonts w:asciiTheme="minorHAnsi" w:hAnsiTheme="minorHAnsi" w:cstheme="minorHAnsi"/>
          <w:b/>
          <w:bCs/>
          <w:iCs/>
          <w:u w:val="single"/>
        </w:rPr>
      </w:pPr>
    </w:p>
    <w:p w14:paraId="3DCD391D" w14:textId="77777777" w:rsidR="004818F9" w:rsidRPr="004818F9" w:rsidRDefault="004818F9" w:rsidP="004818F9">
      <w:pPr>
        <w:spacing w:line="276" w:lineRule="auto"/>
        <w:rPr>
          <w:rFonts w:asciiTheme="minorHAnsi" w:hAnsiTheme="minorHAnsi" w:cstheme="minorHAnsi"/>
          <w:b/>
          <w:iCs/>
          <w:u w:val="single"/>
        </w:rPr>
      </w:pPr>
      <w:r w:rsidRPr="004818F9">
        <w:rPr>
          <w:rFonts w:asciiTheme="minorHAnsi" w:hAnsiTheme="minorHAnsi" w:cstheme="minorHAnsi"/>
          <w:b/>
          <w:iCs/>
          <w:u w:val="single"/>
        </w:rPr>
        <w:t>Aims</w:t>
      </w:r>
    </w:p>
    <w:p w14:paraId="0F0E3344" w14:textId="6D1B17C2" w:rsidR="004818F9" w:rsidRPr="004818F9" w:rsidRDefault="004818F9" w:rsidP="004818F9">
      <w:pPr>
        <w:spacing w:line="276" w:lineRule="auto"/>
        <w:rPr>
          <w:rFonts w:asciiTheme="minorHAnsi" w:hAnsiTheme="minorHAnsi" w:cstheme="minorHAnsi"/>
          <w:bCs/>
          <w:iCs/>
        </w:rPr>
      </w:pPr>
      <w:r w:rsidRPr="004818F9">
        <w:rPr>
          <w:rFonts w:asciiTheme="minorHAnsi" w:hAnsiTheme="minorHAnsi" w:cstheme="minorHAnsi"/>
          <w:bCs/>
          <w:iCs/>
        </w:rPr>
        <w:t xml:space="preserve">Gelli Aur Care is committed to supporting </w:t>
      </w:r>
      <w:r w:rsidR="00295E49">
        <w:rPr>
          <w:rFonts w:asciiTheme="minorHAnsi" w:hAnsiTheme="minorHAnsi" w:cstheme="minorHAnsi"/>
          <w:bCs/>
          <w:iCs/>
        </w:rPr>
        <w:t>residents</w:t>
      </w:r>
      <w:r w:rsidRPr="004818F9">
        <w:rPr>
          <w:rFonts w:asciiTheme="minorHAnsi" w:hAnsiTheme="minorHAnsi" w:cstheme="minorHAnsi"/>
          <w:bCs/>
          <w:iCs/>
        </w:rPr>
        <w:t xml:space="preserve"> to lead a fulfilled life, in an environment which:</w:t>
      </w:r>
    </w:p>
    <w:p w14:paraId="31CA83BD" w14:textId="253BE9A3" w:rsidR="004818F9" w:rsidRPr="00C22098" w:rsidRDefault="004818F9" w:rsidP="00295E49">
      <w:pPr>
        <w:pStyle w:val="ListParagraph"/>
        <w:numPr>
          <w:ilvl w:val="0"/>
          <w:numId w:val="32"/>
        </w:numPr>
        <w:rPr>
          <w:rFonts w:cstheme="minorHAnsi"/>
          <w:bCs/>
          <w:iCs/>
          <w:sz w:val="24"/>
          <w:szCs w:val="24"/>
        </w:rPr>
      </w:pPr>
      <w:r w:rsidRPr="00C22098">
        <w:rPr>
          <w:rFonts w:cstheme="minorHAnsi"/>
          <w:bCs/>
          <w:iCs/>
          <w:sz w:val="24"/>
          <w:szCs w:val="24"/>
        </w:rPr>
        <w:t xml:space="preserve">Provides a safe, </w:t>
      </w:r>
      <w:r w:rsidR="00C25414" w:rsidRPr="00C22098">
        <w:rPr>
          <w:rFonts w:cstheme="minorHAnsi"/>
          <w:bCs/>
          <w:iCs/>
          <w:sz w:val="24"/>
          <w:szCs w:val="24"/>
        </w:rPr>
        <w:t>supporting,</w:t>
      </w:r>
      <w:r w:rsidRPr="00C22098">
        <w:rPr>
          <w:rFonts w:cstheme="minorHAnsi"/>
          <w:bCs/>
          <w:iCs/>
          <w:sz w:val="24"/>
          <w:szCs w:val="24"/>
        </w:rPr>
        <w:t xml:space="preserve"> and homely </w:t>
      </w:r>
      <w:r w:rsidR="00C25414" w:rsidRPr="00C22098">
        <w:rPr>
          <w:rFonts w:cstheme="minorHAnsi"/>
          <w:bCs/>
          <w:iCs/>
          <w:sz w:val="24"/>
          <w:szCs w:val="24"/>
        </w:rPr>
        <w:t>environment.</w:t>
      </w:r>
    </w:p>
    <w:p w14:paraId="412CC021" w14:textId="6F13CB0B" w:rsidR="004818F9" w:rsidRPr="00C22098" w:rsidRDefault="004818F9" w:rsidP="000134D7">
      <w:pPr>
        <w:pStyle w:val="ListParagraph"/>
        <w:numPr>
          <w:ilvl w:val="0"/>
          <w:numId w:val="32"/>
        </w:numPr>
        <w:spacing w:after="0"/>
        <w:rPr>
          <w:rFonts w:cstheme="minorHAnsi"/>
          <w:bCs/>
          <w:iCs/>
          <w:sz w:val="24"/>
          <w:szCs w:val="24"/>
        </w:rPr>
      </w:pPr>
      <w:r w:rsidRPr="00C22098">
        <w:rPr>
          <w:rFonts w:cstheme="minorHAnsi"/>
          <w:bCs/>
          <w:iCs/>
          <w:sz w:val="24"/>
          <w:szCs w:val="24"/>
        </w:rPr>
        <w:t xml:space="preserve">Provides an environment where </w:t>
      </w:r>
      <w:r w:rsidR="008A5FAB">
        <w:rPr>
          <w:rFonts w:cstheme="minorHAnsi"/>
          <w:bCs/>
          <w:iCs/>
          <w:sz w:val="24"/>
          <w:szCs w:val="24"/>
        </w:rPr>
        <w:t>individuals</w:t>
      </w:r>
      <w:r w:rsidRPr="00C22098">
        <w:rPr>
          <w:rFonts w:cstheme="minorHAnsi"/>
          <w:bCs/>
          <w:iCs/>
          <w:sz w:val="24"/>
          <w:szCs w:val="24"/>
        </w:rPr>
        <w:t xml:space="preserve"> are supported in realising their full </w:t>
      </w:r>
      <w:r w:rsidR="00C25414" w:rsidRPr="00C22098">
        <w:rPr>
          <w:rFonts w:cstheme="minorHAnsi"/>
          <w:bCs/>
          <w:iCs/>
          <w:sz w:val="24"/>
          <w:szCs w:val="24"/>
        </w:rPr>
        <w:t>potential.</w:t>
      </w:r>
    </w:p>
    <w:p w14:paraId="6CD37CFD" w14:textId="3CAD64DD" w:rsidR="004818F9" w:rsidRPr="004818F9" w:rsidRDefault="004818F9" w:rsidP="000134D7">
      <w:pPr>
        <w:pStyle w:val="ListParagraph"/>
        <w:numPr>
          <w:ilvl w:val="0"/>
          <w:numId w:val="32"/>
        </w:numPr>
        <w:rPr>
          <w:rFonts w:cstheme="minorHAnsi"/>
          <w:bCs/>
          <w:iCs/>
          <w:sz w:val="24"/>
          <w:szCs w:val="24"/>
        </w:rPr>
      </w:pPr>
      <w:r w:rsidRPr="004818F9">
        <w:rPr>
          <w:rFonts w:cstheme="minorHAnsi"/>
          <w:bCs/>
          <w:iCs/>
          <w:sz w:val="24"/>
          <w:szCs w:val="24"/>
        </w:rPr>
        <w:t xml:space="preserve">Ensure that individual beliefs, lifestyle choices and cultural differences are </w:t>
      </w:r>
      <w:r w:rsidR="00C25414" w:rsidRPr="004818F9">
        <w:rPr>
          <w:rFonts w:cstheme="minorHAnsi"/>
          <w:bCs/>
          <w:iCs/>
          <w:sz w:val="24"/>
          <w:szCs w:val="24"/>
        </w:rPr>
        <w:t>respected.</w:t>
      </w:r>
    </w:p>
    <w:p w14:paraId="086EEF4C" w14:textId="653AB7E4" w:rsidR="004818F9" w:rsidRPr="00C25414" w:rsidRDefault="004818F9" w:rsidP="00AB72B2">
      <w:pPr>
        <w:pStyle w:val="ListParagraph"/>
        <w:numPr>
          <w:ilvl w:val="0"/>
          <w:numId w:val="32"/>
        </w:numPr>
        <w:rPr>
          <w:rFonts w:cstheme="minorHAnsi"/>
          <w:bCs/>
          <w:iCs/>
          <w:sz w:val="24"/>
          <w:szCs w:val="24"/>
        </w:rPr>
      </w:pPr>
      <w:r w:rsidRPr="00C25414">
        <w:rPr>
          <w:rFonts w:cstheme="minorHAnsi"/>
          <w:bCs/>
          <w:iCs/>
          <w:sz w:val="24"/>
          <w:szCs w:val="24"/>
        </w:rPr>
        <w:t xml:space="preserve">Promote maximised independence and integration into the </w:t>
      </w:r>
      <w:r w:rsidR="00C25414" w:rsidRPr="00C25414">
        <w:rPr>
          <w:rFonts w:cstheme="minorHAnsi"/>
          <w:bCs/>
          <w:iCs/>
          <w:sz w:val="24"/>
          <w:szCs w:val="24"/>
        </w:rPr>
        <w:t>community.</w:t>
      </w:r>
    </w:p>
    <w:p w14:paraId="7D5CD775" w14:textId="1A9A9215" w:rsidR="00A55344" w:rsidRDefault="00A55344" w:rsidP="00295E49">
      <w:pPr>
        <w:spacing w:line="276" w:lineRule="auto"/>
        <w:rPr>
          <w:rFonts w:asciiTheme="minorHAnsi" w:hAnsiTheme="minorHAnsi" w:cstheme="minorHAnsi"/>
          <w:bCs/>
          <w:iCs/>
        </w:rPr>
      </w:pPr>
    </w:p>
    <w:p w14:paraId="70EDE912" w14:textId="0BD62958" w:rsidR="00D95423" w:rsidRPr="004818F9" w:rsidRDefault="00D95423" w:rsidP="00295E49">
      <w:pPr>
        <w:spacing w:line="276" w:lineRule="auto"/>
        <w:rPr>
          <w:rFonts w:asciiTheme="minorHAnsi" w:hAnsiTheme="minorHAnsi" w:cstheme="minorHAnsi"/>
          <w:bCs/>
          <w:iCs/>
        </w:rPr>
      </w:pPr>
    </w:p>
    <w:p w14:paraId="3A652FB7" w14:textId="77777777" w:rsidR="004818F9" w:rsidRPr="004818F9" w:rsidRDefault="004818F9" w:rsidP="00295E49">
      <w:pPr>
        <w:spacing w:line="276" w:lineRule="auto"/>
        <w:rPr>
          <w:rFonts w:asciiTheme="minorHAnsi" w:hAnsiTheme="minorHAnsi" w:cstheme="minorHAnsi"/>
          <w:b/>
          <w:iCs/>
          <w:u w:val="single"/>
        </w:rPr>
      </w:pPr>
      <w:r w:rsidRPr="004818F9">
        <w:rPr>
          <w:rFonts w:asciiTheme="minorHAnsi" w:hAnsiTheme="minorHAnsi" w:cstheme="minorHAnsi"/>
          <w:b/>
          <w:iCs/>
          <w:u w:val="single"/>
        </w:rPr>
        <w:lastRenderedPageBreak/>
        <w:t>Objectives</w:t>
      </w:r>
    </w:p>
    <w:p w14:paraId="112F515F" w14:textId="77777777" w:rsidR="004818F9" w:rsidRPr="004818F9" w:rsidRDefault="004818F9" w:rsidP="00295E49">
      <w:pPr>
        <w:spacing w:line="276" w:lineRule="auto"/>
        <w:rPr>
          <w:rFonts w:asciiTheme="minorHAnsi" w:hAnsiTheme="minorHAnsi" w:cstheme="minorHAnsi"/>
          <w:bCs/>
          <w:iCs/>
        </w:rPr>
      </w:pPr>
      <w:r w:rsidRPr="004818F9">
        <w:rPr>
          <w:rFonts w:asciiTheme="minorHAnsi" w:hAnsiTheme="minorHAnsi" w:cstheme="minorHAnsi"/>
          <w:bCs/>
          <w:iCs/>
        </w:rPr>
        <w:t>The company’s aims are achieved through care provision based on the following objectives:</w:t>
      </w:r>
    </w:p>
    <w:p w14:paraId="4DEAD8C8" w14:textId="24B86592" w:rsidR="004818F9" w:rsidRPr="00C22098" w:rsidRDefault="008A5FAB" w:rsidP="00242AB1">
      <w:pPr>
        <w:pStyle w:val="ListParagraph"/>
        <w:numPr>
          <w:ilvl w:val="0"/>
          <w:numId w:val="33"/>
        </w:numPr>
        <w:rPr>
          <w:rFonts w:cstheme="minorHAnsi"/>
          <w:bCs/>
          <w:iCs/>
          <w:sz w:val="24"/>
          <w:szCs w:val="24"/>
        </w:rPr>
      </w:pPr>
      <w:r>
        <w:rPr>
          <w:rFonts w:cstheme="minorHAnsi"/>
          <w:bCs/>
          <w:iCs/>
          <w:sz w:val="24"/>
          <w:szCs w:val="24"/>
        </w:rPr>
        <w:t>Individuals</w:t>
      </w:r>
      <w:r w:rsidR="004818F9" w:rsidRPr="00C22098">
        <w:rPr>
          <w:rFonts w:cstheme="minorHAnsi"/>
          <w:bCs/>
          <w:iCs/>
          <w:sz w:val="24"/>
          <w:szCs w:val="24"/>
        </w:rPr>
        <w:t xml:space="preserve"> are involved in all aspects of daily living, </w:t>
      </w:r>
      <w:r w:rsidR="005706EF" w:rsidRPr="00C22098">
        <w:rPr>
          <w:rFonts w:cstheme="minorHAnsi"/>
          <w:bCs/>
          <w:iCs/>
          <w:sz w:val="24"/>
          <w:szCs w:val="24"/>
        </w:rPr>
        <w:t>activities,</w:t>
      </w:r>
      <w:r w:rsidR="004818F9" w:rsidRPr="00C22098">
        <w:rPr>
          <w:rFonts w:cstheme="minorHAnsi"/>
          <w:bCs/>
          <w:iCs/>
          <w:sz w:val="24"/>
          <w:szCs w:val="24"/>
        </w:rPr>
        <w:t xml:space="preserve"> and lifestyle </w:t>
      </w:r>
      <w:r w:rsidR="005706EF" w:rsidRPr="00C22098">
        <w:rPr>
          <w:rFonts w:cstheme="minorHAnsi"/>
          <w:bCs/>
          <w:iCs/>
          <w:sz w:val="24"/>
          <w:szCs w:val="24"/>
        </w:rPr>
        <w:t>choices.</w:t>
      </w:r>
    </w:p>
    <w:p w14:paraId="458B550F" w14:textId="7077F489" w:rsidR="004818F9" w:rsidRPr="00C22098" w:rsidRDefault="004818F9" w:rsidP="00242AB1">
      <w:pPr>
        <w:pStyle w:val="ListParagraph"/>
        <w:numPr>
          <w:ilvl w:val="0"/>
          <w:numId w:val="33"/>
        </w:numPr>
        <w:rPr>
          <w:rFonts w:cstheme="minorHAnsi"/>
          <w:bCs/>
          <w:iCs/>
          <w:sz w:val="24"/>
          <w:szCs w:val="24"/>
        </w:rPr>
      </w:pPr>
      <w:r w:rsidRPr="00C22098">
        <w:rPr>
          <w:rFonts w:cstheme="minorHAnsi"/>
          <w:bCs/>
          <w:iCs/>
          <w:sz w:val="24"/>
          <w:szCs w:val="24"/>
        </w:rPr>
        <w:t xml:space="preserve">All </w:t>
      </w:r>
      <w:r w:rsidR="008A5FAB">
        <w:rPr>
          <w:rFonts w:cstheme="minorHAnsi"/>
          <w:bCs/>
          <w:iCs/>
          <w:sz w:val="24"/>
          <w:szCs w:val="24"/>
        </w:rPr>
        <w:t>individuals</w:t>
      </w:r>
      <w:r w:rsidRPr="00C22098">
        <w:rPr>
          <w:rFonts w:cstheme="minorHAnsi"/>
          <w:bCs/>
          <w:iCs/>
          <w:sz w:val="24"/>
          <w:szCs w:val="24"/>
        </w:rPr>
        <w:t xml:space="preserve"> have a personal keyworker with whom they can develop a professional relationship in order to access resources, advocacy and express any and all </w:t>
      </w:r>
      <w:r w:rsidR="005706EF" w:rsidRPr="00C22098">
        <w:rPr>
          <w:rFonts w:cstheme="minorHAnsi"/>
          <w:bCs/>
          <w:iCs/>
          <w:sz w:val="24"/>
          <w:szCs w:val="24"/>
        </w:rPr>
        <w:t>feelings.</w:t>
      </w:r>
    </w:p>
    <w:p w14:paraId="0D4B0994" w14:textId="14FBF90C" w:rsidR="004818F9" w:rsidRPr="00C22098" w:rsidRDefault="004818F9" w:rsidP="00242AB1">
      <w:pPr>
        <w:pStyle w:val="ListParagraph"/>
        <w:numPr>
          <w:ilvl w:val="0"/>
          <w:numId w:val="33"/>
        </w:numPr>
        <w:rPr>
          <w:rFonts w:cstheme="minorHAnsi"/>
          <w:bCs/>
          <w:iCs/>
          <w:sz w:val="24"/>
          <w:szCs w:val="24"/>
        </w:rPr>
      </w:pPr>
      <w:r w:rsidRPr="00C22098">
        <w:rPr>
          <w:rFonts w:cstheme="minorHAnsi"/>
          <w:bCs/>
          <w:iCs/>
          <w:sz w:val="24"/>
          <w:szCs w:val="24"/>
        </w:rPr>
        <w:t xml:space="preserve">A care planning system which will be based upon ongoing individual assessment of strengths, </w:t>
      </w:r>
      <w:r w:rsidR="005706EF" w:rsidRPr="00C22098">
        <w:rPr>
          <w:rFonts w:cstheme="minorHAnsi"/>
          <w:bCs/>
          <w:iCs/>
          <w:sz w:val="24"/>
          <w:szCs w:val="24"/>
        </w:rPr>
        <w:t>capability,</w:t>
      </w:r>
      <w:r w:rsidRPr="00C22098">
        <w:rPr>
          <w:rFonts w:cstheme="minorHAnsi"/>
          <w:bCs/>
          <w:iCs/>
          <w:sz w:val="24"/>
          <w:szCs w:val="24"/>
        </w:rPr>
        <w:t xml:space="preserve"> and </w:t>
      </w:r>
      <w:r w:rsidR="005706EF" w:rsidRPr="00C22098">
        <w:rPr>
          <w:rFonts w:cstheme="minorHAnsi"/>
          <w:bCs/>
          <w:iCs/>
          <w:sz w:val="24"/>
          <w:szCs w:val="24"/>
        </w:rPr>
        <w:t>needs.</w:t>
      </w:r>
      <w:r w:rsidRPr="00C22098">
        <w:rPr>
          <w:rFonts w:cstheme="minorHAnsi"/>
          <w:bCs/>
          <w:iCs/>
          <w:sz w:val="24"/>
          <w:szCs w:val="24"/>
        </w:rPr>
        <w:t xml:space="preserve"> </w:t>
      </w:r>
    </w:p>
    <w:p w14:paraId="12BB202D" w14:textId="2A42EC40" w:rsidR="004818F9" w:rsidRPr="00C22098" w:rsidRDefault="004818F9" w:rsidP="00242AB1">
      <w:pPr>
        <w:pStyle w:val="ListParagraph"/>
        <w:numPr>
          <w:ilvl w:val="0"/>
          <w:numId w:val="33"/>
        </w:numPr>
        <w:rPr>
          <w:rFonts w:cstheme="minorHAnsi"/>
          <w:bCs/>
          <w:iCs/>
          <w:sz w:val="24"/>
          <w:szCs w:val="24"/>
        </w:rPr>
      </w:pPr>
      <w:r w:rsidRPr="00C22098">
        <w:rPr>
          <w:rFonts w:cstheme="minorHAnsi"/>
          <w:bCs/>
          <w:iCs/>
          <w:sz w:val="24"/>
          <w:szCs w:val="24"/>
        </w:rPr>
        <w:t xml:space="preserve">Full support will be provided to all </w:t>
      </w:r>
      <w:r w:rsidR="00583213">
        <w:rPr>
          <w:rFonts w:cstheme="minorHAnsi"/>
          <w:bCs/>
          <w:iCs/>
          <w:sz w:val="24"/>
          <w:szCs w:val="24"/>
        </w:rPr>
        <w:t>individuals</w:t>
      </w:r>
      <w:r w:rsidRPr="00C22098">
        <w:rPr>
          <w:rFonts w:cstheme="minorHAnsi"/>
          <w:bCs/>
          <w:iCs/>
          <w:sz w:val="24"/>
          <w:szCs w:val="24"/>
        </w:rPr>
        <w:t xml:space="preserve"> in order for them to establish and maintain relationships external to the home</w:t>
      </w:r>
      <w:r w:rsidR="005706EF">
        <w:rPr>
          <w:rFonts w:cstheme="minorHAnsi"/>
          <w:bCs/>
          <w:iCs/>
          <w:sz w:val="24"/>
          <w:szCs w:val="24"/>
        </w:rPr>
        <w:t>.</w:t>
      </w:r>
    </w:p>
    <w:p w14:paraId="2FCE14AC" w14:textId="1F420565" w:rsidR="004818F9" w:rsidRPr="00C22098" w:rsidRDefault="004818F9" w:rsidP="00242AB1">
      <w:pPr>
        <w:pStyle w:val="ListParagraph"/>
        <w:numPr>
          <w:ilvl w:val="0"/>
          <w:numId w:val="33"/>
        </w:numPr>
        <w:rPr>
          <w:rFonts w:cstheme="minorHAnsi"/>
          <w:bCs/>
          <w:iCs/>
          <w:sz w:val="24"/>
          <w:szCs w:val="24"/>
        </w:rPr>
      </w:pPr>
      <w:r w:rsidRPr="00C22098">
        <w:rPr>
          <w:rFonts w:cstheme="minorHAnsi"/>
          <w:bCs/>
          <w:iCs/>
          <w:sz w:val="24"/>
          <w:szCs w:val="24"/>
        </w:rPr>
        <w:t xml:space="preserve">An environment which values diversity amongst </w:t>
      </w:r>
      <w:r w:rsidR="00583213">
        <w:rPr>
          <w:rFonts w:cstheme="minorHAnsi"/>
          <w:bCs/>
          <w:iCs/>
          <w:sz w:val="24"/>
          <w:szCs w:val="24"/>
        </w:rPr>
        <w:t>individuals</w:t>
      </w:r>
      <w:r w:rsidRPr="00C22098">
        <w:rPr>
          <w:rFonts w:cstheme="minorHAnsi"/>
          <w:bCs/>
          <w:iCs/>
          <w:sz w:val="24"/>
          <w:szCs w:val="24"/>
        </w:rPr>
        <w:t xml:space="preserve"> </w:t>
      </w:r>
      <w:r w:rsidR="005260D9" w:rsidRPr="00C22098">
        <w:rPr>
          <w:rFonts w:cstheme="minorHAnsi"/>
          <w:bCs/>
          <w:iCs/>
          <w:sz w:val="24"/>
          <w:szCs w:val="24"/>
        </w:rPr>
        <w:t>e.g.</w:t>
      </w:r>
      <w:r w:rsidRPr="00C22098">
        <w:rPr>
          <w:rFonts w:cstheme="minorHAnsi"/>
          <w:bCs/>
          <w:iCs/>
          <w:sz w:val="24"/>
          <w:szCs w:val="24"/>
        </w:rPr>
        <w:t xml:space="preserve"> individuals with different racial, cultural, spiritual backgrounds and of varying age, sexual </w:t>
      </w:r>
      <w:r w:rsidR="000E259B" w:rsidRPr="00C22098">
        <w:rPr>
          <w:rFonts w:cstheme="minorHAnsi"/>
          <w:bCs/>
          <w:iCs/>
          <w:sz w:val="24"/>
          <w:szCs w:val="24"/>
        </w:rPr>
        <w:t>orientation,</w:t>
      </w:r>
      <w:r w:rsidRPr="00C22098">
        <w:rPr>
          <w:rFonts w:cstheme="minorHAnsi"/>
          <w:bCs/>
          <w:iCs/>
          <w:sz w:val="24"/>
          <w:szCs w:val="24"/>
        </w:rPr>
        <w:t xml:space="preserve"> and gender.</w:t>
      </w:r>
    </w:p>
    <w:p w14:paraId="3EA795E4" w14:textId="6DC298D7" w:rsidR="004818F9" w:rsidRDefault="004818F9" w:rsidP="00C3533A">
      <w:pPr>
        <w:spacing w:line="276" w:lineRule="auto"/>
        <w:jc w:val="both"/>
        <w:rPr>
          <w:rFonts w:asciiTheme="minorHAnsi" w:hAnsiTheme="minorHAnsi" w:cstheme="minorHAnsi"/>
          <w:bCs/>
          <w:iCs/>
        </w:rPr>
      </w:pPr>
    </w:p>
    <w:p w14:paraId="69B6E63B" w14:textId="77777777" w:rsidR="00540BA0" w:rsidRPr="008B5AA0" w:rsidRDefault="00540BA0" w:rsidP="00C3533A">
      <w:pPr>
        <w:spacing w:line="276" w:lineRule="auto"/>
        <w:jc w:val="both"/>
        <w:rPr>
          <w:rFonts w:asciiTheme="minorHAnsi" w:hAnsiTheme="minorHAnsi" w:cstheme="minorHAnsi"/>
          <w:b/>
          <w:bCs/>
          <w:iCs/>
          <w:u w:val="single"/>
        </w:rPr>
      </w:pPr>
      <w:r w:rsidRPr="008B5AA0">
        <w:rPr>
          <w:rFonts w:asciiTheme="minorHAnsi" w:hAnsiTheme="minorHAnsi" w:cstheme="minorHAnsi"/>
          <w:b/>
          <w:bCs/>
          <w:iCs/>
          <w:u w:val="single"/>
        </w:rPr>
        <w:t>HOW THE SERVICE IS PROVIDED</w:t>
      </w:r>
    </w:p>
    <w:p w14:paraId="502809C0" w14:textId="77777777" w:rsidR="00540BA0" w:rsidRPr="008B5AA0" w:rsidRDefault="00540BA0" w:rsidP="00C3533A">
      <w:pPr>
        <w:pStyle w:val="BodyText2"/>
        <w:spacing w:line="276" w:lineRule="auto"/>
        <w:jc w:val="both"/>
        <w:rPr>
          <w:rFonts w:asciiTheme="minorHAnsi" w:hAnsiTheme="minorHAnsi" w:cstheme="minorHAnsi"/>
          <w:b/>
          <w:sz w:val="24"/>
        </w:rPr>
      </w:pPr>
      <w:r w:rsidRPr="008B5AA0">
        <w:rPr>
          <w:rFonts w:asciiTheme="minorHAnsi" w:hAnsiTheme="minorHAnsi" w:cstheme="minorHAnsi"/>
          <w:b/>
          <w:sz w:val="24"/>
        </w:rPr>
        <w:t xml:space="preserve">Placement Process </w:t>
      </w:r>
    </w:p>
    <w:p w14:paraId="2B0AF6B9" w14:textId="28C9D335" w:rsidR="00540BA0" w:rsidRPr="008B5AA0" w:rsidRDefault="00540BA0"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Potential </w:t>
      </w:r>
      <w:r w:rsidR="00583213">
        <w:rPr>
          <w:rFonts w:asciiTheme="minorHAnsi" w:hAnsiTheme="minorHAnsi" w:cstheme="minorHAnsi"/>
          <w:sz w:val="24"/>
        </w:rPr>
        <w:t xml:space="preserve">residents </w:t>
      </w:r>
      <w:r w:rsidRPr="008B5AA0">
        <w:rPr>
          <w:rFonts w:asciiTheme="minorHAnsi" w:hAnsiTheme="minorHAnsi" w:cstheme="minorHAnsi"/>
          <w:sz w:val="24"/>
        </w:rPr>
        <w:t xml:space="preserve">at Gelli Aur Care are </w:t>
      </w:r>
      <w:r w:rsidR="005921BE">
        <w:rPr>
          <w:rFonts w:asciiTheme="minorHAnsi" w:hAnsiTheme="minorHAnsi" w:cstheme="minorHAnsi"/>
          <w:sz w:val="24"/>
        </w:rPr>
        <w:t>welcomed</w:t>
      </w:r>
      <w:r w:rsidRPr="008B5AA0">
        <w:rPr>
          <w:rFonts w:asciiTheme="minorHAnsi" w:hAnsiTheme="minorHAnsi" w:cstheme="minorHAnsi"/>
          <w:sz w:val="24"/>
        </w:rPr>
        <w:t xml:space="preserve"> following a comprehensive assessment of their needs and their compatibility with other existing </w:t>
      </w:r>
      <w:r w:rsidR="00583213">
        <w:rPr>
          <w:rFonts w:asciiTheme="minorHAnsi" w:hAnsiTheme="minorHAnsi" w:cstheme="minorHAnsi"/>
          <w:sz w:val="24"/>
        </w:rPr>
        <w:t>individuals</w:t>
      </w:r>
      <w:r w:rsidRPr="008B5AA0">
        <w:rPr>
          <w:rFonts w:asciiTheme="minorHAnsi" w:hAnsiTheme="minorHAnsi" w:cstheme="minorHAnsi"/>
          <w:sz w:val="24"/>
        </w:rPr>
        <w:t xml:space="preserve">.  This comprehensive assessment ensures that the </w:t>
      </w:r>
      <w:r w:rsidR="006308C9" w:rsidRPr="008B5AA0">
        <w:rPr>
          <w:rFonts w:asciiTheme="minorHAnsi" w:hAnsiTheme="minorHAnsi" w:cstheme="minorHAnsi"/>
          <w:sz w:val="24"/>
        </w:rPr>
        <w:t>need</w:t>
      </w:r>
      <w:r w:rsidRPr="008B5AA0">
        <w:rPr>
          <w:rFonts w:asciiTheme="minorHAnsi" w:hAnsiTheme="minorHAnsi" w:cstheme="minorHAnsi"/>
          <w:sz w:val="24"/>
        </w:rPr>
        <w:t xml:space="preserve"> of any proposed individual</w:t>
      </w:r>
      <w:r w:rsidR="005921BE">
        <w:rPr>
          <w:rFonts w:asciiTheme="minorHAnsi" w:hAnsiTheme="minorHAnsi" w:cstheme="minorHAnsi"/>
          <w:sz w:val="24"/>
        </w:rPr>
        <w:t xml:space="preserve"> is</w:t>
      </w:r>
      <w:r w:rsidRPr="008B5AA0">
        <w:rPr>
          <w:rFonts w:asciiTheme="minorHAnsi" w:hAnsiTheme="minorHAnsi" w:cstheme="minorHAnsi"/>
          <w:sz w:val="24"/>
        </w:rPr>
        <w:t xml:space="preserve"> consistent with Gelli Aur</w:t>
      </w:r>
      <w:r w:rsidR="00FF6DE4" w:rsidRPr="008B5AA0">
        <w:rPr>
          <w:rFonts w:asciiTheme="minorHAnsi" w:hAnsiTheme="minorHAnsi" w:cstheme="minorHAnsi"/>
          <w:sz w:val="24"/>
        </w:rPr>
        <w:t xml:space="preserve"> Care </w:t>
      </w:r>
      <w:r w:rsidRPr="008B5AA0">
        <w:rPr>
          <w:rFonts w:asciiTheme="minorHAnsi" w:hAnsiTheme="minorHAnsi" w:cstheme="minorHAnsi"/>
          <w:sz w:val="24"/>
        </w:rPr>
        <w:t>registration category</w:t>
      </w:r>
      <w:r w:rsidR="00445056">
        <w:rPr>
          <w:rFonts w:asciiTheme="minorHAnsi" w:hAnsiTheme="minorHAnsi" w:cstheme="minorHAnsi"/>
          <w:sz w:val="24"/>
        </w:rPr>
        <w:t xml:space="preserve"> and can be supported effectively</w:t>
      </w:r>
      <w:r w:rsidRPr="008B5AA0">
        <w:rPr>
          <w:rFonts w:asciiTheme="minorHAnsi" w:hAnsiTheme="minorHAnsi" w:cstheme="minorHAnsi"/>
          <w:sz w:val="24"/>
        </w:rPr>
        <w:t>.  All assessments of</w:t>
      </w:r>
      <w:r w:rsidR="00007CBB" w:rsidRPr="008B5AA0">
        <w:rPr>
          <w:rFonts w:asciiTheme="minorHAnsi" w:hAnsiTheme="minorHAnsi" w:cstheme="minorHAnsi"/>
          <w:sz w:val="24"/>
        </w:rPr>
        <w:t xml:space="preserve"> this type are conducted by the </w:t>
      </w:r>
      <w:r w:rsidR="006308C9">
        <w:rPr>
          <w:rFonts w:asciiTheme="minorHAnsi" w:hAnsiTheme="minorHAnsi" w:cstheme="minorHAnsi"/>
          <w:sz w:val="24"/>
        </w:rPr>
        <w:t>M</w:t>
      </w:r>
      <w:r w:rsidR="00007CBB" w:rsidRPr="008B5AA0">
        <w:rPr>
          <w:rFonts w:asciiTheme="minorHAnsi" w:hAnsiTheme="minorHAnsi" w:cstheme="minorHAnsi"/>
          <w:sz w:val="24"/>
        </w:rPr>
        <w:t>anage</w:t>
      </w:r>
      <w:r w:rsidR="006308C9">
        <w:rPr>
          <w:rFonts w:asciiTheme="minorHAnsi" w:hAnsiTheme="minorHAnsi" w:cstheme="minorHAnsi"/>
          <w:sz w:val="24"/>
        </w:rPr>
        <w:t>ment Team</w:t>
      </w:r>
      <w:r w:rsidR="00007CBB" w:rsidRPr="008B5AA0">
        <w:rPr>
          <w:rFonts w:asciiTheme="minorHAnsi" w:hAnsiTheme="minorHAnsi" w:cstheme="minorHAnsi"/>
          <w:sz w:val="24"/>
        </w:rPr>
        <w:t xml:space="preserve"> who ha</w:t>
      </w:r>
      <w:r w:rsidR="005B526A">
        <w:rPr>
          <w:rFonts w:asciiTheme="minorHAnsi" w:hAnsiTheme="minorHAnsi" w:cstheme="minorHAnsi"/>
          <w:sz w:val="24"/>
        </w:rPr>
        <w:t xml:space="preserve">ve the relevant </w:t>
      </w:r>
      <w:r w:rsidR="00007CBB" w:rsidRPr="008B5AA0">
        <w:rPr>
          <w:rFonts w:asciiTheme="minorHAnsi" w:hAnsiTheme="minorHAnsi" w:cstheme="minorHAnsi"/>
          <w:sz w:val="24"/>
        </w:rPr>
        <w:t>experience</w:t>
      </w:r>
      <w:r w:rsidR="00BB664A">
        <w:rPr>
          <w:rFonts w:asciiTheme="minorHAnsi" w:hAnsiTheme="minorHAnsi" w:cstheme="minorHAnsi"/>
          <w:sz w:val="24"/>
        </w:rPr>
        <w:t xml:space="preserve">, </w:t>
      </w:r>
      <w:r w:rsidR="00A84604">
        <w:rPr>
          <w:rFonts w:asciiTheme="minorHAnsi" w:hAnsiTheme="minorHAnsi" w:cstheme="minorHAnsi"/>
          <w:sz w:val="24"/>
        </w:rPr>
        <w:t>training,</w:t>
      </w:r>
      <w:r w:rsidR="00DD1A27">
        <w:rPr>
          <w:rFonts w:asciiTheme="minorHAnsi" w:hAnsiTheme="minorHAnsi" w:cstheme="minorHAnsi"/>
          <w:sz w:val="24"/>
        </w:rPr>
        <w:t xml:space="preserve"> and work with the </w:t>
      </w:r>
      <w:r w:rsidR="00AF6CC4">
        <w:rPr>
          <w:rFonts w:asciiTheme="minorHAnsi" w:hAnsiTheme="minorHAnsi" w:cstheme="minorHAnsi"/>
          <w:sz w:val="24"/>
        </w:rPr>
        <w:t xml:space="preserve">individual and the </w:t>
      </w:r>
      <w:r w:rsidR="00DD1A27">
        <w:rPr>
          <w:rFonts w:asciiTheme="minorHAnsi" w:hAnsiTheme="minorHAnsi" w:cstheme="minorHAnsi"/>
          <w:sz w:val="24"/>
        </w:rPr>
        <w:t xml:space="preserve">placing Authority in planning the </w:t>
      </w:r>
      <w:r w:rsidR="00BB664A">
        <w:rPr>
          <w:rFonts w:asciiTheme="minorHAnsi" w:hAnsiTheme="minorHAnsi" w:cstheme="minorHAnsi"/>
          <w:sz w:val="24"/>
        </w:rPr>
        <w:t>individual’s</w:t>
      </w:r>
      <w:r w:rsidR="00DD1A27">
        <w:rPr>
          <w:rFonts w:asciiTheme="minorHAnsi" w:hAnsiTheme="minorHAnsi" w:cstheme="minorHAnsi"/>
          <w:sz w:val="24"/>
        </w:rPr>
        <w:t xml:space="preserve"> placement</w:t>
      </w:r>
      <w:r w:rsidR="0093130E">
        <w:rPr>
          <w:rFonts w:asciiTheme="minorHAnsi" w:hAnsiTheme="minorHAnsi" w:cstheme="minorHAnsi"/>
          <w:sz w:val="24"/>
        </w:rPr>
        <w:t xml:space="preserve">, this includes health plan, personal educational </w:t>
      </w:r>
      <w:r w:rsidR="00A84604">
        <w:rPr>
          <w:rFonts w:asciiTheme="minorHAnsi" w:hAnsiTheme="minorHAnsi" w:cstheme="minorHAnsi"/>
          <w:sz w:val="24"/>
        </w:rPr>
        <w:t>plan,</w:t>
      </w:r>
      <w:r w:rsidR="00BB664A">
        <w:rPr>
          <w:rFonts w:asciiTheme="minorHAnsi" w:hAnsiTheme="minorHAnsi" w:cstheme="minorHAnsi"/>
          <w:sz w:val="24"/>
        </w:rPr>
        <w:t xml:space="preserve"> and placement plan</w:t>
      </w:r>
      <w:r w:rsidR="00AF6CC4">
        <w:rPr>
          <w:rFonts w:asciiTheme="minorHAnsi" w:hAnsiTheme="minorHAnsi" w:cstheme="minorHAnsi"/>
          <w:sz w:val="24"/>
        </w:rPr>
        <w:t>.</w:t>
      </w:r>
    </w:p>
    <w:p w14:paraId="5EA7E73B" w14:textId="77777777" w:rsidR="00540BA0" w:rsidRPr="008B5AA0" w:rsidRDefault="00540BA0" w:rsidP="00C3533A">
      <w:pPr>
        <w:pStyle w:val="BodyText2"/>
        <w:spacing w:line="276" w:lineRule="auto"/>
        <w:jc w:val="both"/>
        <w:rPr>
          <w:rFonts w:asciiTheme="minorHAnsi" w:hAnsiTheme="minorHAnsi" w:cstheme="minorHAnsi"/>
          <w:sz w:val="24"/>
        </w:rPr>
      </w:pPr>
    </w:p>
    <w:p w14:paraId="6A5E9BF8" w14:textId="36833CC2" w:rsidR="00540BA0" w:rsidRPr="008B5AA0" w:rsidRDefault="00540BA0"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Potential residents are encouraged and invited to visit the home prior to </w:t>
      </w:r>
      <w:r w:rsidR="00BD2465">
        <w:rPr>
          <w:rFonts w:asciiTheme="minorHAnsi" w:hAnsiTheme="minorHAnsi" w:cstheme="minorHAnsi"/>
          <w:sz w:val="24"/>
        </w:rPr>
        <w:t xml:space="preserve">a </w:t>
      </w:r>
      <w:r w:rsidRPr="008B5AA0">
        <w:rPr>
          <w:rFonts w:asciiTheme="minorHAnsi" w:hAnsiTheme="minorHAnsi" w:cstheme="minorHAnsi"/>
          <w:sz w:val="24"/>
        </w:rPr>
        <w:t>placement.</w:t>
      </w:r>
      <w:r w:rsidR="006F5940" w:rsidRPr="008B5AA0">
        <w:rPr>
          <w:rFonts w:asciiTheme="minorHAnsi" w:hAnsiTheme="minorHAnsi" w:cstheme="minorHAnsi"/>
          <w:sz w:val="24"/>
        </w:rPr>
        <w:t xml:space="preserve"> </w:t>
      </w:r>
      <w:r w:rsidR="00BD2465">
        <w:rPr>
          <w:rFonts w:asciiTheme="minorHAnsi" w:hAnsiTheme="minorHAnsi" w:cstheme="minorHAnsi"/>
          <w:sz w:val="24"/>
        </w:rPr>
        <w:t xml:space="preserve"> </w:t>
      </w:r>
      <w:r w:rsidRPr="008B5AA0">
        <w:rPr>
          <w:rFonts w:asciiTheme="minorHAnsi" w:hAnsiTheme="minorHAnsi" w:cstheme="minorHAnsi"/>
          <w:sz w:val="24"/>
        </w:rPr>
        <w:t>Tr</w:t>
      </w:r>
      <w:r w:rsidR="00BD2465">
        <w:rPr>
          <w:rFonts w:asciiTheme="minorHAnsi" w:hAnsiTheme="minorHAnsi" w:cstheme="minorHAnsi"/>
          <w:sz w:val="24"/>
        </w:rPr>
        <w:t>ansitional</w:t>
      </w:r>
      <w:r w:rsidRPr="008B5AA0">
        <w:rPr>
          <w:rFonts w:asciiTheme="minorHAnsi" w:hAnsiTheme="minorHAnsi" w:cstheme="minorHAnsi"/>
          <w:sz w:val="24"/>
        </w:rPr>
        <w:t xml:space="preserve"> periods are actively </w:t>
      </w:r>
      <w:r w:rsidR="00AF33A9" w:rsidRPr="008B5AA0">
        <w:rPr>
          <w:rFonts w:asciiTheme="minorHAnsi" w:hAnsiTheme="minorHAnsi" w:cstheme="minorHAnsi"/>
          <w:sz w:val="24"/>
        </w:rPr>
        <w:t>encouraged;</w:t>
      </w:r>
      <w:r w:rsidRPr="008B5AA0">
        <w:rPr>
          <w:rFonts w:asciiTheme="minorHAnsi" w:hAnsiTheme="minorHAnsi" w:cstheme="minorHAnsi"/>
          <w:sz w:val="24"/>
        </w:rPr>
        <w:t xml:space="preserve"> emergency placements and arrangements can be facilitated if required on an individual basis.</w:t>
      </w:r>
    </w:p>
    <w:p w14:paraId="4A927B9E" w14:textId="77777777" w:rsidR="00540BA0" w:rsidRPr="008B5AA0" w:rsidRDefault="00540BA0" w:rsidP="00C3533A">
      <w:pPr>
        <w:pStyle w:val="BodyText2"/>
        <w:spacing w:line="276" w:lineRule="auto"/>
        <w:jc w:val="both"/>
        <w:rPr>
          <w:rFonts w:asciiTheme="minorHAnsi" w:hAnsiTheme="minorHAnsi" w:cstheme="minorHAnsi"/>
          <w:sz w:val="24"/>
        </w:rPr>
      </w:pPr>
    </w:p>
    <w:p w14:paraId="709D4645" w14:textId="42DD73A6" w:rsidR="00912A34" w:rsidRPr="008B5AA0" w:rsidRDefault="00912A34"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All emergency referrals sh</w:t>
      </w:r>
      <w:r w:rsidR="00347D0F">
        <w:rPr>
          <w:rFonts w:asciiTheme="minorHAnsi" w:hAnsiTheme="minorHAnsi" w:cstheme="minorHAnsi"/>
          <w:sz w:val="24"/>
        </w:rPr>
        <w:t>ould</w:t>
      </w:r>
      <w:r w:rsidRPr="008B5AA0">
        <w:rPr>
          <w:rFonts w:asciiTheme="minorHAnsi" w:hAnsiTheme="minorHAnsi" w:cstheme="minorHAnsi"/>
          <w:sz w:val="24"/>
        </w:rPr>
        <w:t xml:space="preserve"> be made to </w:t>
      </w:r>
      <w:r w:rsidR="00363F47" w:rsidRPr="008B5AA0">
        <w:rPr>
          <w:rFonts w:asciiTheme="minorHAnsi" w:hAnsiTheme="minorHAnsi" w:cstheme="minorHAnsi"/>
          <w:sz w:val="24"/>
        </w:rPr>
        <w:t xml:space="preserve">the </w:t>
      </w:r>
      <w:r w:rsidR="00347D0F">
        <w:rPr>
          <w:rFonts w:asciiTheme="minorHAnsi" w:hAnsiTheme="minorHAnsi" w:cstheme="minorHAnsi"/>
          <w:sz w:val="24"/>
        </w:rPr>
        <w:t>Management Team</w:t>
      </w:r>
      <w:r w:rsidR="00024452">
        <w:rPr>
          <w:rFonts w:asciiTheme="minorHAnsi" w:hAnsiTheme="minorHAnsi" w:cstheme="minorHAnsi"/>
          <w:sz w:val="24"/>
        </w:rPr>
        <w:t xml:space="preserve"> and i</w:t>
      </w:r>
      <w:r w:rsidRPr="008B5AA0">
        <w:rPr>
          <w:rFonts w:asciiTheme="minorHAnsi" w:hAnsiTheme="minorHAnsi" w:cstheme="minorHAnsi"/>
          <w:sz w:val="24"/>
        </w:rPr>
        <w:t xml:space="preserve">n the event of an emergency admission a copy of the homes </w:t>
      </w:r>
      <w:r w:rsidR="001E1F94" w:rsidRPr="008B5AA0">
        <w:rPr>
          <w:rFonts w:asciiTheme="minorHAnsi" w:hAnsiTheme="minorHAnsi" w:cstheme="minorHAnsi"/>
          <w:sz w:val="24"/>
        </w:rPr>
        <w:t>S</w:t>
      </w:r>
      <w:r w:rsidRPr="008B5AA0">
        <w:rPr>
          <w:rFonts w:asciiTheme="minorHAnsi" w:hAnsiTheme="minorHAnsi" w:cstheme="minorHAnsi"/>
          <w:sz w:val="24"/>
        </w:rPr>
        <w:t xml:space="preserve">tatement of </w:t>
      </w:r>
      <w:r w:rsidR="001E1F94" w:rsidRPr="008B5AA0">
        <w:rPr>
          <w:rFonts w:asciiTheme="minorHAnsi" w:hAnsiTheme="minorHAnsi" w:cstheme="minorHAnsi"/>
          <w:sz w:val="24"/>
        </w:rPr>
        <w:t>P</w:t>
      </w:r>
      <w:r w:rsidRPr="008B5AA0">
        <w:rPr>
          <w:rFonts w:asciiTheme="minorHAnsi" w:hAnsiTheme="minorHAnsi" w:cstheme="minorHAnsi"/>
          <w:sz w:val="24"/>
        </w:rPr>
        <w:t xml:space="preserve">urpose and </w:t>
      </w:r>
      <w:r w:rsidR="003A5FD5">
        <w:rPr>
          <w:rFonts w:asciiTheme="minorHAnsi" w:hAnsiTheme="minorHAnsi" w:cstheme="minorHAnsi"/>
          <w:sz w:val="24"/>
        </w:rPr>
        <w:t>Resident</w:t>
      </w:r>
      <w:r w:rsidRPr="008B5AA0">
        <w:rPr>
          <w:rFonts w:asciiTheme="minorHAnsi" w:hAnsiTheme="minorHAnsi" w:cstheme="minorHAnsi"/>
          <w:sz w:val="24"/>
        </w:rPr>
        <w:t xml:space="preserve"> </w:t>
      </w:r>
      <w:r w:rsidR="001E1F94" w:rsidRPr="008B5AA0">
        <w:rPr>
          <w:rFonts w:asciiTheme="minorHAnsi" w:hAnsiTheme="minorHAnsi" w:cstheme="minorHAnsi"/>
          <w:sz w:val="24"/>
        </w:rPr>
        <w:t>G</w:t>
      </w:r>
      <w:r w:rsidRPr="008B5AA0">
        <w:rPr>
          <w:rFonts w:asciiTheme="minorHAnsi" w:hAnsiTheme="minorHAnsi" w:cstheme="minorHAnsi"/>
          <w:sz w:val="24"/>
        </w:rPr>
        <w:t>uide will be made readily available on arrival.  Initially a 24</w:t>
      </w:r>
      <w:r w:rsidR="001E1F94" w:rsidRPr="008B5AA0">
        <w:rPr>
          <w:rFonts w:asciiTheme="minorHAnsi" w:hAnsiTheme="minorHAnsi" w:cstheme="minorHAnsi"/>
          <w:sz w:val="24"/>
        </w:rPr>
        <w:t>-</w:t>
      </w:r>
      <w:r w:rsidRPr="008B5AA0">
        <w:rPr>
          <w:rFonts w:asciiTheme="minorHAnsi" w:hAnsiTheme="minorHAnsi" w:cstheme="minorHAnsi"/>
          <w:sz w:val="24"/>
        </w:rPr>
        <w:t xml:space="preserve">hour </w:t>
      </w:r>
      <w:r w:rsidR="003A5FD5">
        <w:rPr>
          <w:rFonts w:asciiTheme="minorHAnsi" w:hAnsiTheme="minorHAnsi" w:cstheme="minorHAnsi"/>
          <w:sz w:val="24"/>
        </w:rPr>
        <w:t>personal</w:t>
      </w:r>
      <w:r w:rsidRPr="008B5AA0">
        <w:rPr>
          <w:rFonts w:asciiTheme="minorHAnsi" w:hAnsiTheme="minorHAnsi" w:cstheme="minorHAnsi"/>
          <w:sz w:val="24"/>
        </w:rPr>
        <w:t xml:space="preserve"> plan will be complet</w:t>
      </w:r>
      <w:r w:rsidR="00363F47" w:rsidRPr="008B5AA0">
        <w:rPr>
          <w:rFonts w:asciiTheme="minorHAnsi" w:hAnsiTheme="minorHAnsi" w:cstheme="minorHAnsi"/>
          <w:sz w:val="24"/>
        </w:rPr>
        <w:t>ed by the</w:t>
      </w:r>
      <w:r w:rsidR="00363F47" w:rsidRPr="008B5AA0">
        <w:rPr>
          <w:rFonts w:asciiTheme="minorHAnsi" w:hAnsiTheme="minorHAnsi" w:cstheme="minorHAnsi"/>
          <w:b/>
          <w:sz w:val="24"/>
        </w:rPr>
        <w:t xml:space="preserve"> </w:t>
      </w:r>
      <w:r w:rsidR="003A5FD5">
        <w:rPr>
          <w:rFonts w:asciiTheme="minorHAnsi" w:hAnsiTheme="minorHAnsi" w:cstheme="minorHAnsi"/>
          <w:sz w:val="24"/>
        </w:rPr>
        <w:t>Management Team</w:t>
      </w:r>
      <w:r w:rsidRPr="008B5AA0">
        <w:rPr>
          <w:rFonts w:asciiTheme="minorHAnsi" w:hAnsiTheme="minorHAnsi" w:cstheme="minorHAnsi"/>
          <w:sz w:val="24"/>
        </w:rPr>
        <w:t xml:space="preserve"> in conjunction with the </w:t>
      </w:r>
      <w:r w:rsidR="00712874" w:rsidRPr="008B5AA0">
        <w:rPr>
          <w:rFonts w:asciiTheme="minorHAnsi" w:hAnsiTheme="minorHAnsi" w:cstheme="minorHAnsi"/>
          <w:sz w:val="24"/>
        </w:rPr>
        <w:t>p</w:t>
      </w:r>
      <w:r w:rsidRPr="008B5AA0">
        <w:rPr>
          <w:rFonts w:asciiTheme="minorHAnsi" w:hAnsiTheme="minorHAnsi" w:cstheme="minorHAnsi"/>
          <w:sz w:val="24"/>
        </w:rPr>
        <w:t xml:space="preserve">lacing </w:t>
      </w:r>
      <w:r w:rsidR="00712874" w:rsidRPr="008B5AA0">
        <w:rPr>
          <w:rFonts w:asciiTheme="minorHAnsi" w:hAnsiTheme="minorHAnsi" w:cstheme="minorHAnsi"/>
          <w:sz w:val="24"/>
        </w:rPr>
        <w:t>A</w:t>
      </w:r>
      <w:r w:rsidRPr="008B5AA0">
        <w:rPr>
          <w:rFonts w:asciiTheme="minorHAnsi" w:hAnsiTheme="minorHAnsi" w:cstheme="minorHAnsi"/>
          <w:sz w:val="24"/>
        </w:rPr>
        <w:t xml:space="preserve">uthority and or previous </w:t>
      </w:r>
      <w:r w:rsidR="00296F08">
        <w:rPr>
          <w:rFonts w:asciiTheme="minorHAnsi" w:hAnsiTheme="minorHAnsi" w:cstheme="minorHAnsi"/>
          <w:sz w:val="24"/>
        </w:rPr>
        <w:t>provider</w:t>
      </w:r>
      <w:r w:rsidRPr="008B5AA0">
        <w:rPr>
          <w:rFonts w:asciiTheme="minorHAnsi" w:hAnsiTheme="minorHAnsi" w:cstheme="minorHAnsi"/>
          <w:sz w:val="24"/>
        </w:rPr>
        <w:t xml:space="preserve"> </w:t>
      </w:r>
      <w:r w:rsidR="004E3A41" w:rsidRPr="008B5AA0">
        <w:rPr>
          <w:rFonts w:asciiTheme="minorHAnsi" w:hAnsiTheme="minorHAnsi" w:cstheme="minorHAnsi"/>
          <w:sz w:val="24"/>
        </w:rPr>
        <w:t>M</w:t>
      </w:r>
      <w:r w:rsidRPr="008B5AA0">
        <w:rPr>
          <w:rFonts w:asciiTheme="minorHAnsi" w:hAnsiTheme="minorHAnsi" w:cstheme="minorHAnsi"/>
          <w:sz w:val="24"/>
        </w:rPr>
        <w:t xml:space="preserve">anager.  A full and comprehensive </w:t>
      </w:r>
      <w:r w:rsidR="003A5FD5">
        <w:rPr>
          <w:rFonts w:asciiTheme="minorHAnsi" w:hAnsiTheme="minorHAnsi" w:cstheme="minorHAnsi"/>
          <w:sz w:val="24"/>
        </w:rPr>
        <w:t>personal</w:t>
      </w:r>
      <w:r w:rsidRPr="008B5AA0">
        <w:rPr>
          <w:rFonts w:asciiTheme="minorHAnsi" w:hAnsiTheme="minorHAnsi" w:cstheme="minorHAnsi"/>
          <w:sz w:val="24"/>
        </w:rPr>
        <w:t xml:space="preserve"> plan and risk assessment will be </w:t>
      </w:r>
      <w:r w:rsidR="000C16C9">
        <w:rPr>
          <w:rFonts w:asciiTheme="minorHAnsi" w:hAnsiTheme="minorHAnsi" w:cstheme="minorHAnsi"/>
          <w:sz w:val="24"/>
        </w:rPr>
        <w:t>developed</w:t>
      </w:r>
      <w:r w:rsidRPr="008B5AA0">
        <w:rPr>
          <w:rFonts w:asciiTheme="minorHAnsi" w:hAnsiTheme="minorHAnsi" w:cstheme="minorHAnsi"/>
          <w:sz w:val="24"/>
        </w:rPr>
        <w:t xml:space="preserve"> within 72 hours of the </w:t>
      </w:r>
      <w:r w:rsidR="005D0B10">
        <w:rPr>
          <w:rFonts w:asciiTheme="minorHAnsi" w:hAnsiTheme="minorHAnsi" w:cstheme="minorHAnsi"/>
          <w:sz w:val="24"/>
        </w:rPr>
        <w:t>Resident moving in</w:t>
      </w:r>
      <w:r w:rsidR="00CD6092" w:rsidRPr="008B5AA0">
        <w:rPr>
          <w:rFonts w:asciiTheme="minorHAnsi" w:hAnsiTheme="minorHAnsi" w:cstheme="minorHAnsi"/>
          <w:sz w:val="24"/>
        </w:rPr>
        <w:t>.</w:t>
      </w:r>
    </w:p>
    <w:p w14:paraId="5C9DB828" w14:textId="77777777" w:rsidR="00912A34" w:rsidRPr="008B5AA0" w:rsidRDefault="00912A34" w:rsidP="00C3533A">
      <w:pPr>
        <w:pStyle w:val="BodyText2"/>
        <w:spacing w:line="276" w:lineRule="auto"/>
        <w:jc w:val="both"/>
        <w:rPr>
          <w:rFonts w:asciiTheme="minorHAnsi" w:hAnsiTheme="minorHAnsi" w:cstheme="minorHAnsi"/>
          <w:sz w:val="24"/>
        </w:rPr>
      </w:pPr>
    </w:p>
    <w:p w14:paraId="754141AF" w14:textId="787FE965" w:rsidR="00D81629" w:rsidRDefault="00AC483A" w:rsidP="00C3533A">
      <w:pPr>
        <w:pStyle w:val="BodyText2"/>
        <w:spacing w:line="276" w:lineRule="auto"/>
        <w:jc w:val="both"/>
        <w:rPr>
          <w:rFonts w:asciiTheme="minorHAnsi" w:hAnsiTheme="minorHAnsi" w:cstheme="minorHAnsi"/>
          <w:sz w:val="24"/>
        </w:rPr>
      </w:pPr>
      <w:r>
        <w:rPr>
          <w:rFonts w:asciiTheme="minorHAnsi" w:hAnsiTheme="minorHAnsi" w:cstheme="minorHAnsi"/>
          <w:sz w:val="24"/>
        </w:rPr>
        <w:t xml:space="preserve">When a decision is made </w:t>
      </w:r>
      <w:r w:rsidR="00E63864">
        <w:rPr>
          <w:rFonts w:asciiTheme="minorHAnsi" w:hAnsiTheme="minorHAnsi" w:cstheme="minorHAnsi"/>
          <w:sz w:val="24"/>
        </w:rPr>
        <w:t xml:space="preserve">that the service can meet </w:t>
      </w:r>
      <w:r w:rsidR="0090337B">
        <w:rPr>
          <w:rFonts w:asciiTheme="minorHAnsi" w:hAnsiTheme="minorHAnsi" w:cstheme="minorHAnsi"/>
          <w:sz w:val="24"/>
        </w:rPr>
        <w:t xml:space="preserve">an </w:t>
      </w:r>
      <w:r w:rsidR="00D5400F">
        <w:rPr>
          <w:rFonts w:asciiTheme="minorHAnsi" w:hAnsiTheme="minorHAnsi" w:cstheme="minorHAnsi"/>
          <w:sz w:val="24"/>
        </w:rPr>
        <w:t>individual’s</w:t>
      </w:r>
      <w:r w:rsidR="00E63864">
        <w:rPr>
          <w:rFonts w:asciiTheme="minorHAnsi" w:hAnsiTheme="minorHAnsi" w:cstheme="minorHAnsi"/>
          <w:sz w:val="24"/>
        </w:rPr>
        <w:t xml:space="preserve"> care and support needs a</w:t>
      </w:r>
      <w:r w:rsidR="00DA72D2">
        <w:rPr>
          <w:rFonts w:asciiTheme="minorHAnsi" w:hAnsiTheme="minorHAnsi" w:cstheme="minorHAnsi"/>
          <w:sz w:val="24"/>
        </w:rPr>
        <w:t>n</w:t>
      </w:r>
      <w:r w:rsidR="00E63864">
        <w:rPr>
          <w:rFonts w:asciiTheme="minorHAnsi" w:hAnsiTheme="minorHAnsi" w:cstheme="minorHAnsi"/>
          <w:sz w:val="24"/>
        </w:rPr>
        <w:t xml:space="preserve"> initial personal plan </w:t>
      </w:r>
      <w:r w:rsidR="00D5400F">
        <w:rPr>
          <w:rFonts w:asciiTheme="minorHAnsi" w:hAnsiTheme="minorHAnsi" w:cstheme="minorHAnsi"/>
          <w:sz w:val="24"/>
        </w:rPr>
        <w:t xml:space="preserve">and a management plan </w:t>
      </w:r>
      <w:r w:rsidR="00E63864">
        <w:rPr>
          <w:rFonts w:asciiTheme="minorHAnsi" w:hAnsiTheme="minorHAnsi" w:cstheme="minorHAnsi"/>
          <w:sz w:val="24"/>
        </w:rPr>
        <w:t xml:space="preserve">will be developed </w:t>
      </w:r>
      <w:r w:rsidR="006E1FDB">
        <w:rPr>
          <w:rFonts w:asciiTheme="minorHAnsi" w:hAnsiTheme="minorHAnsi" w:cstheme="minorHAnsi"/>
          <w:sz w:val="24"/>
        </w:rPr>
        <w:t xml:space="preserve">with the individual, the placing </w:t>
      </w:r>
      <w:r w:rsidR="00D03026">
        <w:rPr>
          <w:rFonts w:asciiTheme="minorHAnsi" w:hAnsiTheme="minorHAnsi" w:cstheme="minorHAnsi"/>
          <w:sz w:val="24"/>
        </w:rPr>
        <w:t>authority,</w:t>
      </w:r>
      <w:r w:rsidR="006E1FDB">
        <w:rPr>
          <w:rFonts w:asciiTheme="minorHAnsi" w:hAnsiTheme="minorHAnsi" w:cstheme="minorHAnsi"/>
          <w:sz w:val="24"/>
        </w:rPr>
        <w:t xml:space="preserve"> and any representative </w:t>
      </w:r>
      <w:r w:rsidR="00F42D69">
        <w:rPr>
          <w:rFonts w:asciiTheme="minorHAnsi" w:hAnsiTheme="minorHAnsi" w:cstheme="minorHAnsi"/>
          <w:sz w:val="24"/>
        </w:rPr>
        <w:t>as relevant.  The</w:t>
      </w:r>
      <w:r w:rsidR="002F74C7">
        <w:rPr>
          <w:rFonts w:asciiTheme="minorHAnsi" w:hAnsiTheme="minorHAnsi" w:cstheme="minorHAnsi"/>
          <w:sz w:val="24"/>
        </w:rPr>
        <w:t>se</w:t>
      </w:r>
      <w:r w:rsidR="00F42D69">
        <w:rPr>
          <w:rFonts w:asciiTheme="minorHAnsi" w:hAnsiTheme="minorHAnsi" w:cstheme="minorHAnsi"/>
          <w:sz w:val="24"/>
        </w:rPr>
        <w:t xml:space="preserve"> plan</w:t>
      </w:r>
      <w:r w:rsidR="002F74C7">
        <w:rPr>
          <w:rFonts w:asciiTheme="minorHAnsi" w:hAnsiTheme="minorHAnsi" w:cstheme="minorHAnsi"/>
          <w:sz w:val="24"/>
        </w:rPr>
        <w:t>s</w:t>
      </w:r>
      <w:r w:rsidR="00F42D69">
        <w:rPr>
          <w:rFonts w:asciiTheme="minorHAnsi" w:hAnsiTheme="minorHAnsi" w:cstheme="minorHAnsi"/>
          <w:sz w:val="24"/>
        </w:rPr>
        <w:t xml:space="preserve"> will </w:t>
      </w:r>
      <w:r w:rsidR="00D41543">
        <w:rPr>
          <w:rFonts w:asciiTheme="minorHAnsi" w:hAnsiTheme="minorHAnsi" w:cstheme="minorHAnsi"/>
          <w:sz w:val="24"/>
        </w:rPr>
        <w:t xml:space="preserve">include </w:t>
      </w:r>
      <w:r w:rsidR="00C609BC">
        <w:rPr>
          <w:rFonts w:asciiTheme="minorHAnsi" w:hAnsiTheme="minorHAnsi" w:cstheme="minorHAnsi"/>
          <w:sz w:val="24"/>
        </w:rPr>
        <w:t xml:space="preserve">but is not limited to </w:t>
      </w:r>
      <w:r w:rsidR="00D41543">
        <w:rPr>
          <w:rFonts w:asciiTheme="minorHAnsi" w:hAnsiTheme="minorHAnsi" w:cstheme="minorHAnsi"/>
          <w:sz w:val="24"/>
        </w:rPr>
        <w:t>the following:</w:t>
      </w:r>
    </w:p>
    <w:p w14:paraId="14E7DE89" w14:textId="6D07A92B" w:rsidR="00D41543" w:rsidRDefault="00D41543"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 xml:space="preserve">How on a </w:t>
      </w:r>
      <w:r w:rsidR="00A84604">
        <w:rPr>
          <w:rFonts w:asciiTheme="minorHAnsi" w:hAnsiTheme="minorHAnsi" w:cstheme="minorHAnsi"/>
          <w:sz w:val="24"/>
        </w:rPr>
        <w:t>day-to-day</w:t>
      </w:r>
      <w:r>
        <w:rPr>
          <w:rFonts w:asciiTheme="minorHAnsi" w:hAnsiTheme="minorHAnsi" w:cstheme="minorHAnsi"/>
          <w:sz w:val="24"/>
        </w:rPr>
        <w:t xml:space="preserve"> basis the individual care and support needs will </w:t>
      </w:r>
      <w:r w:rsidR="00531C66">
        <w:rPr>
          <w:rFonts w:asciiTheme="minorHAnsi" w:hAnsiTheme="minorHAnsi" w:cstheme="minorHAnsi"/>
          <w:sz w:val="24"/>
        </w:rPr>
        <w:t>be met?</w:t>
      </w:r>
    </w:p>
    <w:p w14:paraId="018398E9" w14:textId="6A7CAA58" w:rsidR="00D41543" w:rsidRDefault="00D41543"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 xml:space="preserve">How the </w:t>
      </w:r>
      <w:r w:rsidR="00D86946">
        <w:rPr>
          <w:rFonts w:asciiTheme="minorHAnsi" w:hAnsiTheme="minorHAnsi" w:cstheme="minorHAnsi"/>
          <w:sz w:val="24"/>
        </w:rPr>
        <w:t>individual</w:t>
      </w:r>
      <w:r>
        <w:rPr>
          <w:rFonts w:asciiTheme="minorHAnsi" w:hAnsiTheme="minorHAnsi" w:cstheme="minorHAnsi"/>
          <w:sz w:val="24"/>
        </w:rPr>
        <w:t xml:space="preserve"> will be supported to achieve their personal outcomes</w:t>
      </w:r>
    </w:p>
    <w:p w14:paraId="4B9FEA14" w14:textId="0192A84A" w:rsidR="00CE7543" w:rsidRDefault="00CE7543"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 xml:space="preserve">How the </w:t>
      </w:r>
      <w:r w:rsidR="009C25A8">
        <w:rPr>
          <w:rFonts w:asciiTheme="minorHAnsi" w:hAnsiTheme="minorHAnsi" w:cstheme="minorHAnsi"/>
          <w:sz w:val="24"/>
        </w:rPr>
        <w:t>individual</w:t>
      </w:r>
      <w:r w:rsidR="00DA72D2">
        <w:rPr>
          <w:rFonts w:asciiTheme="minorHAnsi" w:hAnsiTheme="minorHAnsi" w:cstheme="minorHAnsi"/>
          <w:sz w:val="24"/>
        </w:rPr>
        <w:t>’</w:t>
      </w:r>
      <w:r w:rsidR="009C25A8">
        <w:rPr>
          <w:rFonts w:asciiTheme="minorHAnsi" w:hAnsiTheme="minorHAnsi" w:cstheme="minorHAnsi"/>
          <w:sz w:val="24"/>
        </w:rPr>
        <w:t>s</w:t>
      </w:r>
      <w:r>
        <w:rPr>
          <w:rFonts w:asciiTheme="minorHAnsi" w:hAnsiTheme="minorHAnsi" w:cstheme="minorHAnsi"/>
          <w:sz w:val="24"/>
        </w:rPr>
        <w:t xml:space="preserve"> wishes, </w:t>
      </w:r>
      <w:r w:rsidR="00B56044">
        <w:rPr>
          <w:rFonts w:asciiTheme="minorHAnsi" w:hAnsiTheme="minorHAnsi" w:cstheme="minorHAnsi"/>
          <w:sz w:val="24"/>
        </w:rPr>
        <w:t xml:space="preserve">feelings, </w:t>
      </w:r>
      <w:r w:rsidR="00487709">
        <w:rPr>
          <w:rFonts w:asciiTheme="minorHAnsi" w:hAnsiTheme="minorHAnsi" w:cstheme="minorHAnsi"/>
          <w:sz w:val="24"/>
        </w:rPr>
        <w:t>aspirations,</w:t>
      </w:r>
      <w:r>
        <w:rPr>
          <w:rFonts w:asciiTheme="minorHAnsi" w:hAnsiTheme="minorHAnsi" w:cstheme="minorHAnsi"/>
          <w:sz w:val="24"/>
        </w:rPr>
        <w:t xml:space="preserve"> and religious beliefs will be </w:t>
      </w:r>
      <w:r w:rsidR="00487709">
        <w:rPr>
          <w:rFonts w:asciiTheme="minorHAnsi" w:hAnsiTheme="minorHAnsi" w:cstheme="minorHAnsi"/>
          <w:sz w:val="24"/>
        </w:rPr>
        <w:t>supported.</w:t>
      </w:r>
    </w:p>
    <w:p w14:paraId="69C455C9" w14:textId="6800C25D" w:rsidR="00D41543" w:rsidRDefault="001D31D2"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 xml:space="preserve">The </w:t>
      </w:r>
      <w:r w:rsidR="00D86946">
        <w:rPr>
          <w:rFonts w:asciiTheme="minorHAnsi" w:hAnsiTheme="minorHAnsi" w:cstheme="minorHAnsi"/>
          <w:sz w:val="24"/>
        </w:rPr>
        <w:t>steps</w:t>
      </w:r>
      <w:r>
        <w:rPr>
          <w:rFonts w:asciiTheme="minorHAnsi" w:hAnsiTheme="minorHAnsi" w:cstheme="minorHAnsi"/>
          <w:sz w:val="24"/>
        </w:rPr>
        <w:t xml:space="preserve"> to be taken to mitigate any identified </w:t>
      </w:r>
      <w:r w:rsidR="00D86946">
        <w:rPr>
          <w:rFonts w:asciiTheme="minorHAnsi" w:hAnsiTheme="minorHAnsi" w:cstheme="minorHAnsi"/>
          <w:sz w:val="24"/>
        </w:rPr>
        <w:t>risks</w:t>
      </w:r>
      <w:r>
        <w:rPr>
          <w:rFonts w:asciiTheme="minorHAnsi" w:hAnsiTheme="minorHAnsi" w:cstheme="minorHAnsi"/>
          <w:sz w:val="24"/>
        </w:rPr>
        <w:t xml:space="preserve"> to the individual</w:t>
      </w:r>
      <w:r w:rsidR="00487709">
        <w:rPr>
          <w:rFonts w:asciiTheme="minorHAnsi" w:hAnsiTheme="minorHAnsi" w:cstheme="minorHAnsi"/>
          <w:sz w:val="24"/>
        </w:rPr>
        <w:t>’s</w:t>
      </w:r>
      <w:r>
        <w:rPr>
          <w:rFonts w:asciiTheme="minorHAnsi" w:hAnsiTheme="minorHAnsi" w:cstheme="minorHAnsi"/>
          <w:sz w:val="24"/>
        </w:rPr>
        <w:t xml:space="preserve"> </w:t>
      </w:r>
      <w:r w:rsidR="00487709">
        <w:rPr>
          <w:rFonts w:asciiTheme="minorHAnsi" w:hAnsiTheme="minorHAnsi" w:cstheme="minorHAnsi"/>
          <w:sz w:val="24"/>
        </w:rPr>
        <w:t>wellbeing.</w:t>
      </w:r>
    </w:p>
    <w:p w14:paraId="29C859DF" w14:textId="2C201BDB" w:rsidR="001D31D2" w:rsidRDefault="001D31D2"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The steps to be taken to support positive risk taking and independence</w:t>
      </w:r>
      <w:r w:rsidR="00D86946">
        <w:rPr>
          <w:rFonts w:asciiTheme="minorHAnsi" w:hAnsiTheme="minorHAnsi" w:cstheme="minorHAnsi"/>
          <w:sz w:val="24"/>
        </w:rPr>
        <w:t xml:space="preserve"> where appropriate</w:t>
      </w:r>
    </w:p>
    <w:p w14:paraId="66D974ED" w14:textId="70136B8E" w:rsidR="009C25A8" w:rsidRDefault="009C25A8"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 xml:space="preserve">The steps to maintain, </w:t>
      </w:r>
      <w:r w:rsidR="00EA363D">
        <w:rPr>
          <w:rFonts w:asciiTheme="minorHAnsi" w:hAnsiTheme="minorHAnsi" w:cstheme="minorHAnsi"/>
          <w:sz w:val="24"/>
        </w:rPr>
        <w:t>re-able and/or achieve independence</w:t>
      </w:r>
    </w:p>
    <w:p w14:paraId="34121375" w14:textId="1FBEB752" w:rsidR="00EA363D" w:rsidRDefault="00EA363D"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 xml:space="preserve">Any health or </w:t>
      </w:r>
      <w:r w:rsidR="00E54C90">
        <w:rPr>
          <w:rFonts w:asciiTheme="minorHAnsi" w:hAnsiTheme="minorHAnsi" w:cstheme="minorHAnsi"/>
          <w:sz w:val="24"/>
        </w:rPr>
        <w:t xml:space="preserve">other </w:t>
      </w:r>
      <w:r>
        <w:rPr>
          <w:rFonts w:asciiTheme="minorHAnsi" w:hAnsiTheme="minorHAnsi" w:cstheme="minorHAnsi"/>
          <w:sz w:val="24"/>
        </w:rPr>
        <w:t>relevant assessments</w:t>
      </w:r>
    </w:p>
    <w:p w14:paraId="728B84DA" w14:textId="1D891E70" w:rsidR="00B56044" w:rsidRDefault="00B56044"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Any risks to other residents</w:t>
      </w:r>
    </w:p>
    <w:p w14:paraId="30616742" w14:textId="6D819346" w:rsidR="00C609BC" w:rsidRDefault="00C609BC" w:rsidP="00D86946">
      <w:pPr>
        <w:pStyle w:val="BodyText2"/>
        <w:numPr>
          <w:ilvl w:val="0"/>
          <w:numId w:val="31"/>
        </w:numPr>
        <w:spacing w:line="276" w:lineRule="auto"/>
        <w:jc w:val="both"/>
        <w:rPr>
          <w:rFonts w:asciiTheme="minorHAnsi" w:hAnsiTheme="minorHAnsi" w:cstheme="minorHAnsi"/>
          <w:sz w:val="24"/>
        </w:rPr>
      </w:pPr>
      <w:r>
        <w:rPr>
          <w:rFonts w:asciiTheme="minorHAnsi" w:hAnsiTheme="minorHAnsi" w:cstheme="minorHAnsi"/>
          <w:sz w:val="24"/>
        </w:rPr>
        <w:t>Education and Training Pathway Plan where relevant</w:t>
      </w:r>
    </w:p>
    <w:p w14:paraId="28B29F5A" w14:textId="77777777" w:rsidR="001D31D2" w:rsidRDefault="001D31D2" w:rsidP="00C3533A">
      <w:pPr>
        <w:pStyle w:val="BodyText2"/>
        <w:spacing w:line="276" w:lineRule="auto"/>
        <w:jc w:val="both"/>
        <w:rPr>
          <w:rFonts w:asciiTheme="minorHAnsi" w:hAnsiTheme="minorHAnsi" w:cstheme="minorHAnsi"/>
          <w:sz w:val="24"/>
        </w:rPr>
      </w:pPr>
    </w:p>
    <w:p w14:paraId="168545AC" w14:textId="2FDC9700" w:rsidR="008D1FED" w:rsidRDefault="003E2E3C" w:rsidP="00C3533A">
      <w:pPr>
        <w:pStyle w:val="BodyText2"/>
        <w:spacing w:line="276" w:lineRule="auto"/>
        <w:jc w:val="both"/>
        <w:rPr>
          <w:rFonts w:asciiTheme="minorHAnsi" w:hAnsiTheme="minorHAnsi" w:cstheme="minorHAnsi"/>
          <w:sz w:val="24"/>
        </w:rPr>
      </w:pPr>
      <w:r>
        <w:rPr>
          <w:rFonts w:asciiTheme="minorHAnsi" w:hAnsiTheme="minorHAnsi" w:cstheme="minorHAnsi"/>
          <w:sz w:val="24"/>
        </w:rPr>
        <w:t xml:space="preserve">The personal plans </w:t>
      </w:r>
      <w:r w:rsidR="002F74C7">
        <w:rPr>
          <w:rFonts w:asciiTheme="minorHAnsi" w:hAnsiTheme="minorHAnsi" w:cstheme="minorHAnsi"/>
          <w:sz w:val="24"/>
        </w:rPr>
        <w:t>and/or management plan w</w:t>
      </w:r>
      <w:r w:rsidR="00446FFE">
        <w:rPr>
          <w:rFonts w:asciiTheme="minorHAnsi" w:hAnsiTheme="minorHAnsi" w:cstheme="minorHAnsi"/>
          <w:sz w:val="24"/>
        </w:rPr>
        <w:t>ill, where relevant</w:t>
      </w:r>
      <w:r w:rsidR="00540BA0" w:rsidRPr="008B5AA0">
        <w:rPr>
          <w:rFonts w:asciiTheme="minorHAnsi" w:hAnsiTheme="minorHAnsi" w:cstheme="minorHAnsi"/>
          <w:sz w:val="24"/>
        </w:rPr>
        <w:t xml:space="preserve"> include specific interventions including communication, psychological and behavioural interventions.  Such interventions are typically advised upon and guided by health professionals from the local Health and Social Care </w:t>
      </w:r>
      <w:r w:rsidR="00637B13">
        <w:rPr>
          <w:rFonts w:asciiTheme="minorHAnsi" w:hAnsiTheme="minorHAnsi" w:cstheme="minorHAnsi"/>
          <w:sz w:val="24"/>
        </w:rPr>
        <w:t>T</w:t>
      </w:r>
      <w:r w:rsidR="00637B13" w:rsidRPr="008B5AA0">
        <w:rPr>
          <w:rFonts w:asciiTheme="minorHAnsi" w:hAnsiTheme="minorHAnsi" w:cstheme="minorHAnsi"/>
          <w:sz w:val="24"/>
        </w:rPr>
        <w:t>eams,</w:t>
      </w:r>
      <w:r w:rsidR="00540BA0" w:rsidRPr="008B5AA0">
        <w:rPr>
          <w:rFonts w:asciiTheme="minorHAnsi" w:hAnsiTheme="minorHAnsi" w:cstheme="minorHAnsi"/>
          <w:sz w:val="24"/>
        </w:rPr>
        <w:t xml:space="preserve"> and our aim is to collaborate closely with those professionals in the delivery of any such interventions.  We welcome and recognise the need for Multi-Disciplinary and Multi-Agency involvement for our residents.  In addition to the individual and their family or advocates, we will seek to include and ensure </w:t>
      </w:r>
      <w:r w:rsidR="00531C66" w:rsidRPr="008B5AA0">
        <w:rPr>
          <w:rFonts w:asciiTheme="minorHAnsi" w:hAnsiTheme="minorHAnsi" w:cstheme="minorHAnsi"/>
          <w:sz w:val="24"/>
        </w:rPr>
        <w:t>MDTs</w:t>
      </w:r>
      <w:r w:rsidR="00540BA0" w:rsidRPr="008B5AA0">
        <w:rPr>
          <w:rFonts w:asciiTheme="minorHAnsi" w:hAnsiTheme="minorHAnsi" w:cstheme="minorHAnsi"/>
          <w:sz w:val="24"/>
        </w:rPr>
        <w:t xml:space="preserve"> in the development of </w:t>
      </w:r>
      <w:r w:rsidR="00954B1E">
        <w:rPr>
          <w:rFonts w:asciiTheme="minorHAnsi" w:hAnsiTheme="minorHAnsi" w:cstheme="minorHAnsi"/>
          <w:sz w:val="24"/>
        </w:rPr>
        <w:t>personal</w:t>
      </w:r>
      <w:r w:rsidR="00540BA0" w:rsidRPr="008B5AA0">
        <w:rPr>
          <w:rFonts w:asciiTheme="minorHAnsi" w:hAnsiTheme="minorHAnsi" w:cstheme="minorHAnsi"/>
          <w:sz w:val="24"/>
        </w:rPr>
        <w:t xml:space="preserve"> plans</w:t>
      </w:r>
      <w:r w:rsidR="00446FFE">
        <w:rPr>
          <w:rFonts w:asciiTheme="minorHAnsi" w:hAnsiTheme="minorHAnsi" w:cstheme="minorHAnsi"/>
          <w:sz w:val="24"/>
        </w:rPr>
        <w:t>, management plans</w:t>
      </w:r>
      <w:r w:rsidR="00540BA0" w:rsidRPr="008B5AA0">
        <w:rPr>
          <w:rFonts w:asciiTheme="minorHAnsi" w:hAnsiTheme="minorHAnsi" w:cstheme="minorHAnsi"/>
          <w:sz w:val="24"/>
        </w:rPr>
        <w:t xml:space="preserve"> and risk assessments</w:t>
      </w:r>
      <w:r w:rsidR="008D1FED">
        <w:rPr>
          <w:rFonts w:asciiTheme="minorHAnsi" w:hAnsiTheme="minorHAnsi" w:cstheme="minorHAnsi"/>
          <w:sz w:val="24"/>
        </w:rPr>
        <w:t xml:space="preserve"> </w:t>
      </w:r>
      <w:r w:rsidR="00540BA0" w:rsidRPr="008B5AA0">
        <w:rPr>
          <w:rFonts w:asciiTheme="minorHAnsi" w:hAnsiTheme="minorHAnsi" w:cstheme="minorHAnsi"/>
          <w:sz w:val="24"/>
        </w:rPr>
        <w:t>which we will be reviewed both pro-actively an</w:t>
      </w:r>
      <w:r w:rsidR="00386481" w:rsidRPr="008B5AA0">
        <w:rPr>
          <w:rFonts w:asciiTheme="minorHAnsi" w:hAnsiTheme="minorHAnsi" w:cstheme="minorHAnsi"/>
          <w:sz w:val="24"/>
        </w:rPr>
        <w:t>d reactively on a regular basis</w:t>
      </w:r>
      <w:r w:rsidR="008D1FED">
        <w:rPr>
          <w:rFonts w:asciiTheme="minorHAnsi" w:hAnsiTheme="minorHAnsi" w:cstheme="minorHAnsi"/>
          <w:sz w:val="24"/>
        </w:rPr>
        <w:t>.</w:t>
      </w:r>
    </w:p>
    <w:p w14:paraId="3E0BB624" w14:textId="77777777" w:rsidR="008D1FED" w:rsidRDefault="008D1FED" w:rsidP="00C3533A">
      <w:pPr>
        <w:pStyle w:val="BodyText2"/>
        <w:spacing w:line="276" w:lineRule="auto"/>
        <w:jc w:val="both"/>
        <w:rPr>
          <w:rFonts w:asciiTheme="minorHAnsi" w:hAnsiTheme="minorHAnsi" w:cstheme="minorHAnsi"/>
          <w:sz w:val="24"/>
        </w:rPr>
      </w:pPr>
    </w:p>
    <w:p w14:paraId="29AEB05F" w14:textId="7C5E20E6" w:rsidR="00540BA0" w:rsidRPr="008B5AA0" w:rsidRDefault="008D1FED" w:rsidP="00C3533A">
      <w:pPr>
        <w:pStyle w:val="BodyText2"/>
        <w:spacing w:line="276" w:lineRule="auto"/>
        <w:jc w:val="both"/>
        <w:rPr>
          <w:rFonts w:asciiTheme="minorHAnsi" w:hAnsiTheme="minorHAnsi" w:cstheme="minorHAnsi"/>
          <w:sz w:val="24"/>
        </w:rPr>
      </w:pPr>
      <w:r>
        <w:rPr>
          <w:rFonts w:asciiTheme="minorHAnsi" w:hAnsiTheme="minorHAnsi" w:cstheme="minorHAnsi"/>
          <w:sz w:val="24"/>
        </w:rPr>
        <w:t>Risk assessments</w:t>
      </w:r>
      <w:r w:rsidR="00970CAE">
        <w:rPr>
          <w:rFonts w:asciiTheme="minorHAnsi" w:hAnsiTheme="minorHAnsi" w:cstheme="minorHAnsi"/>
          <w:sz w:val="24"/>
        </w:rPr>
        <w:t xml:space="preserve">, </w:t>
      </w:r>
      <w:r>
        <w:rPr>
          <w:rFonts w:asciiTheme="minorHAnsi" w:hAnsiTheme="minorHAnsi" w:cstheme="minorHAnsi"/>
          <w:sz w:val="24"/>
        </w:rPr>
        <w:t xml:space="preserve">personal </w:t>
      </w:r>
      <w:r w:rsidR="00970CAE">
        <w:rPr>
          <w:rFonts w:asciiTheme="minorHAnsi" w:hAnsiTheme="minorHAnsi" w:cstheme="minorHAnsi"/>
          <w:sz w:val="24"/>
        </w:rPr>
        <w:t xml:space="preserve">and management </w:t>
      </w:r>
      <w:r>
        <w:rPr>
          <w:rFonts w:asciiTheme="minorHAnsi" w:hAnsiTheme="minorHAnsi" w:cstheme="minorHAnsi"/>
          <w:sz w:val="24"/>
        </w:rPr>
        <w:t xml:space="preserve">plans </w:t>
      </w:r>
      <w:r w:rsidR="0019127B">
        <w:rPr>
          <w:rFonts w:asciiTheme="minorHAnsi" w:hAnsiTheme="minorHAnsi" w:cstheme="minorHAnsi"/>
          <w:sz w:val="24"/>
        </w:rPr>
        <w:t xml:space="preserve">are reviewed and amended to reflect changes in the </w:t>
      </w:r>
      <w:r w:rsidR="00970CAE">
        <w:rPr>
          <w:rFonts w:asciiTheme="minorHAnsi" w:hAnsiTheme="minorHAnsi" w:cstheme="minorHAnsi"/>
          <w:sz w:val="24"/>
        </w:rPr>
        <w:t>individuals</w:t>
      </w:r>
      <w:r w:rsidR="0019127B">
        <w:rPr>
          <w:rFonts w:asciiTheme="minorHAnsi" w:hAnsiTheme="minorHAnsi" w:cstheme="minorHAnsi"/>
          <w:sz w:val="24"/>
        </w:rPr>
        <w:t xml:space="preserve"> </w:t>
      </w:r>
      <w:r w:rsidR="004A3A5D">
        <w:rPr>
          <w:rFonts w:asciiTheme="minorHAnsi" w:hAnsiTheme="minorHAnsi" w:cstheme="minorHAnsi"/>
          <w:sz w:val="24"/>
        </w:rPr>
        <w:t>care and support needs and personal outcomes.  The</w:t>
      </w:r>
      <w:r w:rsidR="00C01832">
        <w:rPr>
          <w:rFonts w:asciiTheme="minorHAnsi" w:hAnsiTheme="minorHAnsi" w:cstheme="minorHAnsi"/>
          <w:sz w:val="24"/>
        </w:rPr>
        <w:t>se</w:t>
      </w:r>
      <w:r w:rsidR="004A3A5D">
        <w:rPr>
          <w:rFonts w:asciiTheme="minorHAnsi" w:hAnsiTheme="minorHAnsi" w:cstheme="minorHAnsi"/>
          <w:sz w:val="24"/>
        </w:rPr>
        <w:t xml:space="preserve"> plans </w:t>
      </w:r>
      <w:r w:rsidR="00C957FF">
        <w:rPr>
          <w:rFonts w:asciiTheme="minorHAnsi" w:hAnsiTheme="minorHAnsi" w:cstheme="minorHAnsi"/>
          <w:sz w:val="24"/>
        </w:rPr>
        <w:t>are</w:t>
      </w:r>
      <w:r w:rsidR="004A3A5D">
        <w:rPr>
          <w:rFonts w:asciiTheme="minorHAnsi" w:hAnsiTheme="minorHAnsi" w:cstheme="minorHAnsi"/>
          <w:sz w:val="24"/>
        </w:rPr>
        <w:t xml:space="preserve"> </w:t>
      </w:r>
      <w:r w:rsidR="00C01832">
        <w:rPr>
          <w:rFonts w:asciiTheme="minorHAnsi" w:hAnsiTheme="minorHAnsi" w:cstheme="minorHAnsi"/>
          <w:sz w:val="24"/>
        </w:rPr>
        <w:t>working documents and evolve on an on-going basis</w:t>
      </w:r>
      <w:r w:rsidR="009B5BBE">
        <w:rPr>
          <w:rFonts w:asciiTheme="minorHAnsi" w:hAnsiTheme="minorHAnsi" w:cstheme="minorHAnsi"/>
          <w:sz w:val="24"/>
        </w:rPr>
        <w:t xml:space="preserve">.  They are </w:t>
      </w:r>
      <w:r w:rsidR="00010F9B">
        <w:rPr>
          <w:rFonts w:asciiTheme="minorHAnsi" w:hAnsiTheme="minorHAnsi" w:cstheme="minorHAnsi"/>
          <w:sz w:val="24"/>
        </w:rPr>
        <w:t xml:space="preserve">formally </w:t>
      </w:r>
      <w:r w:rsidR="004A3A5D">
        <w:rPr>
          <w:rFonts w:asciiTheme="minorHAnsi" w:hAnsiTheme="minorHAnsi" w:cstheme="minorHAnsi"/>
          <w:sz w:val="24"/>
        </w:rPr>
        <w:t xml:space="preserve">reviewed </w:t>
      </w:r>
      <w:r w:rsidR="003B55E6">
        <w:rPr>
          <w:rFonts w:asciiTheme="minorHAnsi" w:hAnsiTheme="minorHAnsi" w:cstheme="minorHAnsi"/>
          <w:sz w:val="24"/>
        </w:rPr>
        <w:t>regularly at a minimum of 3 monthly</w:t>
      </w:r>
      <w:r w:rsidR="00010F9B">
        <w:rPr>
          <w:rFonts w:asciiTheme="minorHAnsi" w:hAnsiTheme="minorHAnsi" w:cstheme="minorHAnsi"/>
          <w:sz w:val="24"/>
        </w:rPr>
        <w:t xml:space="preserve">, </w:t>
      </w:r>
      <w:r w:rsidR="003B55E6">
        <w:rPr>
          <w:rFonts w:asciiTheme="minorHAnsi" w:hAnsiTheme="minorHAnsi" w:cstheme="minorHAnsi"/>
          <w:sz w:val="24"/>
        </w:rPr>
        <w:t xml:space="preserve">when there is a change to the </w:t>
      </w:r>
      <w:r w:rsidR="009B5BBE">
        <w:rPr>
          <w:rFonts w:asciiTheme="minorHAnsi" w:hAnsiTheme="minorHAnsi" w:cstheme="minorHAnsi"/>
          <w:sz w:val="24"/>
        </w:rPr>
        <w:t>individuals</w:t>
      </w:r>
      <w:r w:rsidR="007450A6">
        <w:rPr>
          <w:rFonts w:asciiTheme="minorHAnsi" w:hAnsiTheme="minorHAnsi" w:cstheme="minorHAnsi"/>
          <w:sz w:val="24"/>
        </w:rPr>
        <w:t xml:space="preserve"> needs and in line with any reviews undertaken by the placing authority.</w:t>
      </w:r>
      <w:r w:rsidR="001D3D81">
        <w:rPr>
          <w:rFonts w:asciiTheme="minorHAnsi" w:hAnsiTheme="minorHAnsi" w:cstheme="minorHAnsi"/>
          <w:sz w:val="24"/>
        </w:rPr>
        <w:t xml:space="preserve">  During these </w:t>
      </w:r>
      <w:r w:rsidR="00C07A76">
        <w:rPr>
          <w:rFonts w:asciiTheme="minorHAnsi" w:hAnsiTheme="minorHAnsi" w:cstheme="minorHAnsi"/>
          <w:sz w:val="24"/>
        </w:rPr>
        <w:t>reviews</w:t>
      </w:r>
      <w:r w:rsidR="009B5BBE">
        <w:rPr>
          <w:rFonts w:asciiTheme="minorHAnsi" w:hAnsiTheme="minorHAnsi" w:cstheme="minorHAnsi"/>
          <w:sz w:val="24"/>
        </w:rPr>
        <w:t xml:space="preserve"> individuals</w:t>
      </w:r>
      <w:r w:rsidR="00C07A76">
        <w:rPr>
          <w:rFonts w:asciiTheme="minorHAnsi" w:hAnsiTheme="minorHAnsi" w:cstheme="minorHAnsi"/>
          <w:sz w:val="24"/>
        </w:rPr>
        <w:t xml:space="preserve"> are consulted about the operation of the service where they have the opportunity to share their views and feelings about the service and the support they receive.</w:t>
      </w:r>
    </w:p>
    <w:p w14:paraId="2DB0FE2F" w14:textId="77777777" w:rsidR="00386481" w:rsidRPr="008B5AA0" w:rsidRDefault="00386481" w:rsidP="00C3533A">
      <w:pPr>
        <w:pStyle w:val="BodyText2"/>
        <w:spacing w:line="276" w:lineRule="auto"/>
        <w:jc w:val="both"/>
        <w:rPr>
          <w:rFonts w:asciiTheme="minorHAnsi" w:hAnsiTheme="minorHAnsi" w:cstheme="minorHAnsi"/>
          <w:sz w:val="24"/>
        </w:rPr>
      </w:pPr>
    </w:p>
    <w:p w14:paraId="7A142A76" w14:textId="342F75E3" w:rsidR="00540BA0" w:rsidRPr="008B5AA0" w:rsidRDefault="00386481" w:rsidP="00C3533A">
      <w:pPr>
        <w:pStyle w:val="BodyText2"/>
        <w:spacing w:line="276" w:lineRule="auto"/>
        <w:jc w:val="both"/>
        <w:rPr>
          <w:rFonts w:asciiTheme="minorHAnsi" w:hAnsiTheme="minorHAnsi" w:cstheme="minorHAnsi"/>
          <w:b/>
          <w:sz w:val="24"/>
        </w:rPr>
      </w:pPr>
      <w:r w:rsidRPr="008B5AA0">
        <w:rPr>
          <w:rFonts w:asciiTheme="minorHAnsi" w:hAnsiTheme="minorHAnsi" w:cstheme="minorHAnsi"/>
          <w:b/>
          <w:sz w:val="24"/>
        </w:rPr>
        <w:t xml:space="preserve">The </w:t>
      </w:r>
      <w:r w:rsidR="00074977">
        <w:rPr>
          <w:rFonts w:asciiTheme="minorHAnsi" w:hAnsiTheme="minorHAnsi" w:cstheme="minorHAnsi"/>
          <w:b/>
          <w:sz w:val="24"/>
        </w:rPr>
        <w:t>j</w:t>
      </w:r>
      <w:r w:rsidR="00610C8B">
        <w:rPr>
          <w:rFonts w:asciiTheme="minorHAnsi" w:hAnsiTheme="minorHAnsi" w:cstheme="minorHAnsi"/>
          <w:b/>
          <w:sz w:val="24"/>
        </w:rPr>
        <w:t>ourney</w:t>
      </w:r>
      <w:r w:rsidRPr="008B5AA0">
        <w:rPr>
          <w:rFonts w:asciiTheme="minorHAnsi" w:hAnsiTheme="minorHAnsi" w:cstheme="minorHAnsi"/>
          <w:b/>
          <w:sz w:val="24"/>
        </w:rPr>
        <w:t xml:space="preserve"> at Gelli Aur </w:t>
      </w:r>
      <w:r w:rsidR="00610C8B">
        <w:rPr>
          <w:rFonts w:asciiTheme="minorHAnsi" w:hAnsiTheme="minorHAnsi" w:cstheme="minorHAnsi"/>
          <w:b/>
          <w:sz w:val="24"/>
        </w:rPr>
        <w:t>Care</w:t>
      </w:r>
    </w:p>
    <w:p w14:paraId="72ADE574" w14:textId="285A5CEB" w:rsidR="00386481" w:rsidRPr="00EC66CC" w:rsidRDefault="00386481" w:rsidP="00386481">
      <w:pPr>
        <w:pStyle w:val="BodyText2"/>
        <w:spacing w:line="276" w:lineRule="auto"/>
        <w:jc w:val="both"/>
        <w:rPr>
          <w:rFonts w:asciiTheme="minorHAnsi" w:hAnsiTheme="minorHAnsi" w:cstheme="minorHAnsi"/>
          <w:i/>
          <w:iCs/>
          <w:sz w:val="24"/>
        </w:rPr>
      </w:pPr>
      <w:r w:rsidRPr="00EC66CC">
        <w:rPr>
          <w:rFonts w:asciiTheme="minorHAnsi" w:hAnsiTheme="minorHAnsi" w:cstheme="minorHAnsi"/>
          <w:i/>
          <w:iCs/>
          <w:sz w:val="24"/>
        </w:rPr>
        <w:t xml:space="preserve">The </w:t>
      </w:r>
      <w:r w:rsidR="00610C8B" w:rsidRPr="00EC66CC">
        <w:rPr>
          <w:rFonts w:asciiTheme="minorHAnsi" w:hAnsiTheme="minorHAnsi" w:cstheme="minorHAnsi"/>
          <w:i/>
          <w:iCs/>
          <w:sz w:val="24"/>
        </w:rPr>
        <w:t>journey</w:t>
      </w:r>
      <w:r w:rsidRPr="00EC66CC">
        <w:rPr>
          <w:rFonts w:asciiTheme="minorHAnsi" w:hAnsiTheme="minorHAnsi" w:cstheme="minorHAnsi"/>
          <w:i/>
          <w:iCs/>
          <w:sz w:val="24"/>
        </w:rPr>
        <w:t xml:space="preserve"> process:</w:t>
      </w:r>
    </w:p>
    <w:p w14:paraId="14488542" w14:textId="50F4EB0A" w:rsidR="00386481" w:rsidRPr="008B5AA0" w:rsidRDefault="00AE29FF" w:rsidP="00AE29FF">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P</w:t>
      </w:r>
      <w:r w:rsidR="00386481" w:rsidRPr="008B5AA0">
        <w:rPr>
          <w:rFonts w:asciiTheme="minorHAnsi" w:hAnsiTheme="minorHAnsi" w:cstheme="minorHAnsi"/>
          <w:sz w:val="24"/>
        </w:rPr>
        <w:t>rovides a holistic view of mental illness</w:t>
      </w:r>
      <w:r w:rsidR="00CC58E5">
        <w:rPr>
          <w:rFonts w:asciiTheme="minorHAnsi" w:hAnsiTheme="minorHAnsi" w:cstheme="minorHAnsi"/>
          <w:sz w:val="24"/>
        </w:rPr>
        <w:t xml:space="preserve"> and learning disabilities</w:t>
      </w:r>
      <w:r w:rsidR="00386481" w:rsidRPr="008B5AA0">
        <w:rPr>
          <w:rFonts w:asciiTheme="minorHAnsi" w:hAnsiTheme="minorHAnsi" w:cstheme="minorHAnsi"/>
          <w:sz w:val="24"/>
        </w:rPr>
        <w:t xml:space="preserve"> that focuses on the person, not just their symptoms</w:t>
      </w:r>
      <w:r w:rsidR="0043004E">
        <w:rPr>
          <w:rFonts w:asciiTheme="minorHAnsi" w:hAnsiTheme="minorHAnsi" w:cstheme="minorHAnsi"/>
          <w:sz w:val="24"/>
        </w:rPr>
        <w:t>.</w:t>
      </w:r>
    </w:p>
    <w:p w14:paraId="3D2D0107" w14:textId="4F15F98C" w:rsidR="00386481" w:rsidRPr="008B5AA0" w:rsidRDefault="00AE29FF" w:rsidP="00AE29FF">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B</w:t>
      </w:r>
      <w:r w:rsidR="00386481" w:rsidRPr="008B5AA0">
        <w:rPr>
          <w:rFonts w:asciiTheme="minorHAnsi" w:hAnsiTheme="minorHAnsi" w:cstheme="minorHAnsi"/>
          <w:sz w:val="24"/>
        </w:rPr>
        <w:t xml:space="preserve">elieves </w:t>
      </w:r>
      <w:r w:rsidR="00E06F11">
        <w:rPr>
          <w:rFonts w:asciiTheme="minorHAnsi" w:hAnsiTheme="minorHAnsi" w:cstheme="minorHAnsi"/>
          <w:sz w:val="24"/>
        </w:rPr>
        <w:t xml:space="preserve">all individuals </w:t>
      </w:r>
      <w:r w:rsidR="00D0342B">
        <w:rPr>
          <w:rFonts w:asciiTheme="minorHAnsi" w:hAnsiTheme="minorHAnsi" w:cstheme="minorHAnsi"/>
          <w:sz w:val="24"/>
        </w:rPr>
        <w:t>can become effective contributors to society</w:t>
      </w:r>
      <w:r w:rsidR="0043004E">
        <w:rPr>
          <w:rFonts w:asciiTheme="minorHAnsi" w:hAnsiTheme="minorHAnsi" w:cstheme="minorHAnsi"/>
          <w:sz w:val="24"/>
        </w:rPr>
        <w:t>.</w:t>
      </w:r>
    </w:p>
    <w:p w14:paraId="028D5166" w14:textId="4756D71C" w:rsidR="00AE29FF" w:rsidRPr="00AE29FF" w:rsidRDefault="00AE29FF" w:rsidP="00AE29FF">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I</w:t>
      </w:r>
      <w:r w:rsidR="00386481" w:rsidRPr="008B5AA0">
        <w:rPr>
          <w:rFonts w:asciiTheme="minorHAnsi" w:hAnsiTheme="minorHAnsi" w:cstheme="minorHAnsi"/>
          <w:sz w:val="24"/>
        </w:rPr>
        <w:t>s a journey rather than a destination</w:t>
      </w:r>
      <w:r w:rsidR="0043004E">
        <w:rPr>
          <w:rFonts w:asciiTheme="minorHAnsi" w:hAnsiTheme="minorHAnsi" w:cstheme="minorHAnsi"/>
          <w:sz w:val="24"/>
        </w:rPr>
        <w:t>.</w:t>
      </w:r>
    </w:p>
    <w:p w14:paraId="02786018" w14:textId="11F6E25D" w:rsidR="00386481" w:rsidRPr="008B5AA0" w:rsidRDefault="00AE29FF" w:rsidP="00AE29FF">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D</w:t>
      </w:r>
      <w:r w:rsidR="00386481" w:rsidRPr="008B5AA0">
        <w:rPr>
          <w:rFonts w:asciiTheme="minorHAnsi" w:hAnsiTheme="minorHAnsi" w:cstheme="minorHAnsi"/>
          <w:sz w:val="24"/>
        </w:rPr>
        <w:t>oes not necessarily mean getting back to where you were before</w:t>
      </w:r>
      <w:r w:rsidR="0043004E">
        <w:rPr>
          <w:rFonts w:asciiTheme="minorHAnsi" w:hAnsiTheme="minorHAnsi" w:cstheme="minorHAnsi"/>
          <w:sz w:val="24"/>
        </w:rPr>
        <w:t>.</w:t>
      </w:r>
    </w:p>
    <w:p w14:paraId="5F0B2860" w14:textId="7E70AEB5" w:rsidR="00386481" w:rsidRPr="008B5AA0" w:rsidRDefault="00DB0944" w:rsidP="00AE29FF">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It is</w:t>
      </w:r>
      <w:r w:rsidR="0043004E">
        <w:rPr>
          <w:rFonts w:asciiTheme="minorHAnsi" w:hAnsiTheme="minorHAnsi" w:cstheme="minorHAnsi"/>
          <w:sz w:val="24"/>
        </w:rPr>
        <w:t xml:space="preserve"> </w:t>
      </w:r>
      <w:r w:rsidR="00386481" w:rsidRPr="008B5AA0">
        <w:rPr>
          <w:rFonts w:asciiTheme="minorHAnsi" w:hAnsiTheme="minorHAnsi" w:cstheme="minorHAnsi"/>
          <w:sz w:val="24"/>
        </w:rPr>
        <w:t xml:space="preserve">like </w:t>
      </w:r>
      <w:r w:rsidR="00BD779D" w:rsidRPr="008B5AA0">
        <w:rPr>
          <w:rFonts w:asciiTheme="minorHAnsi" w:hAnsiTheme="minorHAnsi" w:cstheme="minorHAnsi"/>
          <w:sz w:val="24"/>
        </w:rPr>
        <w:t>life;</w:t>
      </w:r>
      <w:r w:rsidR="0043004E">
        <w:rPr>
          <w:rFonts w:asciiTheme="minorHAnsi" w:hAnsiTheme="minorHAnsi" w:cstheme="minorHAnsi"/>
          <w:sz w:val="24"/>
        </w:rPr>
        <w:t xml:space="preserve"> it</w:t>
      </w:r>
      <w:r w:rsidR="00386481" w:rsidRPr="008B5AA0">
        <w:rPr>
          <w:rFonts w:asciiTheme="minorHAnsi" w:hAnsiTheme="minorHAnsi" w:cstheme="minorHAnsi"/>
          <w:sz w:val="24"/>
        </w:rPr>
        <w:t xml:space="preserve"> has many </w:t>
      </w:r>
      <w:r w:rsidR="000F21E3" w:rsidRPr="008B5AA0">
        <w:rPr>
          <w:rFonts w:asciiTheme="minorHAnsi" w:hAnsiTheme="minorHAnsi" w:cstheme="minorHAnsi"/>
          <w:sz w:val="24"/>
        </w:rPr>
        <w:t>difficulties</w:t>
      </w:r>
      <w:r w:rsidR="0043004E">
        <w:rPr>
          <w:rFonts w:asciiTheme="minorHAnsi" w:hAnsiTheme="minorHAnsi" w:cstheme="minorHAnsi"/>
          <w:sz w:val="24"/>
        </w:rPr>
        <w:t>.</w:t>
      </w:r>
    </w:p>
    <w:p w14:paraId="4A18C96E" w14:textId="7F8D0975" w:rsidR="00386481" w:rsidRPr="008B5AA0" w:rsidRDefault="00AE29FF" w:rsidP="00AE29FF">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C</w:t>
      </w:r>
      <w:r w:rsidR="00386481" w:rsidRPr="008B5AA0">
        <w:rPr>
          <w:rFonts w:asciiTheme="minorHAnsi" w:hAnsiTheme="minorHAnsi" w:cstheme="minorHAnsi"/>
          <w:sz w:val="24"/>
        </w:rPr>
        <w:t>alls for optimism and commitment from all concerned</w:t>
      </w:r>
      <w:r w:rsidR="0043004E">
        <w:rPr>
          <w:rFonts w:asciiTheme="minorHAnsi" w:hAnsiTheme="minorHAnsi" w:cstheme="minorHAnsi"/>
          <w:sz w:val="24"/>
        </w:rPr>
        <w:t>.</w:t>
      </w:r>
    </w:p>
    <w:p w14:paraId="33F45C00" w14:textId="60B0D486" w:rsidR="00386481" w:rsidRPr="008B5AA0" w:rsidRDefault="00AE29FF" w:rsidP="00AE29FF">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I</w:t>
      </w:r>
      <w:r w:rsidR="00386481" w:rsidRPr="008B5AA0">
        <w:rPr>
          <w:rFonts w:asciiTheme="minorHAnsi" w:hAnsiTheme="minorHAnsi" w:cstheme="minorHAnsi"/>
          <w:sz w:val="24"/>
        </w:rPr>
        <w:t>s profoundly influenced by people's expectations and attitudes</w:t>
      </w:r>
      <w:r w:rsidR="0043004E">
        <w:rPr>
          <w:rFonts w:asciiTheme="minorHAnsi" w:hAnsiTheme="minorHAnsi" w:cstheme="minorHAnsi"/>
          <w:sz w:val="24"/>
        </w:rPr>
        <w:t>.</w:t>
      </w:r>
    </w:p>
    <w:p w14:paraId="407A3A13" w14:textId="1E5B0145" w:rsidR="00386481" w:rsidRPr="008B5AA0" w:rsidRDefault="0043004E" w:rsidP="0043004E">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R</w:t>
      </w:r>
      <w:r w:rsidR="00386481" w:rsidRPr="008B5AA0">
        <w:rPr>
          <w:rFonts w:asciiTheme="minorHAnsi" w:hAnsiTheme="minorHAnsi" w:cstheme="minorHAnsi"/>
          <w:sz w:val="24"/>
        </w:rPr>
        <w:t xml:space="preserve">equires a well organised system of support from family, </w:t>
      </w:r>
      <w:r w:rsidR="005B75A5" w:rsidRPr="008B5AA0">
        <w:rPr>
          <w:rFonts w:asciiTheme="minorHAnsi" w:hAnsiTheme="minorHAnsi" w:cstheme="minorHAnsi"/>
          <w:sz w:val="24"/>
        </w:rPr>
        <w:t>friends,</w:t>
      </w:r>
      <w:r w:rsidR="00386481" w:rsidRPr="008B5AA0">
        <w:rPr>
          <w:rFonts w:asciiTheme="minorHAnsi" w:hAnsiTheme="minorHAnsi" w:cstheme="minorHAnsi"/>
          <w:sz w:val="24"/>
        </w:rPr>
        <w:t xml:space="preserve"> </w:t>
      </w:r>
      <w:r w:rsidR="00BD779D">
        <w:rPr>
          <w:rFonts w:asciiTheme="minorHAnsi" w:hAnsiTheme="minorHAnsi" w:cstheme="minorHAnsi"/>
          <w:sz w:val="24"/>
        </w:rPr>
        <w:t>and/</w:t>
      </w:r>
      <w:r w:rsidR="00386481" w:rsidRPr="008B5AA0">
        <w:rPr>
          <w:rFonts w:asciiTheme="minorHAnsi" w:hAnsiTheme="minorHAnsi" w:cstheme="minorHAnsi"/>
          <w:sz w:val="24"/>
        </w:rPr>
        <w:t>or professionals</w:t>
      </w:r>
      <w:r>
        <w:rPr>
          <w:rFonts w:asciiTheme="minorHAnsi" w:hAnsiTheme="minorHAnsi" w:cstheme="minorHAnsi"/>
          <w:sz w:val="24"/>
        </w:rPr>
        <w:t>.</w:t>
      </w:r>
    </w:p>
    <w:p w14:paraId="2C12CF15" w14:textId="77777777" w:rsidR="00386481" w:rsidRPr="008B5AA0" w:rsidRDefault="0043004E" w:rsidP="0043004E">
      <w:pPr>
        <w:pStyle w:val="BodyText2"/>
        <w:numPr>
          <w:ilvl w:val="0"/>
          <w:numId w:val="27"/>
        </w:numPr>
        <w:spacing w:line="276" w:lineRule="auto"/>
        <w:jc w:val="both"/>
        <w:rPr>
          <w:rFonts w:asciiTheme="minorHAnsi" w:hAnsiTheme="minorHAnsi" w:cstheme="minorHAnsi"/>
          <w:sz w:val="24"/>
        </w:rPr>
      </w:pPr>
      <w:r>
        <w:rPr>
          <w:rFonts w:asciiTheme="minorHAnsi" w:hAnsiTheme="minorHAnsi" w:cstheme="minorHAnsi"/>
          <w:sz w:val="24"/>
        </w:rPr>
        <w:t>R</w:t>
      </w:r>
      <w:r w:rsidR="00386481" w:rsidRPr="008B5AA0">
        <w:rPr>
          <w:rFonts w:asciiTheme="minorHAnsi" w:hAnsiTheme="minorHAnsi" w:cstheme="minorHAnsi"/>
          <w:sz w:val="24"/>
        </w:rPr>
        <w:t>equires services to embrace new and innovative ways of working.</w:t>
      </w:r>
    </w:p>
    <w:p w14:paraId="689F2CD9" w14:textId="77777777" w:rsidR="0043004E" w:rsidRDefault="0043004E" w:rsidP="00386481">
      <w:pPr>
        <w:pStyle w:val="BodyText2"/>
        <w:spacing w:line="276" w:lineRule="auto"/>
        <w:jc w:val="both"/>
        <w:rPr>
          <w:rFonts w:asciiTheme="minorHAnsi" w:hAnsiTheme="minorHAnsi" w:cstheme="minorHAnsi"/>
          <w:sz w:val="24"/>
        </w:rPr>
      </w:pPr>
    </w:p>
    <w:p w14:paraId="3D8860F7" w14:textId="742AADFA" w:rsidR="00386481" w:rsidRDefault="00386481" w:rsidP="00386481">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The </w:t>
      </w:r>
      <w:r w:rsidR="00A46667">
        <w:rPr>
          <w:rFonts w:asciiTheme="minorHAnsi" w:hAnsiTheme="minorHAnsi" w:cstheme="minorHAnsi"/>
          <w:sz w:val="24"/>
        </w:rPr>
        <w:t>journey</w:t>
      </w:r>
      <w:r w:rsidRPr="008B5AA0">
        <w:rPr>
          <w:rFonts w:asciiTheme="minorHAnsi" w:hAnsiTheme="minorHAnsi" w:cstheme="minorHAnsi"/>
          <w:sz w:val="24"/>
        </w:rPr>
        <w:t xml:space="preserve"> aims to help </w:t>
      </w:r>
      <w:r w:rsidR="00DF08F3">
        <w:rPr>
          <w:rFonts w:asciiTheme="minorHAnsi" w:hAnsiTheme="minorHAnsi" w:cstheme="minorHAnsi"/>
          <w:sz w:val="24"/>
        </w:rPr>
        <w:t>individuals</w:t>
      </w:r>
      <w:r w:rsidRPr="008B5AA0">
        <w:rPr>
          <w:rFonts w:asciiTheme="minorHAnsi" w:hAnsiTheme="minorHAnsi" w:cstheme="minorHAnsi"/>
          <w:sz w:val="24"/>
        </w:rPr>
        <w:t xml:space="preserve"> with mental health </w:t>
      </w:r>
      <w:r w:rsidR="00FF7005">
        <w:rPr>
          <w:rFonts w:asciiTheme="minorHAnsi" w:hAnsiTheme="minorHAnsi" w:cstheme="minorHAnsi"/>
          <w:sz w:val="24"/>
        </w:rPr>
        <w:t xml:space="preserve">problems </w:t>
      </w:r>
      <w:r w:rsidR="00BA32C6">
        <w:rPr>
          <w:rFonts w:asciiTheme="minorHAnsi" w:hAnsiTheme="minorHAnsi" w:cstheme="minorHAnsi"/>
          <w:sz w:val="24"/>
        </w:rPr>
        <w:t>and/or learning disabilities</w:t>
      </w:r>
      <w:r w:rsidR="00FF7005">
        <w:rPr>
          <w:rFonts w:asciiTheme="minorHAnsi" w:hAnsiTheme="minorHAnsi" w:cstheme="minorHAnsi"/>
          <w:sz w:val="24"/>
        </w:rPr>
        <w:t xml:space="preserve"> </w:t>
      </w:r>
      <w:r w:rsidRPr="008B5AA0">
        <w:rPr>
          <w:rFonts w:asciiTheme="minorHAnsi" w:hAnsiTheme="minorHAnsi" w:cstheme="minorHAnsi"/>
          <w:sz w:val="24"/>
        </w:rPr>
        <w:t>to look beyond survival and existence.</w:t>
      </w:r>
      <w:r w:rsidR="00DF08F3">
        <w:rPr>
          <w:rFonts w:asciiTheme="minorHAnsi" w:hAnsiTheme="minorHAnsi" w:cstheme="minorHAnsi"/>
          <w:sz w:val="24"/>
        </w:rPr>
        <w:t xml:space="preserve"> </w:t>
      </w:r>
      <w:r w:rsidRPr="008B5AA0">
        <w:rPr>
          <w:rFonts w:asciiTheme="minorHAnsi" w:hAnsiTheme="minorHAnsi" w:cstheme="minorHAnsi"/>
          <w:sz w:val="24"/>
        </w:rPr>
        <w:t xml:space="preserve"> It encourages them to move forward, set new goals</w:t>
      </w:r>
      <w:r w:rsidR="00E92982">
        <w:rPr>
          <w:rFonts w:asciiTheme="minorHAnsi" w:hAnsiTheme="minorHAnsi" w:cstheme="minorHAnsi"/>
          <w:sz w:val="24"/>
        </w:rPr>
        <w:t xml:space="preserve">, </w:t>
      </w:r>
      <w:r w:rsidR="00DB4C8E">
        <w:rPr>
          <w:rFonts w:asciiTheme="minorHAnsi" w:hAnsiTheme="minorHAnsi" w:cstheme="minorHAnsi"/>
          <w:sz w:val="24"/>
        </w:rPr>
        <w:t>participate,</w:t>
      </w:r>
      <w:r w:rsidRPr="008B5AA0">
        <w:rPr>
          <w:rFonts w:asciiTheme="minorHAnsi" w:hAnsiTheme="minorHAnsi" w:cstheme="minorHAnsi"/>
          <w:sz w:val="24"/>
        </w:rPr>
        <w:t xml:space="preserve"> and develop relationships that give their lives meaning.</w:t>
      </w:r>
    </w:p>
    <w:p w14:paraId="33FCBF4B" w14:textId="77777777" w:rsidR="0043004E" w:rsidRPr="008B5AA0" w:rsidRDefault="0043004E" w:rsidP="00386481">
      <w:pPr>
        <w:pStyle w:val="BodyText2"/>
        <w:spacing w:line="276" w:lineRule="auto"/>
        <w:jc w:val="both"/>
        <w:rPr>
          <w:rFonts w:asciiTheme="minorHAnsi" w:hAnsiTheme="minorHAnsi" w:cstheme="minorHAnsi"/>
          <w:sz w:val="24"/>
        </w:rPr>
      </w:pPr>
    </w:p>
    <w:p w14:paraId="024378BE" w14:textId="1E375E2C" w:rsidR="00386481" w:rsidRDefault="007472D6" w:rsidP="00386481">
      <w:pPr>
        <w:pStyle w:val="BodyText2"/>
        <w:spacing w:line="276" w:lineRule="auto"/>
        <w:jc w:val="both"/>
        <w:rPr>
          <w:rFonts w:asciiTheme="minorHAnsi" w:hAnsiTheme="minorHAnsi" w:cstheme="minorHAnsi"/>
          <w:sz w:val="24"/>
        </w:rPr>
      </w:pPr>
      <w:r>
        <w:rPr>
          <w:rFonts w:asciiTheme="minorHAnsi" w:hAnsiTheme="minorHAnsi" w:cstheme="minorHAnsi"/>
          <w:sz w:val="24"/>
        </w:rPr>
        <w:t>The journey</w:t>
      </w:r>
      <w:r w:rsidR="00386481" w:rsidRPr="008B5AA0">
        <w:rPr>
          <w:rFonts w:asciiTheme="minorHAnsi" w:hAnsiTheme="minorHAnsi" w:cstheme="minorHAnsi"/>
          <w:sz w:val="24"/>
        </w:rPr>
        <w:t xml:space="preserve"> emphasises that, while </w:t>
      </w:r>
      <w:r w:rsidR="009F6717">
        <w:rPr>
          <w:rFonts w:asciiTheme="minorHAnsi" w:hAnsiTheme="minorHAnsi" w:cstheme="minorHAnsi"/>
          <w:sz w:val="24"/>
        </w:rPr>
        <w:t>individuals</w:t>
      </w:r>
      <w:r w:rsidR="00386481" w:rsidRPr="008B5AA0">
        <w:rPr>
          <w:rFonts w:asciiTheme="minorHAnsi" w:hAnsiTheme="minorHAnsi" w:cstheme="minorHAnsi"/>
          <w:sz w:val="24"/>
        </w:rPr>
        <w:t xml:space="preserve"> may not have full control over their symptoms, they can have full control over their lives. </w:t>
      </w:r>
      <w:r w:rsidR="009F6717">
        <w:rPr>
          <w:rFonts w:asciiTheme="minorHAnsi" w:hAnsiTheme="minorHAnsi" w:cstheme="minorHAnsi"/>
          <w:sz w:val="24"/>
        </w:rPr>
        <w:t xml:space="preserve"> The journey</w:t>
      </w:r>
      <w:r w:rsidR="00386481" w:rsidRPr="008B5AA0">
        <w:rPr>
          <w:rFonts w:asciiTheme="minorHAnsi" w:hAnsiTheme="minorHAnsi" w:cstheme="minorHAnsi"/>
          <w:sz w:val="24"/>
        </w:rPr>
        <w:t xml:space="preserve"> is not about 'getting rid' of problems</w:t>
      </w:r>
      <w:r w:rsidR="009761A6">
        <w:rPr>
          <w:rFonts w:asciiTheme="minorHAnsi" w:hAnsiTheme="minorHAnsi" w:cstheme="minorHAnsi"/>
          <w:sz w:val="24"/>
        </w:rPr>
        <w:t>, i</w:t>
      </w:r>
      <w:r w:rsidR="00386481" w:rsidRPr="008B5AA0">
        <w:rPr>
          <w:rFonts w:asciiTheme="minorHAnsi" w:hAnsiTheme="minorHAnsi" w:cstheme="minorHAnsi"/>
          <w:sz w:val="24"/>
        </w:rPr>
        <w:t xml:space="preserve">t is about seeing beyond a person's mental health </w:t>
      </w:r>
      <w:r w:rsidR="00E204B0">
        <w:rPr>
          <w:rFonts w:asciiTheme="minorHAnsi" w:hAnsiTheme="minorHAnsi" w:cstheme="minorHAnsi"/>
          <w:sz w:val="24"/>
        </w:rPr>
        <w:t>issue</w:t>
      </w:r>
      <w:r w:rsidR="00F95121">
        <w:rPr>
          <w:rFonts w:asciiTheme="minorHAnsi" w:hAnsiTheme="minorHAnsi" w:cstheme="minorHAnsi"/>
          <w:sz w:val="24"/>
        </w:rPr>
        <w:t xml:space="preserve"> and/or learning disability</w:t>
      </w:r>
      <w:r w:rsidR="00386481" w:rsidRPr="008B5AA0">
        <w:rPr>
          <w:rFonts w:asciiTheme="minorHAnsi" w:hAnsiTheme="minorHAnsi" w:cstheme="minorHAnsi"/>
          <w:sz w:val="24"/>
        </w:rPr>
        <w:t xml:space="preserve">, </w:t>
      </w:r>
      <w:r w:rsidR="00B65A9C" w:rsidRPr="008B5AA0">
        <w:rPr>
          <w:rFonts w:asciiTheme="minorHAnsi" w:hAnsiTheme="minorHAnsi" w:cstheme="minorHAnsi"/>
          <w:sz w:val="24"/>
        </w:rPr>
        <w:t>recognising,</w:t>
      </w:r>
      <w:r w:rsidR="00386481" w:rsidRPr="008B5AA0">
        <w:rPr>
          <w:rFonts w:asciiTheme="minorHAnsi" w:hAnsiTheme="minorHAnsi" w:cstheme="minorHAnsi"/>
          <w:sz w:val="24"/>
        </w:rPr>
        <w:t xml:space="preserve"> </w:t>
      </w:r>
      <w:r w:rsidR="0043004E">
        <w:rPr>
          <w:rFonts w:asciiTheme="minorHAnsi" w:hAnsiTheme="minorHAnsi" w:cstheme="minorHAnsi"/>
          <w:sz w:val="24"/>
        </w:rPr>
        <w:t>and encouraging</w:t>
      </w:r>
      <w:r w:rsidR="00386481" w:rsidRPr="008B5AA0">
        <w:rPr>
          <w:rFonts w:asciiTheme="minorHAnsi" w:hAnsiTheme="minorHAnsi" w:cstheme="minorHAnsi"/>
          <w:sz w:val="24"/>
        </w:rPr>
        <w:t xml:space="preserve"> their abilities, </w:t>
      </w:r>
      <w:r w:rsidR="00A94905" w:rsidRPr="008B5AA0">
        <w:rPr>
          <w:rFonts w:asciiTheme="minorHAnsi" w:hAnsiTheme="minorHAnsi" w:cstheme="minorHAnsi"/>
          <w:sz w:val="24"/>
        </w:rPr>
        <w:t>interests,</w:t>
      </w:r>
      <w:r w:rsidR="00386481" w:rsidRPr="008B5AA0">
        <w:rPr>
          <w:rFonts w:asciiTheme="minorHAnsi" w:hAnsiTheme="minorHAnsi" w:cstheme="minorHAnsi"/>
          <w:sz w:val="24"/>
        </w:rPr>
        <w:t xml:space="preserve"> and dreams.</w:t>
      </w:r>
    </w:p>
    <w:p w14:paraId="717BB1FD" w14:textId="77777777" w:rsidR="0043004E" w:rsidRPr="008B5AA0" w:rsidRDefault="0043004E" w:rsidP="00386481">
      <w:pPr>
        <w:pStyle w:val="BodyText2"/>
        <w:spacing w:line="276" w:lineRule="auto"/>
        <w:jc w:val="both"/>
        <w:rPr>
          <w:rFonts w:asciiTheme="minorHAnsi" w:hAnsiTheme="minorHAnsi" w:cstheme="minorHAnsi"/>
          <w:sz w:val="24"/>
        </w:rPr>
      </w:pPr>
    </w:p>
    <w:p w14:paraId="3168341E" w14:textId="185BFC59" w:rsidR="00386481" w:rsidRDefault="00386481" w:rsidP="00386481">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Mental illness </w:t>
      </w:r>
      <w:r w:rsidR="00FE407A">
        <w:rPr>
          <w:rFonts w:asciiTheme="minorHAnsi" w:hAnsiTheme="minorHAnsi" w:cstheme="minorHAnsi"/>
          <w:sz w:val="24"/>
        </w:rPr>
        <w:t xml:space="preserve">and learning disabilities </w:t>
      </w:r>
      <w:r w:rsidRPr="008B5AA0">
        <w:rPr>
          <w:rFonts w:asciiTheme="minorHAnsi" w:hAnsiTheme="minorHAnsi" w:cstheme="minorHAnsi"/>
          <w:sz w:val="24"/>
        </w:rPr>
        <w:t xml:space="preserve">and social attitudes to </w:t>
      </w:r>
      <w:r w:rsidR="00FE407A">
        <w:rPr>
          <w:rFonts w:asciiTheme="minorHAnsi" w:hAnsiTheme="minorHAnsi" w:cstheme="minorHAnsi"/>
          <w:sz w:val="24"/>
        </w:rPr>
        <w:t>these</w:t>
      </w:r>
      <w:r w:rsidRPr="008B5AA0">
        <w:rPr>
          <w:rFonts w:asciiTheme="minorHAnsi" w:hAnsiTheme="minorHAnsi" w:cstheme="minorHAnsi"/>
          <w:sz w:val="24"/>
        </w:rPr>
        <w:t xml:space="preserve"> often impose limits on </w:t>
      </w:r>
      <w:r w:rsidR="00E204B0">
        <w:rPr>
          <w:rFonts w:asciiTheme="minorHAnsi" w:hAnsiTheme="minorHAnsi" w:cstheme="minorHAnsi"/>
          <w:sz w:val="24"/>
        </w:rPr>
        <w:t>individuals</w:t>
      </w:r>
      <w:r w:rsidRPr="008B5AA0">
        <w:rPr>
          <w:rFonts w:asciiTheme="minorHAnsi" w:hAnsiTheme="minorHAnsi" w:cstheme="minorHAnsi"/>
          <w:sz w:val="24"/>
        </w:rPr>
        <w:t xml:space="preserve"> experiencing </w:t>
      </w:r>
      <w:r w:rsidR="00CB4C33">
        <w:rPr>
          <w:rFonts w:asciiTheme="minorHAnsi" w:hAnsiTheme="minorHAnsi" w:cstheme="minorHAnsi"/>
          <w:sz w:val="24"/>
        </w:rPr>
        <w:t>these difficulties</w:t>
      </w:r>
      <w:r w:rsidRPr="008B5AA0">
        <w:rPr>
          <w:rFonts w:asciiTheme="minorHAnsi" w:hAnsiTheme="minorHAnsi" w:cstheme="minorHAnsi"/>
          <w:sz w:val="24"/>
        </w:rPr>
        <w:t xml:space="preserve">. </w:t>
      </w:r>
      <w:r w:rsidR="00B65A9C">
        <w:rPr>
          <w:rFonts w:asciiTheme="minorHAnsi" w:hAnsiTheme="minorHAnsi" w:cstheme="minorHAnsi"/>
          <w:sz w:val="24"/>
        </w:rPr>
        <w:t xml:space="preserve">  H</w:t>
      </w:r>
      <w:r w:rsidRPr="008B5AA0">
        <w:rPr>
          <w:rFonts w:asciiTheme="minorHAnsi" w:hAnsiTheme="minorHAnsi" w:cstheme="minorHAnsi"/>
          <w:sz w:val="24"/>
        </w:rPr>
        <w:t xml:space="preserve">ealth professionals, friends and families can be overly protective or pessimistic about what someone with </w:t>
      </w:r>
      <w:r w:rsidR="00DF7B9C">
        <w:rPr>
          <w:rFonts w:asciiTheme="minorHAnsi" w:hAnsiTheme="minorHAnsi" w:cstheme="minorHAnsi"/>
          <w:sz w:val="24"/>
        </w:rPr>
        <w:t>these difficulties w</w:t>
      </w:r>
      <w:r w:rsidRPr="008B5AA0">
        <w:rPr>
          <w:rFonts w:asciiTheme="minorHAnsi" w:hAnsiTheme="minorHAnsi" w:cstheme="minorHAnsi"/>
          <w:sz w:val="24"/>
        </w:rPr>
        <w:t xml:space="preserve">ill be able to achieve. </w:t>
      </w:r>
      <w:r w:rsidR="00B65A9C">
        <w:rPr>
          <w:rFonts w:asciiTheme="minorHAnsi" w:hAnsiTheme="minorHAnsi" w:cstheme="minorHAnsi"/>
          <w:sz w:val="24"/>
        </w:rPr>
        <w:t xml:space="preserve"> The journey</w:t>
      </w:r>
      <w:r w:rsidRPr="008B5AA0">
        <w:rPr>
          <w:rFonts w:asciiTheme="minorHAnsi" w:hAnsiTheme="minorHAnsi" w:cstheme="minorHAnsi"/>
          <w:sz w:val="24"/>
        </w:rPr>
        <w:t xml:space="preserve"> is about looking beyond those limits to help </w:t>
      </w:r>
      <w:r w:rsidR="00E92982">
        <w:rPr>
          <w:rFonts w:asciiTheme="minorHAnsi" w:hAnsiTheme="minorHAnsi" w:cstheme="minorHAnsi"/>
          <w:sz w:val="24"/>
        </w:rPr>
        <w:t xml:space="preserve">individuals </w:t>
      </w:r>
      <w:r w:rsidRPr="008B5AA0">
        <w:rPr>
          <w:rFonts w:asciiTheme="minorHAnsi" w:hAnsiTheme="minorHAnsi" w:cstheme="minorHAnsi"/>
          <w:sz w:val="24"/>
        </w:rPr>
        <w:t>achieve their own goals and aspirations.</w:t>
      </w:r>
    </w:p>
    <w:p w14:paraId="05A44163" w14:textId="77777777" w:rsidR="0043004E" w:rsidRPr="008B5AA0" w:rsidRDefault="0043004E" w:rsidP="00386481">
      <w:pPr>
        <w:pStyle w:val="BodyText2"/>
        <w:spacing w:line="276" w:lineRule="auto"/>
        <w:jc w:val="both"/>
        <w:rPr>
          <w:rFonts w:asciiTheme="minorHAnsi" w:hAnsiTheme="minorHAnsi" w:cstheme="minorHAnsi"/>
          <w:sz w:val="24"/>
        </w:rPr>
      </w:pPr>
    </w:p>
    <w:p w14:paraId="096D2851" w14:textId="1FE8028A" w:rsidR="00386481" w:rsidRPr="008B5AA0" w:rsidRDefault="00EA7751" w:rsidP="00386481">
      <w:pPr>
        <w:pStyle w:val="BodyText2"/>
        <w:spacing w:line="276" w:lineRule="auto"/>
        <w:jc w:val="both"/>
        <w:rPr>
          <w:rFonts w:asciiTheme="minorHAnsi" w:hAnsiTheme="minorHAnsi" w:cstheme="minorHAnsi"/>
          <w:sz w:val="24"/>
        </w:rPr>
      </w:pPr>
      <w:r>
        <w:rPr>
          <w:rFonts w:asciiTheme="minorHAnsi" w:hAnsiTheme="minorHAnsi" w:cstheme="minorHAnsi"/>
          <w:sz w:val="24"/>
        </w:rPr>
        <w:lastRenderedPageBreak/>
        <w:t>The</w:t>
      </w:r>
      <w:r w:rsidR="00386481" w:rsidRPr="008B5AA0">
        <w:rPr>
          <w:rFonts w:asciiTheme="minorHAnsi" w:hAnsiTheme="minorHAnsi" w:cstheme="minorHAnsi"/>
          <w:sz w:val="24"/>
        </w:rPr>
        <w:t xml:space="preserve"> </w:t>
      </w:r>
      <w:r w:rsidR="0043004E">
        <w:rPr>
          <w:rFonts w:asciiTheme="minorHAnsi" w:hAnsiTheme="minorHAnsi" w:cstheme="minorHAnsi"/>
          <w:sz w:val="24"/>
        </w:rPr>
        <w:t xml:space="preserve">journey </w:t>
      </w:r>
      <w:r w:rsidR="00B34670">
        <w:rPr>
          <w:rFonts w:asciiTheme="minorHAnsi" w:hAnsiTheme="minorHAnsi" w:cstheme="minorHAnsi"/>
          <w:sz w:val="24"/>
        </w:rPr>
        <w:t>is one o</w:t>
      </w:r>
      <w:r w:rsidR="0043004E" w:rsidRPr="008B5AA0">
        <w:rPr>
          <w:rFonts w:asciiTheme="minorHAnsi" w:hAnsiTheme="minorHAnsi" w:cstheme="minorHAnsi"/>
          <w:sz w:val="24"/>
        </w:rPr>
        <w:t>f</w:t>
      </w:r>
      <w:r w:rsidR="00386481" w:rsidRPr="008B5AA0">
        <w:rPr>
          <w:rFonts w:asciiTheme="minorHAnsi" w:hAnsiTheme="minorHAnsi" w:cstheme="minorHAnsi"/>
          <w:sz w:val="24"/>
        </w:rPr>
        <w:t xml:space="preserve"> self-discovery and personal growth</w:t>
      </w:r>
      <w:r w:rsidR="002B65C3">
        <w:rPr>
          <w:rFonts w:asciiTheme="minorHAnsi" w:hAnsiTheme="minorHAnsi" w:cstheme="minorHAnsi"/>
          <w:sz w:val="24"/>
        </w:rPr>
        <w:t xml:space="preserve"> with</w:t>
      </w:r>
      <w:r w:rsidR="00386481" w:rsidRPr="008B5AA0">
        <w:rPr>
          <w:rFonts w:asciiTheme="minorHAnsi" w:hAnsiTheme="minorHAnsi" w:cstheme="minorHAnsi"/>
          <w:sz w:val="24"/>
        </w:rPr>
        <w:t xml:space="preserve"> opportunities for change, reflection and discovery of new values, </w:t>
      </w:r>
      <w:r w:rsidR="00A94905" w:rsidRPr="008B5AA0">
        <w:rPr>
          <w:rFonts w:asciiTheme="minorHAnsi" w:hAnsiTheme="minorHAnsi" w:cstheme="minorHAnsi"/>
          <w:sz w:val="24"/>
        </w:rPr>
        <w:t>skills,</w:t>
      </w:r>
      <w:r w:rsidR="00386481" w:rsidRPr="008B5AA0">
        <w:rPr>
          <w:rFonts w:asciiTheme="minorHAnsi" w:hAnsiTheme="minorHAnsi" w:cstheme="minorHAnsi"/>
          <w:sz w:val="24"/>
        </w:rPr>
        <w:t xml:space="preserve"> and interests.</w:t>
      </w:r>
    </w:p>
    <w:p w14:paraId="3BB06B7D" w14:textId="77777777" w:rsidR="0043004E" w:rsidRDefault="0043004E" w:rsidP="00386481">
      <w:pPr>
        <w:pStyle w:val="BodyText2"/>
        <w:spacing w:line="276" w:lineRule="auto"/>
        <w:jc w:val="both"/>
        <w:rPr>
          <w:rFonts w:asciiTheme="minorHAnsi" w:hAnsiTheme="minorHAnsi" w:cstheme="minorHAnsi"/>
          <w:sz w:val="24"/>
        </w:rPr>
      </w:pPr>
    </w:p>
    <w:p w14:paraId="7A187FDC" w14:textId="633CAF3E" w:rsidR="00386481" w:rsidRPr="00EC66CC" w:rsidRDefault="00386481" w:rsidP="00386481">
      <w:pPr>
        <w:pStyle w:val="BodyText2"/>
        <w:spacing w:line="276" w:lineRule="auto"/>
        <w:jc w:val="both"/>
        <w:rPr>
          <w:rFonts w:asciiTheme="minorHAnsi" w:hAnsiTheme="minorHAnsi" w:cstheme="minorHAnsi"/>
          <w:i/>
          <w:iCs/>
          <w:sz w:val="24"/>
        </w:rPr>
      </w:pPr>
      <w:r w:rsidRPr="00EC66CC">
        <w:rPr>
          <w:rFonts w:asciiTheme="minorHAnsi" w:hAnsiTheme="minorHAnsi" w:cstheme="minorHAnsi"/>
          <w:i/>
          <w:iCs/>
          <w:sz w:val="24"/>
        </w:rPr>
        <w:t xml:space="preserve">What supports </w:t>
      </w:r>
      <w:r w:rsidR="00A94905" w:rsidRPr="00EC66CC">
        <w:rPr>
          <w:rFonts w:asciiTheme="minorHAnsi" w:hAnsiTheme="minorHAnsi" w:cstheme="minorHAnsi"/>
          <w:i/>
          <w:iCs/>
          <w:sz w:val="24"/>
        </w:rPr>
        <w:t>the journey?</w:t>
      </w:r>
    </w:p>
    <w:p w14:paraId="18EE18E1" w14:textId="67A06190" w:rsidR="00386481" w:rsidRPr="008B5AA0" w:rsidRDefault="00386481" w:rsidP="00386481">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Research has found th</w:t>
      </w:r>
      <w:r w:rsidR="00AC7193">
        <w:rPr>
          <w:rFonts w:asciiTheme="minorHAnsi" w:hAnsiTheme="minorHAnsi" w:cstheme="minorHAnsi"/>
          <w:sz w:val="24"/>
        </w:rPr>
        <w:t>e following</w:t>
      </w:r>
      <w:r w:rsidRPr="008B5AA0">
        <w:rPr>
          <w:rFonts w:asciiTheme="minorHAnsi" w:hAnsiTheme="minorHAnsi" w:cstheme="minorHAnsi"/>
          <w:sz w:val="24"/>
        </w:rPr>
        <w:t xml:space="preserve"> important factors </w:t>
      </w:r>
      <w:r w:rsidR="00AC7193">
        <w:rPr>
          <w:rFonts w:asciiTheme="minorHAnsi" w:hAnsiTheme="minorHAnsi" w:cstheme="minorHAnsi"/>
          <w:sz w:val="24"/>
        </w:rPr>
        <w:t>support an individual’s journey</w:t>
      </w:r>
      <w:r w:rsidRPr="008B5AA0">
        <w:rPr>
          <w:rFonts w:asciiTheme="minorHAnsi" w:hAnsiTheme="minorHAnsi" w:cstheme="minorHAnsi"/>
          <w:sz w:val="24"/>
        </w:rPr>
        <w:t>:</w:t>
      </w:r>
    </w:p>
    <w:p w14:paraId="013D3041" w14:textId="77777777" w:rsidR="00386481" w:rsidRPr="008B5AA0" w:rsidRDefault="00ED1D92"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G</w:t>
      </w:r>
      <w:r w:rsidR="00386481" w:rsidRPr="008B5AA0">
        <w:rPr>
          <w:rFonts w:asciiTheme="minorHAnsi" w:hAnsiTheme="minorHAnsi" w:cstheme="minorHAnsi"/>
          <w:sz w:val="24"/>
        </w:rPr>
        <w:t>ood relationships</w:t>
      </w:r>
    </w:p>
    <w:p w14:paraId="2370F027" w14:textId="77777777" w:rsidR="00386481" w:rsidRPr="008B5AA0" w:rsidRDefault="00ED1D92"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F</w:t>
      </w:r>
      <w:r w:rsidR="00386481" w:rsidRPr="008B5AA0">
        <w:rPr>
          <w:rFonts w:asciiTheme="minorHAnsi" w:hAnsiTheme="minorHAnsi" w:cstheme="minorHAnsi"/>
          <w:sz w:val="24"/>
        </w:rPr>
        <w:t>inancial security</w:t>
      </w:r>
    </w:p>
    <w:p w14:paraId="3EB9C709" w14:textId="77777777" w:rsidR="00386481" w:rsidRPr="008B5AA0" w:rsidRDefault="00ED1D92"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S</w:t>
      </w:r>
      <w:r w:rsidR="00386481" w:rsidRPr="008B5AA0">
        <w:rPr>
          <w:rFonts w:asciiTheme="minorHAnsi" w:hAnsiTheme="minorHAnsi" w:cstheme="minorHAnsi"/>
          <w:sz w:val="24"/>
        </w:rPr>
        <w:t>atisfying work</w:t>
      </w:r>
    </w:p>
    <w:p w14:paraId="78157274" w14:textId="77777777" w:rsidR="00386481" w:rsidRPr="008B5AA0" w:rsidRDefault="00ED1D92"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P</w:t>
      </w:r>
      <w:r w:rsidR="00386481" w:rsidRPr="008B5AA0">
        <w:rPr>
          <w:rFonts w:asciiTheme="minorHAnsi" w:hAnsiTheme="minorHAnsi" w:cstheme="minorHAnsi"/>
          <w:sz w:val="24"/>
        </w:rPr>
        <w:t>ersonal growth</w:t>
      </w:r>
    </w:p>
    <w:p w14:paraId="69D4CDEA" w14:textId="77777777" w:rsidR="00386481" w:rsidRPr="008B5AA0" w:rsidRDefault="00ED1D92"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T</w:t>
      </w:r>
      <w:r w:rsidR="00386481" w:rsidRPr="008B5AA0">
        <w:rPr>
          <w:rFonts w:asciiTheme="minorHAnsi" w:hAnsiTheme="minorHAnsi" w:cstheme="minorHAnsi"/>
          <w:sz w:val="24"/>
        </w:rPr>
        <w:t>he right living environment</w:t>
      </w:r>
    </w:p>
    <w:p w14:paraId="23EC7AED" w14:textId="77777777" w:rsidR="00386481" w:rsidRPr="008B5AA0" w:rsidRDefault="00ED1D92"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D</w:t>
      </w:r>
      <w:r w:rsidR="00386481" w:rsidRPr="008B5AA0">
        <w:rPr>
          <w:rFonts w:asciiTheme="minorHAnsi" w:hAnsiTheme="minorHAnsi" w:cstheme="minorHAnsi"/>
          <w:sz w:val="24"/>
        </w:rPr>
        <w:t>eveloping one's own cultural or spiritual perspectives</w:t>
      </w:r>
    </w:p>
    <w:p w14:paraId="4234A5AC" w14:textId="087E4D78" w:rsidR="00386481" w:rsidRDefault="00ED1D92"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D</w:t>
      </w:r>
      <w:r w:rsidR="00386481" w:rsidRPr="008B5AA0">
        <w:rPr>
          <w:rFonts w:asciiTheme="minorHAnsi" w:hAnsiTheme="minorHAnsi" w:cstheme="minorHAnsi"/>
          <w:sz w:val="24"/>
        </w:rPr>
        <w:t>eveloping resilience to possible adversity or</w:t>
      </w:r>
      <w:r w:rsidR="00A9461B">
        <w:rPr>
          <w:rFonts w:asciiTheme="minorHAnsi" w:hAnsiTheme="minorHAnsi" w:cstheme="minorHAnsi"/>
          <w:sz w:val="24"/>
        </w:rPr>
        <w:t xml:space="preserve"> s</w:t>
      </w:r>
      <w:hyperlink r:id="rId17" w:tooltip="Stress" w:history="1">
        <w:r w:rsidR="00386481" w:rsidRPr="008B5AA0">
          <w:rPr>
            <w:rFonts w:asciiTheme="minorHAnsi" w:hAnsiTheme="minorHAnsi" w:cstheme="minorHAnsi"/>
            <w:sz w:val="24"/>
          </w:rPr>
          <w:t>tress</w:t>
        </w:r>
      </w:hyperlink>
      <w:r w:rsidR="00A9461B">
        <w:rPr>
          <w:rFonts w:asciiTheme="minorHAnsi" w:hAnsiTheme="minorHAnsi" w:cstheme="minorHAnsi"/>
          <w:sz w:val="24"/>
        </w:rPr>
        <w:t xml:space="preserve"> </w:t>
      </w:r>
      <w:r w:rsidR="00386481" w:rsidRPr="008B5AA0">
        <w:rPr>
          <w:rFonts w:asciiTheme="minorHAnsi" w:hAnsiTheme="minorHAnsi" w:cstheme="minorHAnsi"/>
          <w:sz w:val="24"/>
        </w:rPr>
        <w:t>in the future.</w:t>
      </w:r>
    </w:p>
    <w:p w14:paraId="706EA2E6" w14:textId="2D8AFB54" w:rsidR="00A9461B" w:rsidRDefault="00A9461B"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Being</w:t>
      </w:r>
      <w:r w:rsidR="00F93483">
        <w:rPr>
          <w:rFonts w:asciiTheme="minorHAnsi" w:hAnsiTheme="minorHAnsi" w:cstheme="minorHAnsi"/>
          <w:sz w:val="24"/>
        </w:rPr>
        <w:t xml:space="preserve"> part of the community.</w:t>
      </w:r>
    </w:p>
    <w:p w14:paraId="47D88C66" w14:textId="63E7C920" w:rsidR="00B843E3" w:rsidRDefault="00AF2019"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Involvement in decisions about one’s life.</w:t>
      </w:r>
    </w:p>
    <w:p w14:paraId="2F952401" w14:textId="46A792A5" w:rsidR="00AF2019" w:rsidRPr="008B5AA0" w:rsidRDefault="00AD6F89" w:rsidP="00ED1D92">
      <w:pPr>
        <w:pStyle w:val="BodyText2"/>
        <w:numPr>
          <w:ilvl w:val="0"/>
          <w:numId w:val="28"/>
        </w:numPr>
        <w:spacing w:line="276" w:lineRule="auto"/>
        <w:jc w:val="both"/>
        <w:rPr>
          <w:rFonts w:asciiTheme="minorHAnsi" w:hAnsiTheme="minorHAnsi" w:cstheme="minorHAnsi"/>
          <w:sz w:val="24"/>
        </w:rPr>
      </w:pPr>
      <w:r>
        <w:rPr>
          <w:rFonts w:asciiTheme="minorHAnsi" w:hAnsiTheme="minorHAnsi" w:cstheme="minorHAnsi"/>
          <w:sz w:val="24"/>
        </w:rPr>
        <w:t>Reflecti</w:t>
      </w:r>
      <w:r w:rsidR="000533E3">
        <w:rPr>
          <w:rFonts w:asciiTheme="minorHAnsi" w:hAnsiTheme="minorHAnsi" w:cstheme="minorHAnsi"/>
          <w:sz w:val="24"/>
        </w:rPr>
        <w:t>ng on the journey.</w:t>
      </w:r>
    </w:p>
    <w:p w14:paraId="78C48D93" w14:textId="77777777" w:rsidR="00ED1D92" w:rsidRDefault="00ED1D92" w:rsidP="00ED1D92">
      <w:pPr>
        <w:pStyle w:val="BodyText2"/>
        <w:spacing w:line="276" w:lineRule="auto"/>
        <w:rPr>
          <w:rFonts w:asciiTheme="minorHAnsi" w:hAnsiTheme="minorHAnsi" w:cstheme="minorHAnsi"/>
          <w:sz w:val="24"/>
        </w:rPr>
      </w:pPr>
    </w:p>
    <w:p w14:paraId="2778354B" w14:textId="07FA8C8B" w:rsidR="00386481" w:rsidRPr="008B5AA0" w:rsidRDefault="00386481" w:rsidP="00ED1D92">
      <w:pPr>
        <w:pStyle w:val="BodyText2"/>
        <w:spacing w:line="276" w:lineRule="auto"/>
        <w:rPr>
          <w:rFonts w:asciiTheme="minorHAnsi" w:hAnsiTheme="minorHAnsi" w:cstheme="minorHAnsi"/>
          <w:sz w:val="24"/>
        </w:rPr>
      </w:pPr>
      <w:r w:rsidRPr="008B5AA0">
        <w:rPr>
          <w:rFonts w:asciiTheme="minorHAnsi" w:hAnsiTheme="minorHAnsi" w:cstheme="minorHAnsi"/>
          <w:sz w:val="24"/>
        </w:rPr>
        <w:t xml:space="preserve">Further factors highlighted by </w:t>
      </w:r>
      <w:r w:rsidR="00E10060">
        <w:rPr>
          <w:rFonts w:asciiTheme="minorHAnsi" w:hAnsiTheme="minorHAnsi" w:cstheme="minorHAnsi"/>
          <w:sz w:val="24"/>
        </w:rPr>
        <w:t>individuals</w:t>
      </w:r>
      <w:r w:rsidRPr="008B5AA0">
        <w:rPr>
          <w:rFonts w:asciiTheme="minorHAnsi" w:hAnsiTheme="minorHAnsi" w:cstheme="minorHAnsi"/>
          <w:sz w:val="24"/>
        </w:rPr>
        <w:t xml:space="preserve"> as supporting them on their journey include:</w:t>
      </w:r>
    </w:p>
    <w:p w14:paraId="49A13F82" w14:textId="77777777" w:rsidR="00386481" w:rsidRPr="008B5AA0" w:rsidRDefault="00ED1D92" w:rsidP="00ED1D92">
      <w:pPr>
        <w:pStyle w:val="BodyText2"/>
        <w:numPr>
          <w:ilvl w:val="0"/>
          <w:numId w:val="29"/>
        </w:numPr>
        <w:spacing w:line="276" w:lineRule="auto"/>
        <w:jc w:val="both"/>
        <w:rPr>
          <w:rFonts w:asciiTheme="minorHAnsi" w:hAnsiTheme="minorHAnsi" w:cstheme="minorHAnsi"/>
          <w:sz w:val="24"/>
        </w:rPr>
      </w:pPr>
      <w:r>
        <w:rPr>
          <w:rFonts w:asciiTheme="minorHAnsi" w:hAnsiTheme="minorHAnsi" w:cstheme="minorHAnsi"/>
          <w:sz w:val="24"/>
        </w:rPr>
        <w:t>B</w:t>
      </w:r>
      <w:r w:rsidR="00386481" w:rsidRPr="008B5AA0">
        <w:rPr>
          <w:rFonts w:asciiTheme="minorHAnsi" w:hAnsiTheme="minorHAnsi" w:cstheme="minorHAnsi"/>
          <w:sz w:val="24"/>
        </w:rPr>
        <w:t>eing believed in</w:t>
      </w:r>
    </w:p>
    <w:p w14:paraId="4A0E4015" w14:textId="77777777" w:rsidR="00386481" w:rsidRPr="008B5AA0" w:rsidRDefault="00ED1D92" w:rsidP="00ED1D92">
      <w:pPr>
        <w:pStyle w:val="BodyText2"/>
        <w:numPr>
          <w:ilvl w:val="0"/>
          <w:numId w:val="29"/>
        </w:numPr>
        <w:spacing w:line="276" w:lineRule="auto"/>
        <w:jc w:val="both"/>
        <w:rPr>
          <w:rFonts w:asciiTheme="minorHAnsi" w:hAnsiTheme="minorHAnsi" w:cstheme="minorHAnsi"/>
          <w:sz w:val="24"/>
        </w:rPr>
      </w:pPr>
      <w:r>
        <w:rPr>
          <w:rFonts w:asciiTheme="minorHAnsi" w:hAnsiTheme="minorHAnsi" w:cstheme="minorHAnsi"/>
          <w:sz w:val="24"/>
        </w:rPr>
        <w:t>B</w:t>
      </w:r>
      <w:r w:rsidR="00386481" w:rsidRPr="008B5AA0">
        <w:rPr>
          <w:rFonts w:asciiTheme="minorHAnsi" w:hAnsiTheme="minorHAnsi" w:cstheme="minorHAnsi"/>
          <w:sz w:val="24"/>
        </w:rPr>
        <w:t>eing listened to and understood</w:t>
      </w:r>
    </w:p>
    <w:p w14:paraId="1FBD4803" w14:textId="3C1FAEB4" w:rsidR="00386481" w:rsidRPr="008B5AA0" w:rsidRDefault="00E10060" w:rsidP="00ED1D92">
      <w:pPr>
        <w:pStyle w:val="BodyText2"/>
        <w:numPr>
          <w:ilvl w:val="0"/>
          <w:numId w:val="29"/>
        </w:numPr>
        <w:spacing w:line="276" w:lineRule="auto"/>
        <w:jc w:val="both"/>
        <w:rPr>
          <w:rFonts w:asciiTheme="minorHAnsi" w:hAnsiTheme="minorHAnsi" w:cstheme="minorHAnsi"/>
          <w:sz w:val="24"/>
        </w:rPr>
      </w:pPr>
      <w:r>
        <w:rPr>
          <w:rFonts w:asciiTheme="minorHAnsi" w:hAnsiTheme="minorHAnsi" w:cstheme="minorHAnsi"/>
          <w:sz w:val="24"/>
        </w:rPr>
        <w:t xml:space="preserve">Receiving </w:t>
      </w:r>
      <w:r w:rsidR="00386481" w:rsidRPr="008B5AA0">
        <w:rPr>
          <w:rFonts w:asciiTheme="minorHAnsi" w:hAnsiTheme="minorHAnsi" w:cstheme="minorHAnsi"/>
          <w:sz w:val="24"/>
        </w:rPr>
        <w:t>explanations for problems or experiences</w:t>
      </w:r>
    </w:p>
    <w:p w14:paraId="3B806186" w14:textId="77777777" w:rsidR="00386481" w:rsidRPr="008B5AA0" w:rsidRDefault="00ED1D92" w:rsidP="00ED1D92">
      <w:pPr>
        <w:pStyle w:val="BodyText2"/>
        <w:numPr>
          <w:ilvl w:val="0"/>
          <w:numId w:val="29"/>
        </w:numPr>
        <w:spacing w:line="276" w:lineRule="auto"/>
        <w:jc w:val="both"/>
        <w:rPr>
          <w:rFonts w:asciiTheme="minorHAnsi" w:hAnsiTheme="minorHAnsi" w:cstheme="minorHAnsi"/>
          <w:sz w:val="24"/>
        </w:rPr>
      </w:pPr>
      <w:r>
        <w:rPr>
          <w:rFonts w:asciiTheme="minorHAnsi" w:hAnsiTheme="minorHAnsi" w:cstheme="minorHAnsi"/>
          <w:sz w:val="24"/>
        </w:rPr>
        <w:t>H</w:t>
      </w:r>
      <w:r w:rsidR="00386481" w:rsidRPr="008B5AA0">
        <w:rPr>
          <w:rFonts w:asciiTheme="minorHAnsi" w:hAnsiTheme="minorHAnsi" w:cstheme="minorHAnsi"/>
          <w:sz w:val="24"/>
        </w:rPr>
        <w:t>aving the opportunity to temporarily resign responsibility during periods of crisis.</w:t>
      </w:r>
    </w:p>
    <w:p w14:paraId="472A21A1" w14:textId="6DA8B0EB" w:rsidR="00386481" w:rsidRPr="008B5AA0" w:rsidRDefault="00386481" w:rsidP="00ED1D92">
      <w:pPr>
        <w:pStyle w:val="BodyText2"/>
        <w:numPr>
          <w:ilvl w:val="0"/>
          <w:numId w:val="29"/>
        </w:numPr>
        <w:spacing w:line="276" w:lineRule="auto"/>
        <w:jc w:val="both"/>
        <w:rPr>
          <w:rFonts w:asciiTheme="minorHAnsi" w:hAnsiTheme="minorHAnsi" w:cstheme="minorHAnsi"/>
          <w:sz w:val="24"/>
        </w:rPr>
      </w:pPr>
      <w:r w:rsidRPr="008B5AA0">
        <w:rPr>
          <w:rFonts w:asciiTheme="minorHAnsi" w:hAnsiTheme="minorHAnsi" w:cstheme="minorHAnsi"/>
          <w:sz w:val="24"/>
        </w:rPr>
        <w:t xml:space="preserve">In addition, it is important that anyone who is supporting someone during the </w:t>
      </w:r>
      <w:r w:rsidR="00F35D2E">
        <w:rPr>
          <w:rFonts w:asciiTheme="minorHAnsi" w:hAnsiTheme="minorHAnsi" w:cstheme="minorHAnsi"/>
          <w:sz w:val="24"/>
        </w:rPr>
        <w:t xml:space="preserve">journey </w:t>
      </w:r>
      <w:r w:rsidRPr="008B5AA0">
        <w:rPr>
          <w:rFonts w:asciiTheme="minorHAnsi" w:hAnsiTheme="minorHAnsi" w:cstheme="minorHAnsi"/>
          <w:sz w:val="24"/>
        </w:rPr>
        <w:t>process encourages them to develop their skills and supports them to achieve their goals.</w:t>
      </w:r>
    </w:p>
    <w:p w14:paraId="3658F00F" w14:textId="77777777" w:rsidR="00ED1D92" w:rsidRDefault="00ED1D92" w:rsidP="00386481">
      <w:pPr>
        <w:pStyle w:val="BodyText2"/>
        <w:spacing w:line="276" w:lineRule="auto"/>
        <w:jc w:val="both"/>
        <w:rPr>
          <w:rFonts w:asciiTheme="minorHAnsi" w:hAnsiTheme="minorHAnsi" w:cstheme="minorHAnsi"/>
          <w:sz w:val="24"/>
        </w:rPr>
      </w:pPr>
    </w:p>
    <w:p w14:paraId="0CFE4FBC" w14:textId="2E231D50" w:rsidR="00386481" w:rsidRPr="008B5AA0" w:rsidRDefault="00386481" w:rsidP="00386481">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What </w:t>
      </w:r>
      <w:r w:rsidR="00ED1D92">
        <w:rPr>
          <w:rFonts w:asciiTheme="minorHAnsi" w:hAnsiTheme="minorHAnsi" w:cstheme="minorHAnsi"/>
          <w:sz w:val="24"/>
        </w:rPr>
        <w:t>are</w:t>
      </w:r>
      <w:r w:rsidRPr="008B5AA0">
        <w:rPr>
          <w:rFonts w:asciiTheme="minorHAnsi" w:hAnsiTheme="minorHAnsi" w:cstheme="minorHAnsi"/>
          <w:sz w:val="24"/>
        </w:rPr>
        <w:t xml:space="preserve"> the links between </w:t>
      </w:r>
      <w:r w:rsidR="00B8160A">
        <w:rPr>
          <w:rFonts w:asciiTheme="minorHAnsi" w:hAnsiTheme="minorHAnsi" w:cstheme="minorHAnsi"/>
          <w:sz w:val="24"/>
        </w:rPr>
        <w:t>the journey</w:t>
      </w:r>
      <w:r w:rsidRPr="008B5AA0">
        <w:rPr>
          <w:rFonts w:asciiTheme="minorHAnsi" w:hAnsiTheme="minorHAnsi" w:cstheme="minorHAnsi"/>
          <w:sz w:val="24"/>
        </w:rPr>
        <w:t xml:space="preserve"> and social inclusion?</w:t>
      </w:r>
    </w:p>
    <w:p w14:paraId="1345A270" w14:textId="33BC3129" w:rsidR="00386481" w:rsidRPr="00ED1D92" w:rsidRDefault="00386481" w:rsidP="00ED1D92">
      <w:pPr>
        <w:pStyle w:val="BodyText2"/>
        <w:numPr>
          <w:ilvl w:val="0"/>
          <w:numId w:val="30"/>
        </w:numPr>
        <w:spacing w:line="276" w:lineRule="auto"/>
        <w:jc w:val="both"/>
        <w:rPr>
          <w:rFonts w:asciiTheme="minorHAnsi" w:hAnsiTheme="minorHAnsi" w:cstheme="minorHAnsi"/>
          <w:b/>
          <w:sz w:val="24"/>
        </w:rPr>
      </w:pPr>
      <w:r w:rsidRPr="00ED1D92">
        <w:rPr>
          <w:rFonts w:asciiTheme="minorHAnsi" w:hAnsiTheme="minorHAnsi" w:cstheme="minorHAnsi"/>
          <w:b/>
          <w:sz w:val="24"/>
        </w:rPr>
        <w:t xml:space="preserve">"Too many services fail to empower their </w:t>
      </w:r>
      <w:r w:rsidR="00A873DF">
        <w:rPr>
          <w:rFonts w:asciiTheme="minorHAnsi" w:hAnsiTheme="minorHAnsi" w:cstheme="minorHAnsi"/>
          <w:b/>
          <w:sz w:val="24"/>
        </w:rPr>
        <w:t>residents</w:t>
      </w:r>
      <w:r w:rsidRPr="00ED1D92">
        <w:rPr>
          <w:rFonts w:asciiTheme="minorHAnsi" w:hAnsiTheme="minorHAnsi" w:cstheme="minorHAnsi"/>
          <w:b/>
          <w:sz w:val="24"/>
        </w:rPr>
        <w:t xml:space="preserve"> to 'get their life back on track' and get back into the community."</w:t>
      </w:r>
    </w:p>
    <w:p w14:paraId="71754C92" w14:textId="67A9099F" w:rsidR="00386481" w:rsidRPr="008B5AA0" w:rsidRDefault="00386481" w:rsidP="00ED1D92">
      <w:pPr>
        <w:pStyle w:val="BodyText2"/>
        <w:numPr>
          <w:ilvl w:val="0"/>
          <w:numId w:val="30"/>
        </w:numPr>
        <w:spacing w:line="276" w:lineRule="auto"/>
        <w:jc w:val="both"/>
        <w:rPr>
          <w:rFonts w:asciiTheme="minorHAnsi" w:hAnsiTheme="minorHAnsi" w:cstheme="minorHAnsi"/>
          <w:sz w:val="24"/>
        </w:rPr>
      </w:pPr>
      <w:r w:rsidRPr="008B5AA0">
        <w:rPr>
          <w:rFonts w:asciiTheme="minorHAnsi" w:hAnsiTheme="minorHAnsi" w:cstheme="minorHAnsi"/>
          <w:sz w:val="24"/>
        </w:rPr>
        <w:t xml:space="preserve">There is a strong link between the </w:t>
      </w:r>
      <w:r w:rsidR="004D533D">
        <w:rPr>
          <w:rFonts w:asciiTheme="minorHAnsi" w:hAnsiTheme="minorHAnsi" w:cstheme="minorHAnsi"/>
          <w:sz w:val="24"/>
        </w:rPr>
        <w:t>journey</w:t>
      </w:r>
      <w:r w:rsidRPr="008B5AA0">
        <w:rPr>
          <w:rFonts w:asciiTheme="minorHAnsi" w:hAnsiTheme="minorHAnsi" w:cstheme="minorHAnsi"/>
          <w:sz w:val="24"/>
        </w:rPr>
        <w:t xml:space="preserve"> process and social inclusion. </w:t>
      </w:r>
      <w:r w:rsidR="004D533D">
        <w:rPr>
          <w:rFonts w:asciiTheme="minorHAnsi" w:hAnsiTheme="minorHAnsi" w:cstheme="minorHAnsi"/>
          <w:sz w:val="24"/>
        </w:rPr>
        <w:t xml:space="preserve"> </w:t>
      </w:r>
      <w:r w:rsidRPr="008B5AA0">
        <w:rPr>
          <w:rFonts w:asciiTheme="minorHAnsi" w:hAnsiTheme="minorHAnsi" w:cstheme="minorHAnsi"/>
          <w:sz w:val="24"/>
        </w:rPr>
        <w:t xml:space="preserve">A key role for services is to support people to regain their place in the communities where they live and take part in mainstream activities and opportunities along with everyone else. </w:t>
      </w:r>
      <w:r w:rsidR="004D533D">
        <w:rPr>
          <w:rFonts w:asciiTheme="minorHAnsi" w:hAnsiTheme="minorHAnsi" w:cstheme="minorHAnsi"/>
          <w:sz w:val="24"/>
        </w:rPr>
        <w:t xml:space="preserve"> </w:t>
      </w:r>
      <w:r w:rsidRPr="008B5AA0">
        <w:rPr>
          <w:rFonts w:asciiTheme="minorHAnsi" w:hAnsiTheme="minorHAnsi" w:cstheme="minorHAnsi"/>
          <w:sz w:val="24"/>
        </w:rPr>
        <w:t xml:space="preserve">There is a growing body of evidence that demonstrates that taking part in social, educational, training, volunteering and employment opportunities can support the process of individual </w:t>
      </w:r>
      <w:r w:rsidR="004D533D">
        <w:rPr>
          <w:rFonts w:asciiTheme="minorHAnsi" w:hAnsiTheme="minorHAnsi" w:cstheme="minorHAnsi"/>
          <w:sz w:val="24"/>
        </w:rPr>
        <w:t>journeys</w:t>
      </w:r>
      <w:r w:rsidRPr="008B5AA0">
        <w:rPr>
          <w:rFonts w:asciiTheme="minorHAnsi" w:hAnsiTheme="minorHAnsi" w:cstheme="minorHAnsi"/>
          <w:sz w:val="24"/>
        </w:rPr>
        <w:t>.</w:t>
      </w:r>
    </w:p>
    <w:p w14:paraId="3C076B7C" w14:textId="77777777" w:rsidR="00386481" w:rsidRPr="008B5AA0" w:rsidRDefault="00386481" w:rsidP="00C3533A">
      <w:pPr>
        <w:pStyle w:val="BodyText2"/>
        <w:spacing w:line="276" w:lineRule="auto"/>
        <w:jc w:val="both"/>
        <w:rPr>
          <w:rFonts w:asciiTheme="minorHAnsi" w:hAnsiTheme="minorHAnsi" w:cstheme="minorHAnsi"/>
          <w:b/>
          <w:sz w:val="24"/>
        </w:rPr>
      </w:pPr>
    </w:p>
    <w:p w14:paraId="03B34400" w14:textId="77777777" w:rsidR="00540BA0" w:rsidRPr="008B5AA0" w:rsidRDefault="00540BA0" w:rsidP="00C3533A">
      <w:pPr>
        <w:pStyle w:val="BodyText2"/>
        <w:spacing w:line="276" w:lineRule="auto"/>
        <w:jc w:val="both"/>
        <w:rPr>
          <w:rFonts w:asciiTheme="minorHAnsi" w:hAnsiTheme="minorHAnsi" w:cstheme="minorHAnsi"/>
          <w:b/>
          <w:sz w:val="24"/>
        </w:rPr>
      </w:pPr>
      <w:r w:rsidRPr="008B5AA0">
        <w:rPr>
          <w:rFonts w:asciiTheme="minorHAnsi" w:hAnsiTheme="minorHAnsi" w:cstheme="minorHAnsi"/>
          <w:b/>
          <w:sz w:val="24"/>
        </w:rPr>
        <w:t>Standards of Care and Support</w:t>
      </w:r>
    </w:p>
    <w:p w14:paraId="0F446036" w14:textId="157DC88C" w:rsidR="00540BA0" w:rsidRPr="008B5AA0" w:rsidRDefault="00540BA0"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All </w:t>
      </w:r>
      <w:r w:rsidR="00AF7D54">
        <w:rPr>
          <w:rFonts w:asciiTheme="minorHAnsi" w:hAnsiTheme="minorHAnsi" w:cstheme="minorHAnsi"/>
          <w:sz w:val="24"/>
        </w:rPr>
        <w:t>individuals</w:t>
      </w:r>
      <w:r w:rsidRPr="008B5AA0">
        <w:rPr>
          <w:rFonts w:asciiTheme="minorHAnsi" w:hAnsiTheme="minorHAnsi" w:cstheme="minorHAnsi"/>
          <w:sz w:val="24"/>
        </w:rPr>
        <w:t xml:space="preserve"> are subject to a </w:t>
      </w:r>
      <w:r w:rsidR="00B441BF" w:rsidRPr="008B5AA0">
        <w:rPr>
          <w:rFonts w:asciiTheme="minorHAnsi" w:hAnsiTheme="minorHAnsi" w:cstheme="minorHAnsi"/>
          <w:sz w:val="24"/>
        </w:rPr>
        <w:t>person-centred</w:t>
      </w:r>
      <w:r w:rsidRPr="008B5AA0">
        <w:rPr>
          <w:rFonts w:asciiTheme="minorHAnsi" w:hAnsiTheme="minorHAnsi" w:cstheme="minorHAnsi"/>
          <w:sz w:val="24"/>
        </w:rPr>
        <w:t xml:space="preserve"> plan where individuals will be involved in planning activities, hobbies, education, </w:t>
      </w:r>
      <w:r w:rsidR="00C9004D" w:rsidRPr="008B5AA0">
        <w:rPr>
          <w:rFonts w:asciiTheme="minorHAnsi" w:hAnsiTheme="minorHAnsi" w:cstheme="minorHAnsi"/>
          <w:sz w:val="24"/>
        </w:rPr>
        <w:t>learning</w:t>
      </w:r>
      <w:r w:rsidRPr="008B5AA0">
        <w:rPr>
          <w:rFonts w:asciiTheme="minorHAnsi" w:hAnsiTheme="minorHAnsi" w:cstheme="minorHAnsi"/>
          <w:sz w:val="24"/>
        </w:rPr>
        <w:t xml:space="preserve"> </w:t>
      </w:r>
      <w:r w:rsidR="00DB4C8E">
        <w:rPr>
          <w:rFonts w:asciiTheme="minorHAnsi" w:hAnsiTheme="minorHAnsi" w:cstheme="minorHAnsi"/>
          <w:sz w:val="24"/>
        </w:rPr>
        <w:t>and</w:t>
      </w:r>
      <w:r w:rsidRPr="008B5AA0">
        <w:rPr>
          <w:rFonts w:asciiTheme="minorHAnsi" w:hAnsiTheme="minorHAnsi" w:cstheme="minorHAnsi"/>
          <w:sz w:val="24"/>
        </w:rPr>
        <w:t xml:space="preserve"> development opportunities.  </w:t>
      </w:r>
    </w:p>
    <w:p w14:paraId="4D2BB189" w14:textId="77777777" w:rsidR="00540BA0" w:rsidRPr="008B5AA0" w:rsidRDefault="00540BA0" w:rsidP="00C3533A">
      <w:pPr>
        <w:pStyle w:val="BodyText2"/>
        <w:spacing w:line="276" w:lineRule="auto"/>
        <w:jc w:val="both"/>
        <w:rPr>
          <w:rFonts w:asciiTheme="minorHAnsi" w:hAnsiTheme="minorHAnsi" w:cstheme="minorHAnsi"/>
          <w:sz w:val="24"/>
        </w:rPr>
      </w:pPr>
    </w:p>
    <w:p w14:paraId="2046BE45" w14:textId="506737C6" w:rsidR="00661776" w:rsidRPr="008B5AA0" w:rsidRDefault="00661776"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The team at Gelli Aur Care encourage and support </w:t>
      </w:r>
      <w:r w:rsidR="00C96FDF">
        <w:rPr>
          <w:rFonts w:asciiTheme="minorHAnsi" w:hAnsiTheme="minorHAnsi" w:cstheme="minorHAnsi"/>
          <w:sz w:val="24"/>
        </w:rPr>
        <w:t>residents</w:t>
      </w:r>
      <w:r w:rsidRPr="008B5AA0">
        <w:rPr>
          <w:rFonts w:asciiTheme="minorHAnsi" w:hAnsiTheme="minorHAnsi" w:cstheme="minorHAnsi"/>
          <w:sz w:val="24"/>
        </w:rPr>
        <w:t xml:space="preserve"> to pursue social activities both in and out of the home.  This also includes education, </w:t>
      </w:r>
      <w:r w:rsidR="00C96FDF" w:rsidRPr="008B5AA0">
        <w:rPr>
          <w:rFonts w:asciiTheme="minorHAnsi" w:hAnsiTheme="minorHAnsi" w:cstheme="minorHAnsi"/>
          <w:sz w:val="24"/>
        </w:rPr>
        <w:t>training,</w:t>
      </w:r>
      <w:r w:rsidRPr="008B5AA0">
        <w:rPr>
          <w:rFonts w:asciiTheme="minorHAnsi" w:hAnsiTheme="minorHAnsi" w:cstheme="minorHAnsi"/>
          <w:sz w:val="24"/>
        </w:rPr>
        <w:t xml:space="preserve"> and employment opportunities.  The team encourage</w:t>
      </w:r>
      <w:r w:rsidR="006D063A">
        <w:rPr>
          <w:rFonts w:asciiTheme="minorHAnsi" w:hAnsiTheme="minorHAnsi" w:cstheme="minorHAnsi"/>
          <w:sz w:val="24"/>
        </w:rPr>
        <w:t xml:space="preserve"> this </w:t>
      </w:r>
      <w:r w:rsidR="00386481" w:rsidRPr="008B5AA0">
        <w:rPr>
          <w:rFonts w:asciiTheme="minorHAnsi" w:hAnsiTheme="minorHAnsi" w:cstheme="minorHAnsi"/>
          <w:sz w:val="24"/>
        </w:rPr>
        <w:t>by explaining the importance of social interaction within the</w:t>
      </w:r>
      <w:r w:rsidRPr="008B5AA0">
        <w:rPr>
          <w:rFonts w:asciiTheme="minorHAnsi" w:hAnsiTheme="minorHAnsi" w:cstheme="minorHAnsi"/>
          <w:sz w:val="24"/>
        </w:rPr>
        <w:t xml:space="preserve"> Local and Wider Community and encourage </w:t>
      </w:r>
      <w:r w:rsidR="00AF7D54">
        <w:rPr>
          <w:rFonts w:asciiTheme="minorHAnsi" w:hAnsiTheme="minorHAnsi" w:cstheme="minorHAnsi"/>
          <w:sz w:val="24"/>
        </w:rPr>
        <w:t>individuals</w:t>
      </w:r>
      <w:r w:rsidRPr="008B5AA0">
        <w:rPr>
          <w:rFonts w:asciiTheme="minorHAnsi" w:hAnsiTheme="minorHAnsi" w:cstheme="minorHAnsi"/>
          <w:sz w:val="24"/>
        </w:rPr>
        <w:t xml:space="preserve"> to participate in community activities.  </w:t>
      </w:r>
      <w:r w:rsidR="006D063A">
        <w:rPr>
          <w:rFonts w:asciiTheme="minorHAnsi" w:hAnsiTheme="minorHAnsi" w:cstheme="minorHAnsi"/>
          <w:sz w:val="24"/>
        </w:rPr>
        <w:t>Residents</w:t>
      </w:r>
      <w:r w:rsidRPr="008B5AA0">
        <w:rPr>
          <w:rFonts w:asciiTheme="minorHAnsi" w:hAnsiTheme="minorHAnsi" w:cstheme="minorHAnsi"/>
          <w:sz w:val="24"/>
        </w:rPr>
        <w:t xml:space="preserve"> at Gelli Aur Care are encouraged and supported to access places of interest and holidays both domestic and </w:t>
      </w:r>
      <w:r w:rsidR="00B441BF" w:rsidRPr="008B5AA0">
        <w:rPr>
          <w:rFonts w:asciiTheme="minorHAnsi" w:hAnsiTheme="minorHAnsi" w:cstheme="minorHAnsi"/>
          <w:sz w:val="24"/>
        </w:rPr>
        <w:t>abroad.</w:t>
      </w:r>
      <w:r w:rsidRPr="008B5AA0">
        <w:rPr>
          <w:rFonts w:asciiTheme="minorHAnsi" w:hAnsiTheme="minorHAnsi" w:cstheme="minorHAnsi"/>
          <w:sz w:val="24"/>
        </w:rPr>
        <w:t xml:space="preserve"> </w:t>
      </w:r>
      <w:r w:rsidR="006D063A">
        <w:rPr>
          <w:rFonts w:asciiTheme="minorHAnsi" w:hAnsiTheme="minorHAnsi" w:cstheme="minorHAnsi"/>
          <w:sz w:val="24"/>
        </w:rPr>
        <w:t xml:space="preserve"> Discussion</w:t>
      </w:r>
      <w:r w:rsidR="002D1C0D">
        <w:rPr>
          <w:rFonts w:asciiTheme="minorHAnsi" w:hAnsiTheme="minorHAnsi" w:cstheme="minorHAnsi"/>
          <w:sz w:val="24"/>
        </w:rPr>
        <w:t>s</w:t>
      </w:r>
      <w:r w:rsidR="006D063A">
        <w:rPr>
          <w:rFonts w:asciiTheme="minorHAnsi" w:hAnsiTheme="minorHAnsi" w:cstheme="minorHAnsi"/>
          <w:sz w:val="24"/>
        </w:rPr>
        <w:t xml:space="preserve"> take place </w:t>
      </w:r>
      <w:r w:rsidR="00E518CF">
        <w:rPr>
          <w:rFonts w:asciiTheme="minorHAnsi" w:hAnsiTheme="minorHAnsi" w:cstheme="minorHAnsi"/>
          <w:sz w:val="24"/>
        </w:rPr>
        <w:t>daily</w:t>
      </w:r>
      <w:r w:rsidR="006D063A">
        <w:rPr>
          <w:rFonts w:asciiTheme="minorHAnsi" w:hAnsiTheme="minorHAnsi" w:cstheme="minorHAnsi"/>
          <w:sz w:val="24"/>
        </w:rPr>
        <w:t xml:space="preserve"> between staff and </w:t>
      </w:r>
      <w:r w:rsidR="00F520CC">
        <w:rPr>
          <w:rFonts w:asciiTheme="minorHAnsi" w:hAnsiTheme="minorHAnsi" w:cstheme="minorHAnsi"/>
          <w:sz w:val="24"/>
        </w:rPr>
        <w:t>individuals</w:t>
      </w:r>
      <w:r w:rsidR="006D063A">
        <w:rPr>
          <w:rFonts w:asciiTheme="minorHAnsi" w:hAnsiTheme="minorHAnsi" w:cstheme="minorHAnsi"/>
          <w:sz w:val="24"/>
        </w:rPr>
        <w:t xml:space="preserve"> </w:t>
      </w:r>
      <w:r w:rsidR="00512F06">
        <w:rPr>
          <w:rFonts w:asciiTheme="minorHAnsi" w:hAnsiTheme="minorHAnsi" w:cstheme="minorHAnsi"/>
          <w:sz w:val="24"/>
        </w:rPr>
        <w:t>relating to activities, th</w:t>
      </w:r>
      <w:r w:rsidR="00F520CC">
        <w:rPr>
          <w:rFonts w:asciiTheme="minorHAnsi" w:hAnsiTheme="minorHAnsi" w:cstheme="minorHAnsi"/>
          <w:sz w:val="24"/>
        </w:rPr>
        <w:t>ese are</w:t>
      </w:r>
      <w:r w:rsidR="00512F06">
        <w:rPr>
          <w:rFonts w:asciiTheme="minorHAnsi" w:hAnsiTheme="minorHAnsi" w:cstheme="minorHAnsi"/>
          <w:sz w:val="24"/>
        </w:rPr>
        <w:t xml:space="preserve"> recorded with a weekly activity suggestion plan and </w:t>
      </w:r>
      <w:r w:rsidR="00E518CF">
        <w:rPr>
          <w:rFonts w:asciiTheme="minorHAnsi" w:hAnsiTheme="minorHAnsi" w:cstheme="minorHAnsi"/>
          <w:sz w:val="24"/>
        </w:rPr>
        <w:t>used</w:t>
      </w:r>
      <w:r w:rsidR="00512F06">
        <w:rPr>
          <w:rFonts w:asciiTheme="minorHAnsi" w:hAnsiTheme="minorHAnsi" w:cstheme="minorHAnsi"/>
          <w:sz w:val="24"/>
        </w:rPr>
        <w:t xml:space="preserve"> to </w:t>
      </w:r>
      <w:r w:rsidR="00E518CF">
        <w:rPr>
          <w:rFonts w:asciiTheme="minorHAnsi" w:hAnsiTheme="minorHAnsi" w:cstheme="minorHAnsi"/>
          <w:sz w:val="24"/>
        </w:rPr>
        <w:t xml:space="preserve">produce a weekly activity planner.  </w:t>
      </w:r>
      <w:r w:rsidR="00896D21">
        <w:rPr>
          <w:rFonts w:asciiTheme="minorHAnsi" w:hAnsiTheme="minorHAnsi" w:cstheme="minorHAnsi"/>
          <w:sz w:val="24"/>
        </w:rPr>
        <w:t>Staff work in an innovative manner</w:t>
      </w:r>
      <w:r w:rsidR="00C6073A">
        <w:rPr>
          <w:rFonts w:asciiTheme="minorHAnsi" w:hAnsiTheme="minorHAnsi" w:cstheme="minorHAnsi"/>
          <w:sz w:val="24"/>
        </w:rPr>
        <w:t>,</w:t>
      </w:r>
      <w:r w:rsidR="00386481" w:rsidRPr="008B5AA0">
        <w:rPr>
          <w:rFonts w:asciiTheme="minorHAnsi" w:hAnsiTheme="minorHAnsi" w:cstheme="minorHAnsi"/>
          <w:sz w:val="24"/>
        </w:rPr>
        <w:t xml:space="preserve"> looking at </w:t>
      </w:r>
      <w:r w:rsidR="00C6073A">
        <w:rPr>
          <w:rFonts w:asciiTheme="minorHAnsi" w:hAnsiTheme="minorHAnsi" w:cstheme="minorHAnsi"/>
          <w:sz w:val="24"/>
        </w:rPr>
        <w:t xml:space="preserve">ways to </w:t>
      </w:r>
      <w:r w:rsidR="00386481" w:rsidRPr="008B5AA0">
        <w:rPr>
          <w:rFonts w:asciiTheme="minorHAnsi" w:hAnsiTheme="minorHAnsi" w:cstheme="minorHAnsi"/>
          <w:sz w:val="24"/>
        </w:rPr>
        <w:t>improv</w:t>
      </w:r>
      <w:r w:rsidR="00C6073A">
        <w:rPr>
          <w:rFonts w:asciiTheme="minorHAnsi" w:hAnsiTheme="minorHAnsi" w:cstheme="minorHAnsi"/>
          <w:sz w:val="24"/>
        </w:rPr>
        <w:t>e</w:t>
      </w:r>
      <w:r w:rsidR="00386481" w:rsidRPr="008B5AA0">
        <w:rPr>
          <w:rFonts w:asciiTheme="minorHAnsi" w:hAnsiTheme="minorHAnsi" w:cstheme="minorHAnsi"/>
          <w:sz w:val="24"/>
        </w:rPr>
        <w:t xml:space="preserve"> the skill </w:t>
      </w:r>
      <w:r w:rsidR="00386481" w:rsidRPr="008B5AA0">
        <w:rPr>
          <w:rFonts w:asciiTheme="minorHAnsi" w:hAnsiTheme="minorHAnsi" w:cstheme="minorHAnsi"/>
          <w:sz w:val="24"/>
        </w:rPr>
        <w:lastRenderedPageBreak/>
        <w:t xml:space="preserve">set </w:t>
      </w:r>
      <w:r w:rsidR="00896D21">
        <w:rPr>
          <w:rFonts w:asciiTheme="minorHAnsi" w:hAnsiTheme="minorHAnsi" w:cstheme="minorHAnsi"/>
          <w:sz w:val="24"/>
        </w:rPr>
        <w:t xml:space="preserve">of </w:t>
      </w:r>
      <w:r w:rsidR="00F520CC">
        <w:rPr>
          <w:rFonts w:asciiTheme="minorHAnsi" w:hAnsiTheme="minorHAnsi" w:cstheme="minorHAnsi"/>
          <w:sz w:val="24"/>
        </w:rPr>
        <w:t>individuals</w:t>
      </w:r>
      <w:r w:rsidR="00386481" w:rsidRPr="008B5AA0">
        <w:rPr>
          <w:rFonts w:asciiTheme="minorHAnsi" w:hAnsiTheme="minorHAnsi" w:cstheme="minorHAnsi"/>
          <w:sz w:val="24"/>
        </w:rPr>
        <w:t>.</w:t>
      </w:r>
      <w:r w:rsidR="00C6073A">
        <w:rPr>
          <w:rFonts w:asciiTheme="minorHAnsi" w:hAnsiTheme="minorHAnsi" w:cstheme="minorHAnsi"/>
          <w:sz w:val="24"/>
        </w:rPr>
        <w:t xml:space="preserve"> </w:t>
      </w:r>
      <w:r w:rsidR="00386481" w:rsidRPr="008B5AA0">
        <w:rPr>
          <w:rFonts w:asciiTheme="minorHAnsi" w:hAnsiTheme="minorHAnsi" w:cstheme="minorHAnsi"/>
          <w:sz w:val="24"/>
        </w:rPr>
        <w:t xml:space="preserve"> For example, shopping will consist of budgeting skills, healthy eating skills, </w:t>
      </w:r>
      <w:r w:rsidR="00C6073A">
        <w:rPr>
          <w:rFonts w:asciiTheme="minorHAnsi" w:hAnsiTheme="minorHAnsi" w:cstheme="minorHAnsi"/>
          <w:sz w:val="24"/>
        </w:rPr>
        <w:t>organisation</w:t>
      </w:r>
      <w:r w:rsidR="002344E9">
        <w:rPr>
          <w:rFonts w:asciiTheme="minorHAnsi" w:hAnsiTheme="minorHAnsi" w:cstheme="minorHAnsi"/>
          <w:sz w:val="24"/>
        </w:rPr>
        <w:t xml:space="preserve">, preparation, </w:t>
      </w:r>
      <w:r w:rsidR="00386481" w:rsidRPr="008B5AA0">
        <w:rPr>
          <w:rFonts w:asciiTheme="minorHAnsi" w:hAnsiTheme="minorHAnsi" w:cstheme="minorHAnsi"/>
          <w:sz w:val="24"/>
        </w:rPr>
        <w:t>travel training and time management.</w:t>
      </w:r>
    </w:p>
    <w:p w14:paraId="73651C62" w14:textId="77777777" w:rsidR="00A55344" w:rsidRPr="008B5AA0" w:rsidRDefault="00A55344" w:rsidP="00C3533A">
      <w:pPr>
        <w:pStyle w:val="BodyText2"/>
        <w:spacing w:line="276" w:lineRule="auto"/>
        <w:jc w:val="both"/>
        <w:rPr>
          <w:rFonts w:asciiTheme="minorHAnsi" w:hAnsiTheme="minorHAnsi" w:cstheme="minorHAnsi"/>
          <w:sz w:val="24"/>
        </w:rPr>
      </w:pPr>
    </w:p>
    <w:p w14:paraId="361D4482" w14:textId="1EB8DB0D" w:rsidR="00661776" w:rsidRPr="008B5AA0" w:rsidRDefault="001953A7" w:rsidP="00C3533A">
      <w:pPr>
        <w:pStyle w:val="BodyText2"/>
        <w:spacing w:line="276" w:lineRule="auto"/>
        <w:jc w:val="both"/>
        <w:rPr>
          <w:rFonts w:asciiTheme="minorHAnsi" w:hAnsiTheme="minorHAnsi" w:cstheme="minorHAnsi"/>
          <w:sz w:val="24"/>
        </w:rPr>
      </w:pPr>
      <w:r>
        <w:rPr>
          <w:rFonts w:asciiTheme="minorHAnsi" w:hAnsiTheme="minorHAnsi" w:cstheme="minorHAnsi"/>
          <w:sz w:val="24"/>
        </w:rPr>
        <w:t>Individuals</w:t>
      </w:r>
      <w:r w:rsidR="00661776" w:rsidRPr="008B5AA0">
        <w:rPr>
          <w:rFonts w:asciiTheme="minorHAnsi" w:hAnsiTheme="minorHAnsi" w:cstheme="minorHAnsi"/>
          <w:sz w:val="24"/>
        </w:rPr>
        <w:t xml:space="preserve"> will be supported and encouraged to attend the following</w:t>
      </w:r>
      <w:r w:rsidR="00426FEA">
        <w:rPr>
          <w:rFonts w:asciiTheme="minorHAnsi" w:hAnsiTheme="minorHAnsi" w:cstheme="minorHAnsi"/>
          <w:sz w:val="24"/>
        </w:rPr>
        <w:t xml:space="preserve"> but is not limited to</w:t>
      </w:r>
      <w:r w:rsidR="00661776" w:rsidRPr="008B5AA0">
        <w:rPr>
          <w:rFonts w:asciiTheme="minorHAnsi" w:hAnsiTheme="minorHAnsi" w:cstheme="minorHAnsi"/>
          <w:sz w:val="24"/>
        </w:rPr>
        <w:t>:</w:t>
      </w:r>
    </w:p>
    <w:p w14:paraId="1BD9FF07" w14:textId="77777777" w:rsidR="00661776" w:rsidRPr="008B5AA0" w:rsidRDefault="00661776" w:rsidP="00C3533A">
      <w:pPr>
        <w:pStyle w:val="BodyText2"/>
        <w:numPr>
          <w:ilvl w:val="0"/>
          <w:numId w:val="20"/>
        </w:numPr>
        <w:spacing w:line="276" w:lineRule="auto"/>
        <w:jc w:val="both"/>
        <w:rPr>
          <w:rFonts w:asciiTheme="minorHAnsi" w:hAnsiTheme="minorHAnsi" w:cstheme="minorHAnsi"/>
          <w:sz w:val="24"/>
        </w:rPr>
      </w:pPr>
      <w:r w:rsidRPr="008B5AA0">
        <w:rPr>
          <w:rFonts w:asciiTheme="minorHAnsi" w:hAnsiTheme="minorHAnsi" w:cstheme="minorHAnsi"/>
          <w:sz w:val="24"/>
        </w:rPr>
        <w:t>Podiatrist</w:t>
      </w:r>
    </w:p>
    <w:p w14:paraId="1519742E" w14:textId="77777777" w:rsidR="00661776" w:rsidRPr="008B5AA0" w:rsidRDefault="00661776" w:rsidP="00C3533A">
      <w:pPr>
        <w:pStyle w:val="BodyText2"/>
        <w:numPr>
          <w:ilvl w:val="0"/>
          <w:numId w:val="20"/>
        </w:numPr>
        <w:spacing w:line="276" w:lineRule="auto"/>
        <w:jc w:val="both"/>
        <w:rPr>
          <w:rFonts w:asciiTheme="minorHAnsi" w:hAnsiTheme="minorHAnsi" w:cstheme="minorHAnsi"/>
          <w:sz w:val="24"/>
        </w:rPr>
      </w:pPr>
      <w:r w:rsidRPr="008B5AA0">
        <w:rPr>
          <w:rFonts w:asciiTheme="minorHAnsi" w:hAnsiTheme="minorHAnsi" w:cstheme="minorHAnsi"/>
          <w:sz w:val="24"/>
        </w:rPr>
        <w:t>Optician</w:t>
      </w:r>
    </w:p>
    <w:p w14:paraId="0C8ACAE0" w14:textId="77777777" w:rsidR="00661776" w:rsidRPr="008B5AA0" w:rsidRDefault="00661776" w:rsidP="00C3533A">
      <w:pPr>
        <w:pStyle w:val="BodyText2"/>
        <w:numPr>
          <w:ilvl w:val="0"/>
          <w:numId w:val="20"/>
        </w:numPr>
        <w:spacing w:line="276" w:lineRule="auto"/>
        <w:jc w:val="both"/>
        <w:rPr>
          <w:rFonts w:asciiTheme="minorHAnsi" w:hAnsiTheme="minorHAnsi" w:cstheme="minorHAnsi"/>
          <w:sz w:val="24"/>
        </w:rPr>
      </w:pPr>
      <w:r w:rsidRPr="008B5AA0">
        <w:rPr>
          <w:rFonts w:asciiTheme="minorHAnsi" w:hAnsiTheme="minorHAnsi" w:cstheme="minorHAnsi"/>
          <w:sz w:val="24"/>
        </w:rPr>
        <w:t>Dentist</w:t>
      </w:r>
    </w:p>
    <w:p w14:paraId="4395B5C3" w14:textId="018EBDF9" w:rsidR="00661776" w:rsidRPr="008B5AA0" w:rsidRDefault="00661776" w:rsidP="00C3533A">
      <w:pPr>
        <w:pStyle w:val="BodyText2"/>
        <w:numPr>
          <w:ilvl w:val="0"/>
          <w:numId w:val="20"/>
        </w:numPr>
        <w:spacing w:line="276" w:lineRule="auto"/>
        <w:jc w:val="both"/>
        <w:rPr>
          <w:rFonts w:asciiTheme="minorHAnsi" w:hAnsiTheme="minorHAnsi" w:cstheme="minorHAnsi"/>
          <w:sz w:val="24"/>
        </w:rPr>
      </w:pPr>
      <w:r w:rsidRPr="008B5AA0">
        <w:rPr>
          <w:rFonts w:asciiTheme="minorHAnsi" w:hAnsiTheme="minorHAnsi" w:cstheme="minorHAnsi"/>
          <w:sz w:val="24"/>
        </w:rPr>
        <w:t>GP/Hospital</w:t>
      </w:r>
      <w:r w:rsidR="00161035">
        <w:rPr>
          <w:rFonts w:asciiTheme="minorHAnsi" w:hAnsiTheme="minorHAnsi" w:cstheme="minorHAnsi"/>
          <w:sz w:val="24"/>
        </w:rPr>
        <w:t>/Health</w:t>
      </w:r>
      <w:r w:rsidRPr="008B5AA0">
        <w:rPr>
          <w:rFonts w:asciiTheme="minorHAnsi" w:hAnsiTheme="minorHAnsi" w:cstheme="minorHAnsi"/>
          <w:sz w:val="24"/>
        </w:rPr>
        <w:t xml:space="preserve"> Appointments</w:t>
      </w:r>
    </w:p>
    <w:p w14:paraId="616AD121" w14:textId="0CA9557F" w:rsidR="00661776" w:rsidRDefault="00661776" w:rsidP="00C3533A">
      <w:pPr>
        <w:pStyle w:val="BodyText2"/>
        <w:numPr>
          <w:ilvl w:val="0"/>
          <w:numId w:val="20"/>
        </w:numPr>
        <w:spacing w:line="276" w:lineRule="auto"/>
        <w:jc w:val="both"/>
        <w:rPr>
          <w:rFonts w:asciiTheme="minorHAnsi" w:hAnsiTheme="minorHAnsi" w:cstheme="minorHAnsi"/>
          <w:sz w:val="24"/>
        </w:rPr>
      </w:pPr>
      <w:r w:rsidRPr="008B5AA0">
        <w:rPr>
          <w:rFonts w:asciiTheme="minorHAnsi" w:hAnsiTheme="minorHAnsi" w:cstheme="minorHAnsi"/>
          <w:sz w:val="24"/>
        </w:rPr>
        <w:t>Physiotherapy should this be required</w:t>
      </w:r>
    </w:p>
    <w:p w14:paraId="5741A54E" w14:textId="1E7235FB" w:rsidR="00F30C25" w:rsidRDefault="00F30C25" w:rsidP="00C3533A">
      <w:pPr>
        <w:pStyle w:val="BodyText2"/>
        <w:numPr>
          <w:ilvl w:val="0"/>
          <w:numId w:val="20"/>
        </w:numPr>
        <w:spacing w:line="276" w:lineRule="auto"/>
        <w:jc w:val="both"/>
        <w:rPr>
          <w:rFonts w:asciiTheme="minorHAnsi" w:hAnsiTheme="minorHAnsi" w:cstheme="minorHAnsi"/>
          <w:sz w:val="24"/>
        </w:rPr>
      </w:pPr>
      <w:r>
        <w:rPr>
          <w:rFonts w:asciiTheme="minorHAnsi" w:hAnsiTheme="minorHAnsi" w:cstheme="minorHAnsi"/>
          <w:sz w:val="24"/>
        </w:rPr>
        <w:t>Review Meetings</w:t>
      </w:r>
    </w:p>
    <w:p w14:paraId="68A939CD" w14:textId="7F949707" w:rsidR="00F30C25" w:rsidRDefault="00F30C25" w:rsidP="00161035">
      <w:pPr>
        <w:pStyle w:val="BodyText2"/>
        <w:numPr>
          <w:ilvl w:val="0"/>
          <w:numId w:val="20"/>
        </w:numPr>
        <w:spacing w:line="276" w:lineRule="auto"/>
        <w:jc w:val="both"/>
        <w:rPr>
          <w:rFonts w:asciiTheme="minorHAnsi" w:hAnsiTheme="minorHAnsi" w:cstheme="minorHAnsi"/>
          <w:sz w:val="24"/>
        </w:rPr>
      </w:pPr>
      <w:r>
        <w:rPr>
          <w:rFonts w:asciiTheme="minorHAnsi" w:hAnsiTheme="minorHAnsi" w:cstheme="minorHAnsi"/>
          <w:sz w:val="24"/>
        </w:rPr>
        <w:t>Therapeutic Sessions</w:t>
      </w:r>
    </w:p>
    <w:p w14:paraId="0272D997" w14:textId="7FFAD70E" w:rsidR="00F81230" w:rsidRPr="00161035" w:rsidRDefault="00F81230" w:rsidP="00161035">
      <w:pPr>
        <w:pStyle w:val="BodyText2"/>
        <w:numPr>
          <w:ilvl w:val="0"/>
          <w:numId w:val="20"/>
        </w:numPr>
        <w:spacing w:line="276" w:lineRule="auto"/>
        <w:jc w:val="both"/>
        <w:rPr>
          <w:rFonts w:asciiTheme="minorHAnsi" w:hAnsiTheme="minorHAnsi" w:cstheme="minorHAnsi"/>
          <w:sz w:val="24"/>
        </w:rPr>
      </w:pPr>
      <w:r>
        <w:rPr>
          <w:rFonts w:asciiTheme="minorHAnsi" w:hAnsiTheme="minorHAnsi" w:cstheme="minorHAnsi"/>
          <w:sz w:val="24"/>
        </w:rPr>
        <w:t>Behavioural</w:t>
      </w:r>
      <w:r w:rsidR="0056544F">
        <w:rPr>
          <w:rFonts w:asciiTheme="minorHAnsi" w:hAnsiTheme="minorHAnsi" w:cstheme="minorHAnsi"/>
          <w:sz w:val="24"/>
        </w:rPr>
        <w:t xml:space="preserve"> Sessions</w:t>
      </w:r>
    </w:p>
    <w:p w14:paraId="59E5D047" w14:textId="77777777" w:rsidR="00661776" w:rsidRPr="008B5AA0" w:rsidRDefault="00661776" w:rsidP="00C3533A">
      <w:pPr>
        <w:pStyle w:val="BodyText2"/>
        <w:spacing w:line="276" w:lineRule="auto"/>
        <w:jc w:val="both"/>
        <w:rPr>
          <w:rFonts w:asciiTheme="minorHAnsi" w:hAnsiTheme="minorHAnsi" w:cstheme="minorHAnsi"/>
          <w:i/>
          <w:sz w:val="24"/>
        </w:rPr>
      </w:pPr>
    </w:p>
    <w:p w14:paraId="60742635" w14:textId="257254B5" w:rsidR="00661776" w:rsidRPr="008B5AA0" w:rsidRDefault="00661776"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Gelli Aur Care have house vehicles available to support the needs of the </w:t>
      </w:r>
      <w:r w:rsidR="00A605DD">
        <w:rPr>
          <w:rFonts w:asciiTheme="minorHAnsi" w:hAnsiTheme="minorHAnsi" w:cstheme="minorHAnsi"/>
          <w:sz w:val="24"/>
        </w:rPr>
        <w:t>individuals</w:t>
      </w:r>
      <w:r w:rsidRPr="008B5AA0">
        <w:rPr>
          <w:rFonts w:asciiTheme="minorHAnsi" w:hAnsiTheme="minorHAnsi" w:cstheme="minorHAnsi"/>
          <w:sz w:val="24"/>
        </w:rPr>
        <w:t>.</w:t>
      </w:r>
      <w:r w:rsidR="0056544F">
        <w:rPr>
          <w:rFonts w:asciiTheme="minorHAnsi" w:hAnsiTheme="minorHAnsi" w:cstheme="minorHAnsi"/>
          <w:sz w:val="24"/>
        </w:rPr>
        <w:t xml:space="preserve">  These can be utilised </w:t>
      </w:r>
      <w:r w:rsidR="00513941">
        <w:rPr>
          <w:rFonts w:asciiTheme="minorHAnsi" w:hAnsiTheme="minorHAnsi" w:cstheme="minorHAnsi"/>
          <w:sz w:val="24"/>
        </w:rPr>
        <w:t>daily</w:t>
      </w:r>
      <w:r w:rsidR="00875C4B">
        <w:rPr>
          <w:rFonts w:asciiTheme="minorHAnsi" w:hAnsiTheme="minorHAnsi" w:cstheme="minorHAnsi"/>
          <w:sz w:val="24"/>
        </w:rPr>
        <w:t xml:space="preserve"> </w:t>
      </w:r>
      <w:r w:rsidR="0056544F">
        <w:rPr>
          <w:rFonts w:asciiTheme="minorHAnsi" w:hAnsiTheme="minorHAnsi" w:cstheme="minorHAnsi"/>
          <w:sz w:val="24"/>
        </w:rPr>
        <w:t xml:space="preserve">for community access, </w:t>
      </w:r>
      <w:r w:rsidR="00875C4B">
        <w:rPr>
          <w:rFonts w:asciiTheme="minorHAnsi" w:hAnsiTheme="minorHAnsi" w:cstheme="minorHAnsi"/>
          <w:sz w:val="24"/>
        </w:rPr>
        <w:t xml:space="preserve">appointments, to meet family and friends or </w:t>
      </w:r>
      <w:r w:rsidR="00513941">
        <w:rPr>
          <w:rFonts w:asciiTheme="minorHAnsi" w:hAnsiTheme="minorHAnsi" w:cstheme="minorHAnsi"/>
          <w:sz w:val="24"/>
        </w:rPr>
        <w:t xml:space="preserve">for further travel.  </w:t>
      </w:r>
    </w:p>
    <w:p w14:paraId="62EAA71A" w14:textId="77777777" w:rsidR="00661776" w:rsidRPr="008B5AA0" w:rsidRDefault="00661776" w:rsidP="00C3533A">
      <w:pPr>
        <w:pStyle w:val="BodyText2"/>
        <w:spacing w:line="276" w:lineRule="auto"/>
        <w:jc w:val="both"/>
        <w:rPr>
          <w:rFonts w:asciiTheme="minorHAnsi" w:hAnsiTheme="minorHAnsi" w:cstheme="minorHAnsi"/>
          <w:i/>
          <w:sz w:val="24"/>
        </w:rPr>
      </w:pPr>
    </w:p>
    <w:p w14:paraId="5F198735" w14:textId="6CDF6BC8" w:rsidR="00661776" w:rsidRDefault="00661776"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Gelli Aur Care </w:t>
      </w:r>
      <w:r w:rsidR="005A5E0A">
        <w:rPr>
          <w:rFonts w:asciiTheme="minorHAnsi" w:hAnsiTheme="minorHAnsi" w:cstheme="minorHAnsi"/>
          <w:sz w:val="24"/>
        </w:rPr>
        <w:t>can</w:t>
      </w:r>
      <w:r w:rsidR="00513941">
        <w:rPr>
          <w:rFonts w:asciiTheme="minorHAnsi" w:hAnsiTheme="minorHAnsi" w:cstheme="minorHAnsi"/>
          <w:sz w:val="24"/>
        </w:rPr>
        <w:t xml:space="preserve"> access</w:t>
      </w:r>
      <w:r w:rsidRPr="008B5AA0">
        <w:rPr>
          <w:rFonts w:asciiTheme="minorHAnsi" w:hAnsiTheme="minorHAnsi" w:cstheme="minorHAnsi"/>
          <w:sz w:val="24"/>
        </w:rPr>
        <w:t xml:space="preserve"> a highly skilled, competent, qualified Life Skills Coach.  Duke of Edinburgh recognised awards schemes up to Gold Level </w:t>
      </w:r>
      <w:r w:rsidR="00AA0EB1">
        <w:rPr>
          <w:rFonts w:asciiTheme="minorHAnsi" w:hAnsiTheme="minorHAnsi" w:cstheme="minorHAnsi"/>
          <w:sz w:val="24"/>
        </w:rPr>
        <w:t>can be provided</w:t>
      </w:r>
      <w:r w:rsidRPr="008B5AA0">
        <w:rPr>
          <w:rFonts w:asciiTheme="minorHAnsi" w:hAnsiTheme="minorHAnsi" w:cstheme="minorHAnsi"/>
          <w:sz w:val="24"/>
        </w:rPr>
        <w:t xml:space="preserve">, </w:t>
      </w:r>
      <w:r w:rsidR="00731891" w:rsidRPr="008B5AA0">
        <w:rPr>
          <w:rFonts w:asciiTheme="minorHAnsi" w:hAnsiTheme="minorHAnsi" w:cstheme="minorHAnsi"/>
          <w:sz w:val="24"/>
        </w:rPr>
        <w:t>including</w:t>
      </w:r>
      <w:r w:rsidRPr="008B5AA0">
        <w:rPr>
          <w:rFonts w:asciiTheme="minorHAnsi" w:hAnsiTheme="minorHAnsi" w:cstheme="minorHAnsi"/>
          <w:sz w:val="24"/>
        </w:rPr>
        <w:t xml:space="preserve"> volunteering, improving in areas of sport, </w:t>
      </w:r>
      <w:r w:rsidR="006945A6" w:rsidRPr="008B5AA0">
        <w:rPr>
          <w:rFonts w:asciiTheme="minorHAnsi" w:hAnsiTheme="minorHAnsi" w:cstheme="minorHAnsi"/>
          <w:sz w:val="24"/>
        </w:rPr>
        <w:t>dance,</w:t>
      </w:r>
      <w:r w:rsidRPr="008B5AA0">
        <w:rPr>
          <w:rFonts w:asciiTheme="minorHAnsi" w:hAnsiTheme="minorHAnsi" w:cstheme="minorHAnsi"/>
          <w:sz w:val="24"/>
        </w:rPr>
        <w:t xml:space="preserve"> and fitness activities, developing </w:t>
      </w:r>
      <w:r w:rsidR="00B441BF" w:rsidRPr="008B5AA0">
        <w:rPr>
          <w:rFonts w:asciiTheme="minorHAnsi" w:hAnsiTheme="minorHAnsi" w:cstheme="minorHAnsi"/>
          <w:sz w:val="24"/>
        </w:rPr>
        <w:t>practical,</w:t>
      </w:r>
      <w:r w:rsidRPr="008B5AA0">
        <w:rPr>
          <w:rFonts w:asciiTheme="minorHAnsi" w:hAnsiTheme="minorHAnsi" w:cstheme="minorHAnsi"/>
          <w:sz w:val="24"/>
        </w:rPr>
        <w:t xml:space="preserve"> social skills and personal interests.  Planning for training and completion of adventurous journey.</w:t>
      </w:r>
    </w:p>
    <w:p w14:paraId="1D7040F1" w14:textId="76780E2D" w:rsidR="001D41B5" w:rsidRDefault="001D41B5" w:rsidP="00C3533A">
      <w:pPr>
        <w:pStyle w:val="BodyText2"/>
        <w:spacing w:line="276" w:lineRule="auto"/>
        <w:jc w:val="both"/>
        <w:rPr>
          <w:rFonts w:asciiTheme="minorHAnsi" w:hAnsiTheme="minorHAnsi" w:cstheme="minorHAnsi"/>
          <w:sz w:val="24"/>
        </w:rPr>
      </w:pPr>
    </w:p>
    <w:p w14:paraId="76C4D020" w14:textId="4E0EDD0A" w:rsidR="001D41B5" w:rsidRDefault="001D41B5" w:rsidP="00C3533A">
      <w:pPr>
        <w:pStyle w:val="BodyText2"/>
        <w:spacing w:line="276" w:lineRule="auto"/>
        <w:jc w:val="both"/>
        <w:rPr>
          <w:rFonts w:asciiTheme="minorHAnsi" w:hAnsiTheme="minorHAnsi" w:cstheme="minorHAnsi"/>
          <w:sz w:val="24"/>
        </w:rPr>
      </w:pPr>
      <w:r>
        <w:rPr>
          <w:rFonts w:asciiTheme="minorHAnsi" w:hAnsiTheme="minorHAnsi" w:cstheme="minorHAnsi"/>
          <w:sz w:val="24"/>
        </w:rPr>
        <w:t xml:space="preserve">In </w:t>
      </w:r>
      <w:r w:rsidR="000A51B3">
        <w:rPr>
          <w:rFonts w:asciiTheme="minorHAnsi" w:hAnsiTheme="minorHAnsi" w:cstheme="minorHAnsi"/>
          <w:sz w:val="24"/>
        </w:rPr>
        <w:t>addition,</w:t>
      </w:r>
      <w:r>
        <w:rPr>
          <w:rFonts w:asciiTheme="minorHAnsi" w:hAnsiTheme="minorHAnsi" w:cstheme="minorHAnsi"/>
          <w:sz w:val="24"/>
        </w:rPr>
        <w:t xml:space="preserve"> Gelli Aur Care have contacts with </w:t>
      </w:r>
      <w:r w:rsidR="00C61F8D">
        <w:rPr>
          <w:rFonts w:asciiTheme="minorHAnsi" w:hAnsiTheme="minorHAnsi" w:cstheme="minorHAnsi"/>
          <w:sz w:val="24"/>
        </w:rPr>
        <w:t>independent companies dedicated to helping</w:t>
      </w:r>
      <w:r w:rsidR="00F41806">
        <w:rPr>
          <w:rFonts w:asciiTheme="minorHAnsi" w:hAnsiTheme="minorHAnsi" w:cstheme="minorHAnsi"/>
          <w:sz w:val="24"/>
        </w:rPr>
        <w:t xml:space="preserve"> individuals</w:t>
      </w:r>
      <w:r w:rsidR="00C61F8D">
        <w:rPr>
          <w:rFonts w:asciiTheme="minorHAnsi" w:hAnsiTheme="minorHAnsi" w:cstheme="minorHAnsi"/>
          <w:sz w:val="24"/>
        </w:rPr>
        <w:t xml:space="preserve"> who </w:t>
      </w:r>
      <w:r w:rsidR="00F41806">
        <w:rPr>
          <w:rFonts w:asciiTheme="minorHAnsi" w:hAnsiTheme="minorHAnsi" w:cstheme="minorHAnsi"/>
          <w:sz w:val="24"/>
        </w:rPr>
        <w:t xml:space="preserve">are dependent upon social care to </w:t>
      </w:r>
      <w:r w:rsidR="00733CC4">
        <w:rPr>
          <w:rFonts w:asciiTheme="minorHAnsi" w:hAnsiTheme="minorHAnsi" w:cstheme="minorHAnsi"/>
          <w:sz w:val="24"/>
        </w:rPr>
        <w:t>improve their lives</w:t>
      </w:r>
      <w:r w:rsidR="00F41806">
        <w:rPr>
          <w:rFonts w:asciiTheme="minorHAnsi" w:hAnsiTheme="minorHAnsi" w:cstheme="minorHAnsi"/>
          <w:sz w:val="24"/>
        </w:rPr>
        <w:t xml:space="preserve"> and helping the individuals and providers be effective contributors to this </w:t>
      </w:r>
      <w:r w:rsidR="00AF3E4E">
        <w:rPr>
          <w:rFonts w:asciiTheme="minorHAnsi" w:hAnsiTheme="minorHAnsi" w:cstheme="minorHAnsi"/>
          <w:sz w:val="24"/>
        </w:rPr>
        <w:t>outcome.</w:t>
      </w:r>
    </w:p>
    <w:p w14:paraId="45BC5614" w14:textId="653F268A" w:rsidR="000A51B3" w:rsidRDefault="000A51B3" w:rsidP="00C3533A">
      <w:pPr>
        <w:pStyle w:val="BodyText2"/>
        <w:spacing w:line="276" w:lineRule="auto"/>
        <w:jc w:val="both"/>
        <w:rPr>
          <w:rFonts w:asciiTheme="minorHAnsi" w:hAnsiTheme="minorHAnsi" w:cstheme="minorHAnsi"/>
          <w:sz w:val="24"/>
        </w:rPr>
      </w:pPr>
    </w:p>
    <w:p w14:paraId="43E38EFC" w14:textId="6C45594A" w:rsidR="00540BA0" w:rsidRPr="008B5AA0" w:rsidRDefault="00540BA0" w:rsidP="00C3533A">
      <w:pPr>
        <w:spacing w:line="276" w:lineRule="auto"/>
        <w:jc w:val="both"/>
        <w:rPr>
          <w:rFonts w:asciiTheme="minorHAnsi" w:hAnsiTheme="minorHAnsi" w:cstheme="minorHAnsi"/>
        </w:rPr>
      </w:pPr>
      <w:r w:rsidRPr="008B5AA0">
        <w:rPr>
          <w:rFonts w:asciiTheme="minorHAnsi" w:hAnsiTheme="minorHAnsi" w:cstheme="minorHAnsi"/>
        </w:rPr>
        <w:t xml:space="preserve">Full support will be provided </w:t>
      </w:r>
      <w:r w:rsidR="00246381">
        <w:rPr>
          <w:rFonts w:asciiTheme="minorHAnsi" w:hAnsiTheme="minorHAnsi" w:cstheme="minorHAnsi"/>
        </w:rPr>
        <w:t xml:space="preserve">for </w:t>
      </w:r>
      <w:r w:rsidR="00AA0EB1">
        <w:rPr>
          <w:rFonts w:asciiTheme="minorHAnsi" w:hAnsiTheme="minorHAnsi" w:cstheme="minorHAnsi"/>
        </w:rPr>
        <w:t>individuals</w:t>
      </w:r>
      <w:r w:rsidRPr="008B5AA0">
        <w:rPr>
          <w:rFonts w:asciiTheme="minorHAnsi" w:hAnsiTheme="minorHAnsi" w:cstheme="minorHAnsi"/>
        </w:rPr>
        <w:t xml:space="preserve"> to maintain existing relationships and establish </w:t>
      </w:r>
      <w:r w:rsidR="008D1FC6">
        <w:rPr>
          <w:rFonts w:asciiTheme="minorHAnsi" w:hAnsiTheme="minorHAnsi" w:cstheme="minorHAnsi"/>
        </w:rPr>
        <w:t xml:space="preserve">or develop new </w:t>
      </w:r>
      <w:r w:rsidR="00C07A76">
        <w:rPr>
          <w:rFonts w:asciiTheme="minorHAnsi" w:hAnsiTheme="minorHAnsi" w:cstheme="minorHAnsi"/>
        </w:rPr>
        <w:t>one</w:t>
      </w:r>
      <w:r w:rsidR="00504D44">
        <w:rPr>
          <w:rFonts w:asciiTheme="minorHAnsi" w:hAnsiTheme="minorHAnsi" w:cstheme="minorHAnsi"/>
        </w:rPr>
        <w:t>s, this</w:t>
      </w:r>
      <w:r w:rsidR="008D1FC6">
        <w:rPr>
          <w:rFonts w:asciiTheme="minorHAnsi" w:hAnsiTheme="minorHAnsi" w:cstheme="minorHAnsi"/>
        </w:rPr>
        <w:t xml:space="preserve"> </w:t>
      </w:r>
      <w:r w:rsidR="00504D44">
        <w:rPr>
          <w:rFonts w:asciiTheme="minorHAnsi" w:hAnsiTheme="minorHAnsi" w:cstheme="minorHAnsi"/>
        </w:rPr>
        <w:t>provides them with a sense of</w:t>
      </w:r>
      <w:r w:rsidR="008D1FC6">
        <w:rPr>
          <w:rFonts w:asciiTheme="minorHAnsi" w:hAnsiTheme="minorHAnsi" w:cstheme="minorHAnsi"/>
        </w:rPr>
        <w:t xml:space="preserve"> meaning to their lives.</w:t>
      </w:r>
      <w:r w:rsidR="0066147C">
        <w:rPr>
          <w:rFonts w:asciiTheme="minorHAnsi" w:hAnsiTheme="minorHAnsi" w:cstheme="minorHAnsi"/>
        </w:rPr>
        <w:t xml:space="preserve">  </w:t>
      </w:r>
      <w:r w:rsidR="00452E3D">
        <w:rPr>
          <w:rFonts w:asciiTheme="minorHAnsi" w:hAnsiTheme="minorHAnsi" w:cstheme="minorHAnsi"/>
        </w:rPr>
        <w:t>Appropriate ar</w:t>
      </w:r>
      <w:r w:rsidR="0066147C">
        <w:rPr>
          <w:rFonts w:asciiTheme="minorHAnsi" w:hAnsiTheme="minorHAnsi" w:cstheme="minorHAnsi"/>
        </w:rPr>
        <w:t>rangements will be made to</w:t>
      </w:r>
      <w:r w:rsidR="00452E3D">
        <w:rPr>
          <w:rFonts w:asciiTheme="minorHAnsi" w:hAnsiTheme="minorHAnsi" w:cstheme="minorHAnsi"/>
        </w:rPr>
        <w:t xml:space="preserve"> promote contact with family and friends</w:t>
      </w:r>
      <w:r w:rsidR="00F53892">
        <w:rPr>
          <w:rFonts w:asciiTheme="minorHAnsi" w:hAnsiTheme="minorHAnsi" w:cstheme="minorHAnsi"/>
        </w:rPr>
        <w:t xml:space="preserve"> and</w:t>
      </w:r>
      <w:r w:rsidR="00452E3D">
        <w:rPr>
          <w:rFonts w:asciiTheme="minorHAnsi" w:hAnsiTheme="minorHAnsi" w:cstheme="minorHAnsi"/>
        </w:rPr>
        <w:t xml:space="preserve"> support </w:t>
      </w:r>
      <w:r w:rsidR="003A5D85">
        <w:rPr>
          <w:rFonts w:asciiTheme="minorHAnsi" w:hAnsiTheme="minorHAnsi" w:cstheme="minorHAnsi"/>
        </w:rPr>
        <w:t xml:space="preserve">the cultural, </w:t>
      </w:r>
      <w:r w:rsidR="00DB0944">
        <w:rPr>
          <w:rFonts w:asciiTheme="minorHAnsi" w:hAnsiTheme="minorHAnsi" w:cstheme="minorHAnsi"/>
        </w:rPr>
        <w:t>religious,</w:t>
      </w:r>
      <w:r w:rsidR="003A5D85">
        <w:rPr>
          <w:rFonts w:asciiTheme="minorHAnsi" w:hAnsiTheme="minorHAnsi" w:cstheme="minorHAnsi"/>
        </w:rPr>
        <w:t xml:space="preserve"> and linguistic needs of the individual.</w:t>
      </w:r>
    </w:p>
    <w:p w14:paraId="0BF1455F" w14:textId="77777777" w:rsidR="00540BA0" w:rsidRPr="008B5AA0" w:rsidRDefault="00540BA0" w:rsidP="00C3533A">
      <w:pPr>
        <w:spacing w:line="276" w:lineRule="auto"/>
        <w:jc w:val="both"/>
        <w:rPr>
          <w:rFonts w:asciiTheme="minorHAnsi" w:hAnsiTheme="minorHAnsi" w:cstheme="minorHAnsi"/>
        </w:rPr>
      </w:pPr>
    </w:p>
    <w:p w14:paraId="41FF0F99" w14:textId="08990881" w:rsidR="00540BA0" w:rsidRPr="008B5AA0" w:rsidRDefault="00AA0EB1" w:rsidP="00C3533A">
      <w:pPr>
        <w:spacing w:line="276" w:lineRule="auto"/>
        <w:jc w:val="both"/>
        <w:rPr>
          <w:rFonts w:asciiTheme="minorHAnsi" w:hAnsiTheme="minorHAnsi" w:cstheme="minorHAnsi"/>
        </w:rPr>
      </w:pPr>
      <w:r>
        <w:rPr>
          <w:rFonts w:asciiTheme="minorHAnsi" w:hAnsiTheme="minorHAnsi" w:cstheme="minorHAnsi"/>
        </w:rPr>
        <w:t>individuals</w:t>
      </w:r>
      <w:r w:rsidR="00540BA0" w:rsidRPr="008B5AA0">
        <w:rPr>
          <w:rFonts w:asciiTheme="minorHAnsi" w:hAnsiTheme="minorHAnsi" w:cstheme="minorHAnsi"/>
        </w:rPr>
        <w:t xml:space="preserve"> will be supported to </w:t>
      </w:r>
      <w:r w:rsidR="001F7676">
        <w:rPr>
          <w:rFonts w:asciiTheme="minorHAnsi" w:hAnsiTheme="minorHAnsi" w:cstheme="minorHAnsi"/>
        </w:rPr>
        <w:t>meet</w:t>
      </w:r>
      <w:r w:rsidR="00540BA0" w:rsidRPr="008B5AA0">
        <w:rPr>
          <w:rFonts w:asciiTheme="minorHAnsi" w:hAnsiTheme="minorHAnsi" w:cstheme="minorHAnsi"/>
        </w:rPr>
        <w:t xml:space="preserve"> guests, where appropriate, </w:t>
      </w:r>
      <w:r w:rsidR="001F7676">
        <w:rPr>
          <w:rFonts w:asciiTheme="minorHAnsi" w:hAnsiTheme="minorHAnsi" w:cstheme="minorHAnsi"/>
        </w:rPr>
        <w:t xml:space="preserve">this can take place </w:t>
      </w:r>
      <w:r w:rsidR="00540BA0" w:rsidRPr="008B5AA0">
        <w:rPr>
          <w:rFonts w:asciiTheme="minorHAnsi" w:hAnsiTheme="minorHAnsi" w:cstheme="minorHAnsi"/>
        </w:rPr>
        <w:t xml:space="preserve">either </w:t>
      </w:r>
      <w:r w:rsidR="001F7676">
        <w:rPr>
          <w:rFonts w:asciiTheme="minorHAnsi" w:hAnsiTheme="minorHAnsi" w:cstheme="minorHAnsi"/>
        </w:rPr>
        <w:t>with</w:t>
      </w:r>
      <w:r w:rsidR="00540BA0" w:rsidRPr="008B5AA0">
        <w:rPr>
          <w:rFonts w:asciiTheme="minorHAnsi" w:hAnsiTheme="minorHAnsi" w:cstheme="minorHAnsi"/>
        </w:rPr>
        <w:t>in the home’s communal areas</w:t>
      </w:r>
      <w:r w:rsidR="00F64FC3">
        <w:rPr>
          <w:rFonts w:asciiTheme="minorHAnsi" w:hAnsiTheme="minorHAnsi" w:cstheme="minorHAnsi"/>
        </w:rPr>
        <w:t xml:space="preserve"> or </w:t>
      </w:r>
      <w:r w:rsidR="00C80618">
        <w:rPr>
          <w:rFonts w:asciiTheme="minorHAnsi" w:hAnsiTheme="minorHAnsi" w:cstheme="minorHAnsi"/>
        </w:rPr>
        <w:t>a quiet area which provides an area for residents to meet in private</w:t>
      </w:r>
      <w:r w:rsidR="0057270D">
        <w:rPr>
          <w:rFonts w:asciiTheme="minorHAnsi" w:hAnsiTheme="minorHAnsi" w:cstheme="minorHAnsi"/>
        </w:rPr>
        <w:t xml:space="preserve">, </w:t>
      </w:r>
      <w:r w:rsidR="00F41D79">
        <w:rPr>
          <w:rFonts w:asciiTheme="minorHAnsi" w:hAnsiTheme="minorHAnsi" w:cstheme="minorHAnsi"/>
        </w:rPr>
        <w:t xml:space="preserve">complying with all </w:t>
      </w:r>
      <w:r w:rsidR="008672CF">
        <w:rPr>
          <w:rFonts w:asciiTheme="minorHAnsi" w:hAnsiTheme="minorHAnsi" w:cstheme="minorHAnsi"/>
        </w:rPr>
        <w:t>requirements and recommendations</w:t>
      </w:r>
      <w:r w:rsidR="00540BA0" w:rsidRPr="008B5AA0">
        <w:rPr>
          <w:rFonts w:asciiTheme="minorHAnsi" w:hAnsiTheme="minorHAnsi" w:cstheme="minorHAnsi"/>
        </w:rPr>
        <w:t xml:space="preserve">.  Staff support and supervision will be available at all times/as required.  All post is the property of the individual, unless stated in the </w:t>
      </w:r>
      <w:r w:rsidR="008672CF">
        <w:rPr>
          <w:rFonts w:asciiTheme="minorHAnsi" w:hAnsiTheme="minorHAnsi" w:cstheme="minorHAnsi"/>
        </w:rPr>
        <w:t>individuals</w:t>
      </w:r>
      <w:r w:rsidR="00540BA0" w:rsidRPr="008B5AA0">
        <w:rPr>
          <w:rFonts w:asciiTheme="minorHAnsi" w:hAnsiTheme="minorHAnsi" w:cstheme="minorHAnsi"/>
        </w:rPr>
        <w:t xml:space="preserve"> specific risk assessment and </w:t>
      </w:r>
      <w:r w:rsidR="00480535">
        <w:rPr>
          <w:rFonts w:asciiTheme="minorHAnsi" w:hAnsiTheme="minorHAnsi" w:cstheme="minorHAnsi"/>
        </w:rPr>
        <w:t>personal</w:t>
      </w:r>
      <w:r w:rsidR="008672CF">
        <w:rPr>
          <w:rFonts w:asciiTheme="minorHAnsi" w:hAnsiTheme="minorHAnsi" w:cstheme="minorHAnsi"/>
        </w:rPr>
        <w:t>/</w:t>
      </w:r>
      <w:r w:rsidR="0029425B">
        <w:rPr>
          <w:rFonts w:asciiTheme="minorHAnsi" w:hAnsiTheme="minorHAnsi" w:cstheme="minorHAnsi"/>
        </w:rPr>
        <w:t>management</w:t>
      </w:r>
      <w:r w:rsidR="00540BA0" w:rsidRPr="008B5AA0">
        <w:rPr>
          <w:rFonts w:asciiTheme="minorHAnsi" w:hAnsiTheme="minorHAnsi" w:cstheme="minorHAnsi"/>
        </w:rPr>
        <w:t xml:space="preserve"> plan. </w:t>
      </w:r>
    </w:p>
    <w:p w14:paraId="7106425C" w14:textId="77777777" w:rsidR="00540BA0" w:rsidRPr="008B5AA0" w:rsidRDefault="00540BA0" w:rsidP="00C3533A">
      <w:pPr>
        <w:spacing w:line="276" w:lineRule="auto"/>
        <w:jc w:val="both"/>
        <w:rPr>
          <w:rFonts w:asciiTheme="minorHAnsi" w:hAnsiTheme="minorHAnsi" w:cstheme="minorHAnsi"/>
        </w:rPr>
      </w:pPr>
    </w:p>
    <w:p w14:paraId="182CC533" w14:textId="676DC31C" w:rsidR="00540BA0" w:rsidRPr="008B5AA0" w:rsidRDefault="008672CF" w:rsidP="00C3533A">
      <w:pPr>
        <w:spacing w:line="276" w:lineRule="auto"/>
        <w:jc w:val="both"/>
        <w:rPr>
          <w:rFonts w:asciiTheme="minorHAnsi" w:hAnsiTheme="minorHAnsi" w:cstheme="minorHAnsi"/>
        </w:rPr>
      </w:pPr>
      <w:r>
        <w:rPr>
          <w:rFonts w:asciiTheme="minorHAnsi" w:hAnsiTheme="minorHAnsi" w:cstheme="minorHAnsi"/>
        </w:rPr>
        <w:t>Individuals</w:t>
      </w:r>
      <w:r w:rsidR="00540BA0" w:rsidRPr="008B5AA0">
        <w:rPr>
          <w:rFonts w:asciiTheme="minorHAnsi" w:hAnsiTheme="minorHAnsi" w:cstheme="minorHAnsi"/>
        </w:rPr>
        <w:t xml:space="preserve"> are encouraged to invite family or friends to their care review meetings</w:t>
      </w:r>
      <w:r w:rsidR="00480535">
        <w:rPr>
          <w:rFonts w:asciiTheme="minorHAnsi" w:hAnsiTheme="minorHAnsi" w:cstheme="minorHAnsi"/>
        </w:rPr>
        <w:t xml:space="preserve"> and personal plan reviews</w:t>
      </w:r>
      <w:r w:rsidR="00540BA0" w:rsidRPr="008B5AA0">
        <w:rPr>
          <w:rFonts w:asciiTheme="minorHAnsi" w:hAnsiTheme="minorHAnsi" w:cstheme="minorHAnsi"/>
        </w:rPr>
        <w:t xml:space="preserve">.  </w:t>
      </w:r>
    </w:p>
    <w:p w14:paraId="08960016" w14:textId="77777777" w:rsidR="00D26500" w:rsidRPr="008B5AA0" w:rsidRDefault="00D26500" w:rsidP="00C3533A">
      <w:pPr>
        <w:pStyle w:val="BodyText2"/>
        <w:spacing w:line="276" w:lineRule="auto"/>
        <w:jc w:val="both"/>
        <w:rPr>
          <w:rFonts w:asciiTheme="minorHAnsi" w:hAnsiTheme="minorHAnsi" w:cstheme="minorHAnsi"/>
          <w:i/>
          <w:sz w:val="24"/>
        </w:rPr>
      </w:pPr>
    </w:p>
    <w:p w14:paraId="7D8DF533" w14:textId="72F25759" w:rsidR="00661776" w:rsidRPr="008B5AA0" w:rsidRDefault="00661776" w:rsidP="00C3533A">
      <w:pPr>
        <w:spacing w:line="276" w:lineRule="auto"/>
        <w:jc w:val="both"/>
        <w:rPr>
          <w:rFonts w:asciiTheme="minorHAnsi" w:hAnsiTheme="minorHAnsi" w:cstheme="minorHAnsi"/>
        </w:rPr>
      </w:pPr>
      <w:r w:rsidRPr="008B5AA0">
        <w:rPr>
          <w:rFonts w:asciiTheme="minorHAnsi" w:hAnsiTheme="minorHAnsi" w:cstheme="minorHAnsi"/>
        </w:rPr>
        <w:t xml:space="preserve">The staff team will work closely with the </w:t>
      </w:r>
      <w:r w:rsidR="00480535">
        <w:rPr>
          <w:rFonts w:asciiTheme="minorHAnsi" w:hAnsiTheme="minorHAnsi" w:cstheme="minorHAnsi"/>
        </w:rPr>
        <w:t>residents</w:t>
      </w:r>
      <w:r w:rsidRPr="008B5AA0">
        <w:rPr>
          <w:rFonts w:asciiTheme="minorHAnsi" w:hAnsiTheme="minorHAnsi" w:cstheme="minorHAnsi"/>
        </w:rPr>
        <w:t xml:space="preserve"> to understand their cultural and/or religious identities.  These beliefs can then be factored into their weekly activity </w:t>
      </w:r>
      <w:proofErr w:type="gramStart"/>
      <w:r w:rsidRPr="008B5AA0">
        <w:rPr>
          <w:rFonts w:asciiTheme="minorHAnsi" w:hAnsiTheme="minorHAnsi" w:cstheme="minorHAnsi"/>
        </w:rPr>
        <w:t>plan,</w:t>
      </w:r>
      <w:proofErr w:type="gramEnd"/>
      <w:r w:rsidRPr="008B5AA0">
        <w:rPr>
          <w:rFonts w:asciiTheme="minorHAnsi" w:hAnsiTheme="minorHAnsi" w:cstheme="minorHAnsi"/>
        </w:rPr>
        <w:t xml:space="preserve"> staff will encourage and support the </w:t>
      </w:r>
      <w:r w:rsidR="000B4601">
        <w:rPr>
          <w:rFonts w:asciiTheme="minorHAnsi" w:hAnsiTheme="minorHAnsi" w:cstheme="minorHAnsi"/>
        </w:rPr>
        <w:t>residents</w:t>
      </w:r>
      <w:r w:rsidRPr="008B5AA0">
        <w:rPr>
          <w:rFonts w:asciiTheme="minorHAnsi" w:hAnsiTheme="minorHAnsi" w:cstheme="minorHAnsi"/>
        </w:rPr>
        <w:t xml:space="preserve"> to attend </w:t>
      </w:r>
      <w:r w:rsidR="00954F8F">
        <w:rPr>
          <w:rFonts w:asciiTheme="minorHAnsi" w:hAnsiTheme="minorHAnsi" w:cstheme="minorHAnsi"/>
        </w:rPr>
        <w:t>places of worship</w:t>
      </w:r>
      <w:r w:rsidRPr="008B5AA0">
        <w:rPr>
          <w:rFonts w:asciiTheme="minorHAnsi" w:hAnsiTheme="minorHAnsi" w:cstheme="minorHAnsi"/>
        </w:rPr>
        <w:t xml:space="preserve">.  Arrangements can be made for </w:t>
      </w:r>
      <w:r w:rsidR="000B4601">
        <w:rPr>
          <w:rFonts w:asciiTheme="minorHAnsi" w:hAnsiTheme="minorHAnsi" w:cstheme="minorHAnsi"/>
        </w:rPr>
        <w:t>residents</w:t>
      </w:r>
      <w:r w:rsidRPr="008B5AA0">
        <w:rPr>
          <w:rFonts w:asciiTheme="minorHAnsi" w:hAnsiTheme="minorHAnsi" w:cstheme="minorHAnsi"/>
        </w:rPr>
        <w:t xml:space="preserve"> to attend religious services of their choice</w:t>
      </w:r>
      <w:r w:rsidR="00772F45">
        <w:rPr>
          <w:rFonts w:asciiTheme="minorHAnsi" w:hAnsiTheme="minorHAnsi" w:cstheme="minorHAnsi"/>
        </w:rPr>
        <w:t xml:space="preserve"> and will be fully supported.</w:t>
      </w:r>
    </w:p>
    <w:p w14:paraId="4A04A1FC" w14:textId="52F0F6BA" w:rsidR="00C3533A" w:rsidRDefault="00C3533A" w:rsidP="00C3533A">
      <w:pPr>
        <w:pStyle w:val="BodyText2"/>
        <w:spacing w:line="276" w:lineRule="auto"/>
        <w:jc w:val="both"/>
        <w:rPr>
          <w:rFonts w:asciiTheme="minorHAnsi" w:hAnsiTheme="minorHAnsi" w:cstheme="minorHAnsi"/>
          <w:sz w:val="24"/>
        </w:rPr>
      </w:pPr>
    </w:p>
    <w:p w14:paraId="1DBA8AB7" w14:textId="77777777" w:rsidR="001953A7" w:rsidRDefault="001953A7" w:rsidP="00C3533A">
      <w:pPr>
        <w:pStyle w:val="BodyText2"/>
        <w:spacing w:line="276" w:lineRule="auto"/>
        <w:jc w:val="both"/>
        <w:rPr>
          <w:rFonts w:asciiTheme="minorHAnsi" w:hAnsiTheme="minorHAnsi" w:cstheme="minorHAnsi"/>
          <w:sz w:val="24"/>
        </w:rPr>
      </w:pPr>
    </w:p>
    <w:p w14:paraId="103E5002" w14:textId="77777777" w:rsidR="00540BA0" w:rsidRPr="008B5AA0" w:rsidRDefault="007E250A" w:rsidP="00C3533A">
      <w:pPr>
        <w:pStyle w:val="BodyText2"/>
        <w:spacing w:line="276" w:lineRule="auto"/>
        <w:jc w:val="both"/>
        <w:rPr>
          <w:rFonts w:asciiTheme="minorHAnsi" w:hAnsiTheme="minorHAnsi" w:cstheme="minorHAnsi"/>
          <w:b/>
          <w:sz w:val="24"/>
        </w:rPr>
      </w:pPr>
      <w:r w:rsidRPr="008B5AA0">
        <w:rPr>
          <w:rFonts w:asciiTheme="minorHAnsi" w:hAnsiTheme="minorHAnsi" w:cstheme="minorHAnsi"/>
          <w:b/>
          <w:sz w:val="24"/>
        </w:rPr>
        <w:lastRenderedPageBreak/>
        <w:t>Language and Communication Needs</w:t>
      </w:r>
    </w:p>
    <w:p w14:paraId="4190191E" w14:textId="1A26E36D" w:rsidR="00661776" w:rsidRPr="008B5AA0" w:rsidRDefault="00E85F11" w:rsidP="00C3533A">
      <w:pPr>
        <w:pStyle w:val="BodyText2"/>
        <w:spacing w:line="276" w:lineRule="auto"/>
        <w:jc w:val="both"/>
        <w:rPr>
          <w:rFonts w:asciiTheme="minorHAnsi" w:hAnsiTheme="minorHAnsi" w:cstheme="minorHAnsi"/>
          <w:sz w:val="24"/>
        </w:rPr>
      </w:pPr>
      <w:r>
        <w:rPr>
          <w:rFonts w:asciiTheme="minorHAnsi" w:hAnsiTheme="minorHAnsi" w:cstheme="minorHAnsi"/>
          <w:sz w:val="24"/>
        </w:rPr>
        <w:t>Gelli Aur Care promotes and operates</w:t>
      </w:r>
      <w:r w:rsidR="00585FD0">
        <w:rPr>
          <w:rFonts w:asciiTheme="minorHAnsi" w:hAnsiTheme="minorHAnsi" w:cstheme="minorHAnsi"/>
          <w:sz w:val="24"/>
        </w:rPr>
        <w:t xml:space="preserve"> an </w:t>
      </w:r>
      <w:r w:rsidR="00942476">
        <w:rPr>
          <w:rFonts w:asciiTheme="minorHAnsi" w:hAnsiTheme="minorHAnsi" w:cstheme="minorHAnsi"/>
          <w:sz w:val="24"/>
        </w:rPr>
        <w:t>open-door</w:t>
      </w:r>
      <w:r w:rsidR="00585FD0">
        <w:rPr>
          <w:rFonts w:asciiTheme="minorHAnsi" w:hAnsiTheme="minorHAnsi" w:cstheme="minorHAnsi"/>
          <w:sz w:val="24"/>
        </w:rPr>
        <w:t xml:space="preserve"> policy that reflects open communication between all staff and residents</w:t>
      </w:r>
      <w:r w:rsidR="00591B8F">
        <w:rPr>
          <w:rFonts w:asciiTheme="minorHAnsi" w:hAnsiTheme="minorHAnsi" w:cstheme="minorHAnsi"/>
          <w:sz w:val="24"/>
        </w:rPr>
        <w:t xml:space="preserve"> with mutual respect.  What matters to our residents is at the heart o</w:t>
      </w:r>
      <w:r w:rsidR="00942476">
        <w:rPr>
          <w:rFonts w:asciiTheme="minorHAnsi" w:hAnsiTheme="minorHAnsi" w:cstheme="minorHAnsi"/>
          <w:sz w:val="24"/>
        </w:rPr>
        <w:t xml:space="preserve">f the service.  </w:t>
      </w:r>
      <w:r w:rsidR="00661776" w:rsidRPr="008B5AA0">
        <w:rPr>
          <w:rFonts w:asciiTheme="minorHAnsi" w:hAnsiTheme="minorHAnsi" w:cstheme="minorHAnsi"/>
          <w:sz w:val="24"/>
        </w:rPr>
        <w:t xml:space="preserve">Gelli Aur Care provide a bilingual service in both the mediums of </w:t>
      </w:r>
      <w:r w:rsidR="004645CB" w:rsidRPr="008B5AA0">
        <w:rPr>
          <w:rFonts w:asciiTheme="minorHAnsi" w:hAnsiTheme="minorHAnsi" w:cstheme="minorHAnsi"/>
          <w:sz w:val="24"/>
        </w:rPr>
        <w:t>W</w:t>
      </w:r>
      <w:r w:rsidR="00661776" w:rsidRPr="008B5AA0">
        <w:rPr>
          <w:rFonts w:asciiTheme="minorHAnsi" w:hAnsiTheme="minorHAnsi" w:cstheme="minorHAnsi"/>
          <w:sz w:val="24"/>
        </w:rPr>
        <w:t xml:space="preserve">elsh and English.  Staff members </w:t>
      </w:r>
      <w:r w:rsidR="003904ED">
        <w:rPr>
          <w:rFonts w:asciiTheme="minorHAnsi" w:hAnsiTheme="minorHAnsi" w:cstheme="minorHAnsi"/>
          <w:sz w:val="24"/>
        </w:rPr>
        <w:t>have access to knowledge and training in</w:t>
      </w:r>
      <w:r w:rsidR="00661776" w:rsidRPr="008B5AA0">
        <w:rPr>
          <w:rFonts w:asciiTheme="minorHAnsi" w:hAnsiTheme="minorHAnsi" w:cstheme="minorHAnsi"/>
          <w:sz w:val="24"/>
        </w:rPr>
        <w:t xml:space="preserve"> British </w:t>
      </w:r>
      <w:r w:rsidR="00B441BF" w:rsidRPr="008B5AA0">
        <w:rPr>
          <w:rFonts w:asciiTheme="minorHAnsi" w:hAnsiTheme="minorHAnsi" w:cstheme="minorHAnsi"/>
          <w:sz w:val="24"/>
        </w:rPr>
        <w:t>Sign Language</w:t>
      </w:r>
      <w:r w:rsidR="003904ED">
        <w:rPr>
          <w:rFonts w:asciiTheme="minorHAnsi" w:hAnsiTheme="minorHAnsi" w:cstheme="minorHAnsi"/>
          <w:sz w:val="24"/>
        </w:rPr>
        <w:t xml:space="preserve">, Total Communication </w:t>
      </w:r>
      <w:r w:rsidR="00661776" w:rsidRPr="008B5AA0">
        <w:rPr>
          <w:rFonts w:asciiTheme="minorHAnsi" w:hAnsiTheme="minorHAnsi" w:cstheme="minorHAnsi"/>
          <w:sz w:val="24"/>
        </w:rPr>
        <w:t>and Makaton.</w:t>
      </w:r>
    </w:p>
    <w:p w14:paraId="50207D2C" w14:textId="77777777" w:rsidR="00661776" w:rsidRPr="008B5AA0" w:rsidRDefault="00661776" w:rsidP="00C3533A">
      <w:pPr>
        <w:pStyle w:val="BodyText2"/>
        <w:spacing w:line="276" w:lineRule="auto"/>
        <w:jc w:val="both"/>
        <w:rPr>
          <w:rFonts w:asciiTheme="minorHAnsi" w:hAnsiTheme="minorHAnsi" w:cstheme="minorHAnsi"/>
          <w:i/>
          <w:sz w:val="24"/>
        </w:rPr>
      </w:pPr>
    </w:p>
    <w:p w14:paraId="096EE2B2" w14:textId="0C95D9A7" w:rsidR="00661776" w:rsidRDefault="00661776"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Gelli Aur Care </w:t>
      </w:r>
      <w:r w:rsidR="000F7265">
        <w:rPr>
          <w:rFonts w:asciiTheme="minorHAnsi" w:hAnsiTheme="minorHAnsi" w:cstheme="minorHAnsi"/>
          <w:sz w:val="24"/>
        </w:rPr>
        <w:t xml:space="preserve">are working towards </w:t>
      </w:r>
      <w:r w:rsidR="00652427">
        <w:rPr>
          <w:rFonts w:asciiTheme="minorHAnsi" w:hAnsiTheme="minorHAnsi" w:cstheme="minorHAnsi"/>
          <w:sz w:val="24"/>
        </w:rPr>
        <w:t>providing</w:t>
      </w:r>
      <w:r w:rsidRPr="008B5AA0">
        <w:rPr>
          <w:rFonts w:asciiTheme="minorHAnsi" w:hAnsiTheme="minorHAnsi" w:cstheme="minorHAnsi"/>
          <w:sz w:val="24"/>
        </w:rPr>
        <w:t xml:space="preserve"> the “Active Offer” and are committed to creating a changing culture that takes the responsibility away from </w:t>
      </w:r>
      <w:r w:rsidR="00EF0852">
        <w:rPr>
          <w:rFonts w:asciiTheme="minorHAnsi" w:hAnsiTheme="minorHAnsi" w:cstheme="minorHAnsi"/>
          <w:sz w:val="24"/>
        </w:rPr>
        <w:t>residents</w:t>
      </w:r>
      <w:r w:rsidRPr="008B5AA0">
        <w:rPr>
          <w:rFonts w:asciiTheme="minorHAnsi" w:hAnsiTheme="minorHAnsi" w:cstheme="minorHAnsi"/>
          <w:sz w:val="24"/>
        </w:rPr>
        <w:t xml:space="preserve"> to ask for a service provision through the medium of </w:t>
      </w:r>
      <w:r w:rsidR="00380DC2" w:rsidRPr="008B5AA0">
        <w:rPr>
          <w:rFonts w:asciiTheme="minorHAnsi" w:hAnsiTheme="minorHAnsi" w:cstheme="minorHAnsi"/>
          <w:sz w:val="24"/>
        </w:rPr>
        <w:t>Welsh</w:t>
      </w:r>
      <w:r w:rsidRPr="008B5AA0">
        <w:rPr>
          <w:rFonts w:asciiTheme="minorHAnsi" w:hAnsiTheme="minorHAnsi" w:cstheme="minorHAnsi"/>
          <w:sz w:val="24"/>
        </w:rPr>
        <w:t>.</w:t>
      </w:r>
      <w:r w:rsidR="00EF0852">
        <w:rPr>
          <w:rFonts w:asciiTheme="minorHAnsi" w:hAnsiTheme="minorHAnsi" w:cstheme="minorHAnsi"/>
          <w:sz w:val="24"/>
        </w:rPr>
        <w:t xml:space="preserve"> </w:t>
      </w:r>
      <w:r w:rsidRPr="008B5AA0">
        <w:rPr>
          <w:rFonts w:asciiTheme="minorHAnsi" w:hAnsiTheme="minorHAnsi" w:cstheme="minorHAnsi"/>
          <w:sz w:val="24"/>
        </w:rPr>
        <w:t xml:space="preserve"> All </w:t>
      </w:r>
      <w:r w:rsidR="00380DC2" w:rsidRPr="008B5AA0">
        <w:rPr>
          <w:rFonts w:asciiTheme="minorHAnsi" w:hAnsiTheme="minorHAnsi" w:cstheme="minorHAnsi"/>
          <w:sz w:val="24"/>
        </w:rPr>
        <w:t>Welsh</w:t>
      </w:r>
      <w:r w:rsidRPr="008B5AA0">
        <w:rPr>
          <w:rFonts w:asciiTheme="minorHAnsi" w:hAnsiTheme="minorHAnsi" w:cstheme="minorHAnsi"/>
          <w:sz w:val="24"/>
        </w:rPr>
        <w:t xml:space="preserve"> speaking staff at Gelli Aur Care will </w:t>
      </w:r>
      <w:r w:rsidR="006267CE">
        <w:rPr>
          <w:rFonts w:asciiTheme="minorHAnsi" w:hAnsiTheme="minorHAnsi" w:cstheme="minorHAnsi"/>
          <w:sz w:val="24"/>
        </w:rPr>
        <w:t>be identified as a Welsh speaker</w:t>
      </w:r>
      <w:r w:rsidRPr="008B5AA0">
        <w:rPr>
          <w:rFonts w:asciiTheme="minorHAnsi" w:hAnsiTheme="minorHAnsi" w:cstheme="minorHAnsi"/>
          <w:sz w:val="24"/>
        </w:rPr>
        <w:t xml:space="preserve"> on staff ID badges and the </w:t>
      </w:r>
      <w:r w:rsidR="003032F2">
        <w:rPr>
          <w:rFonts w:asciiTheme="minorHAnsi" w:hAnsiTheme="minorHAnsi" w:cstheme="minorHAnsi"/>
          <w:sz w:val="24"/>
        </w:rPr>
        <w:t>meet the team board</w:t>
      </w:r>
      <w:r w:rsidRPr="008B5AA0">
        <w:rPr>
          <w:rFonts w:asciiTheme="minorHAnsi" w:hAnsiTheme="minorHAnsi" w:cstheme="minorHAnsi"/>
          <w:sz w:val="24"/>
        </w:rPr>
        <w:t>.</w:t>
      </w:r>
      <w:r w:rsidR="003032F2">
        <w:rPr>
          <w:rFonts w:asciiTheme="minorHAnsi" w:hAnsiTheme="minorHAnsi" w:cstheme="minorHAnsi"/>
          <w:sz w:val="24"/>
        </w:rPr>
        <w:t xml:space="preserve">  The Welsh language will be promoted and be </w:t>
      </w:r>
      <w:r w:rsidR="00A47405">
        <w:rPr>
          <w:rFonts w:asciiTheme="minorHAnsi" w:hAnsiTheme="minorHAnsi" w:cstheme="minorHAnsi"/>
          <w:sz w:val="24"/>
        </w:rPr>
        <w:t xml:space="preserve">as </w:t>
      </w:r>
      <w:r w:rsidR="003032F2">
        <w:rPr>
          <w:rFonts w:asciiTheme="minorHAnsi" w:hAnsiTheme="minorHAnsi" w:cstheme="minorHAnsi"/>
          <w:sz w:val="24"/>
        </w:rPr>
        <w:t>visible</w:t>
      </w:r>
      <w:r w:rsidR="00A47405">
        <w:rPr>
          <w:rFonts w:asciiTheme="minorHAnsi" w:hAnsiTheme="minorHAnsi" w:cstheme="minorHAnsi"/>
          <w:sz w:val="24"/>
        </w:rPr>
        <w:t xml:space="preserve"> as the English language where possible.</w:t>
      </w:r>
      <w:r w:rsidR="00365822">
        <w:rPr>
          <w:rFonts w:asciiTheme="minorHAnsi" w:hAnsiTheme="minorHAnsi" w:cstheme="minorHAnsi"/>
          <w:sz w:val="24"/>
        </w:rPr>
        <w:t xml:space="preserve">  We have a Welsh Champion who is responsible for driving the “Active Offer” and supports </w:t>
      </w:r>
      <w:r w:rsidR="006B2E0E">
        <w:rPr>
          <w:rFonts w:asciiTheme="minorHAnsi" w:hAnsiTheme="minorHAnsi" w:cstheme="minorHAnsi"/>
          <w:sz w:val="24"/>
        </w:rPr>
        <w:t>individuals who wish to have their personal plans and activity planners in Welsh.</w:t>
      </w:r>
    </w:p>
    <w:p w14:paraId="2C75AE5B" w14:textId="77777777" w:rsidR="0087242E" w:rsidRDefault="0087242E" w:rsidP="00C3533A">
      <w:pPr>
        <w:pStyle w:val="BodyText2"/>
        <w:spacing w:line="276" w:lineRule="auto"/>
        <w:jc w:val="both"/>
        <w:rPr>
          <w:rFonts w:asciiTheme="minorHAnsi" w:hAnsiTheme="minorHAnsi" w:cstheme="minorHAnsi"/>
          <w:sz w:val="24"/>
        </w:rPr>
      </w:pPr>
    </w:p>
    <w:p w14:paraId="078E3F4F" w14:textId="7734C9B1" w:rsidR="00030D7B" w:rsidRDefault="00030D7B" w:rsidP="00C3533A">
      <w:pPr>
        <w:pStyle w:val="BodyText2"/>
        <w:spacing w:line="276" w:lineRule="auto"/>
        <w:jc w:val="both"/>
        <w:rPr>
          <w:rFonts w:asciiTheme="minorHAnsi" w:hAnsiTheme="minorHAnsi" w:cstheme="minorHAnsi"/>
          <w:b/>
          <w:sz w:val="24"/>
        </w:rPr>
      </w:pPr>
      <w:r>
        <w:rPr>
          <w:rFonts w:asciiTheme="minorHAnsi" w:hAnsiTheme="minorHAnsi" w:cstheme="minorHAnsi"/>
          <w:b/>
          <w:sz w:val="24"/>
        </w:rPr>
        <w:t>Compliments, Comments and Complaints Process</w:t>
      </w:r>
      <w:r w:rsidR="00E20663">
        <w:rPr>
          <w:rFonts w:asciiTheme="minorHAnsi" w:hAnsiTheme="minorHAnsi" w:cstheme="minorHAnsi"/>
          <w:b/>
          <w:sz w:val="24"/>
        </w:rPr>
        <w:t xml:space="preserve"> </w:t>
      </w:r>
      <w:r>
        <w:rPr>
          <w:rFonts w:asciiTheme="minorHAnsi" w:hAnsiTheme="minorHAnsi" w:cstheme="minorHAnsi"/>
          <w:b/>
          <w:sz w:val="24"/>
        </w:rPr>
        <w:t>Policy</w:t>
      </w:r>
    </w:p>
    <w:p w14:paraId="3F2A7E9E" w14:textId="4F2BAC52" w:rsidR="00455570" w:rsidRDefault="00455570" w:rsidP="00C3533A">
      <w:pPr>
        <w:pStyle w:val="BodyText2"/>
        <w:spacing w:line="276" w:lineRule="auto"/>
        <w:jc w:val="both"/>
        <w:rPr>
          <w:rFonts w:asciiTheme="minorHAnsi" w:hAnsiTheme="minorHAnsi" w:cstheme="minorHAnsi"/>
          <w:bCs/>
          <w:sz w:val="24"/>
        </w:rPr>
      </w:pPr>
      <w:r w:rsidRPr="00455570">
        <w:rPr>
          <w:rFonts w:asciiTheme="minorHAnsi" w:hAnsiTheme="minorHAnsi" w:cstheme="minorHAnsi"/>
          <w:bCs/>
          <w:sz w:val="24"/>
        </w:rPr>
        <w:t xml:space="preserve">Gelli Aur Care has in place </w:t>
      </w:r>
      <w:r w:rsidR="005020ED">
        <w:rPr>
          <w:rFonts w:asciiTheme="minorHAnsi" w:hAnsiTheme="minorHAnsi" w:cstheme="minorHAnsi"/>
          <w:bCs/>
          <w:sz w:val="24"/>
        </w:rPr>
        <w:t xml:space="preserve">a </w:t>
      </w:r>
      <w:r w:rsidR="006F5A71">
        <w:rPr>
          <w:rFonts w:asciiTheme="minorHAnsi" w:hAnsiTheme="minorHAnsi" w:cstheme="minorHAnsi"/>
          <w:bCs/>
          <w:sz w:val="24"/>
        </w:rPr>
        <w:t xml:space="preserve">robust </w:t>
      </w:r>
      <w:r w:rsidR="005020ED">
        <w:rPr>
          <w:rFonts w:asciiTheme="minorHAnsi" w:hAnsiTheme="minorHAnsi" w:cstheme="minorHAnsi"/>
          <w:bCs/>
          <w:sz w:val="24"/>
        </w:rPr>
        <w:t>policy and process for compliments, comments and complaints</w:t>
      </w:r>
      <w:r w:rsidR="00FA3DC1">
        <w:rPr>
          <w:rFonts w:asciiTheme="minorHAnsi" w:hAnsiTheme="minorHAnsi" w:cstheme="minorHAnsi"/>
          <w:bCs/>
          <w:sz w:val="24"/>
        </w:rPr>
        <w:t xml:space="preserve"> and ensures the service operates in accordance with this policy.  </w:t>
      </w:r>
      <w:r w:rsidR="00F34963">
        <w:rPr>
          <w:rFonts w:asciiTheme="minorHAnsi" w:hAnsiTheme="minorHAnsi" w:cstheme="minorHAnsi"/>
          <w:bCs/>
          <w:sz w:val="24"/>
        </w:rPr>
        <w:t xml:space="preserve">All staff </w:t>
      </w:r>
      <w:r w:rsidR="003711D0">
        <w:rPr>
          <w:rFonts w:asciiTheme="minorHAnsi" w:hAnsiTheme="minorHAnsi" w:cstheme="minorHAnsi"/>
          <w:bCs/>
          <w:sz w:val="24"/>
        </w:rPr>
        <w:t xml:space="preserve">receive training on complaint handling and as part of their induction are required to read and familiarise themselves with this policy.  </w:t>
      </w:r>
      <w:r w:rsidR="003F2F0E">
        <w:rPr>
          <w:rFonts w:asciiTheme="minorHAnsi" w:hAnsiTheme="minorHAnsi" w:cstheme="minorHAnsi"/>
          <w:bCs/>
          <w:sz w:val="24"/>
        </w:rPr>
        <w:t xml:space="preserve">The policy is readily available </w:t>
      </w:r>
      <w:r w:rsidR="001466A3">
        <w:rPr>
          <w:rFonts w:asciiTheme="minorHAnsi" w:hAnsiTheme="minorHAnsi" w:cstheme="minorHAnsi"/>
          <w:bCs/>
          <w:sz w:val="24"/>
        </w:rPr>
        <w:t>and accessible to staff</w:t>
      </w:r>
      <w:r w:rsidR="00C02274">
        <w:rPr>
          <w:rFonts w:asciiTheme="minorHAnsi" w:hAnsiTheme="minorHAnsi" w:cstheme="minorHAnsi"/>
          <w:bCs/>
          <w:sz w:val="24"/>
        </w:rPr>
        <w:t xml:space="preserve"> and other relevant individuals</w:t>
      </w:r>
      <w:r w:rsidR="003B0F3C">
        <w:rPr>
          <w:rFonts w:asciiTheme="minorHAnsi" w:hAnsiTheme="minorHAnsi" w:cstheme="minorHAnsi"/>
          <w:bCs/>
          <w:sz w:val="24"/>
        </w:rPr>
        <w:t xml:space="preserve"> and includes the appeal process</w:t>
      </w:r>
      <w:r w:rsidR="00C02274">
        <w:rPr>
          <w:rFonts w:asciiTheme="minorHAnsi" w:hAnsiTheme="minorHAnsi" w:cstheme="minorHAnsi"/>
          <w:bCs/>
          <w:sz w:val="24"/>
        </w:rPr>
        <w:t xml:space="preserve">.  </w:t>
      </w:r>
      <w:r w:rsidR="0069158F">
        <w:rPr>
          <w:rFonts w:asciiTheme="minorHAnsi" w:hAnsiTheme="minorHAnsi" w:cstheme="minorHAnsi"/>
          <w:bCs/>
          <w:sz w:val="24"/>
        </w:rPr>
        <w:t xml:space="preserve">The policy includes effective arrangements for dealing with complaints </w:t>
      </w:r>
      <w:r w:rsidR="00E61941">
        <w:rPr>
          <w:rFonts w:asciiTheme="minorHAnsi" w:hAnsiTheme="minorHAnsi" w:cstheme="minorHAnsi"/>
          <w:bCs/>
          <w:sz w:val="24"/>
        </w:rPr>
        <w:t xml:space="preserve">and covers the </w:t>
      </w:r>
      <w:r w:rsidR="003F2F0E">
        <w:rPr>
          <w:rFonts w:asciiTheme="minorHAnsi" w:hAnsiTheme="minorHAnsi" w:cstheme="minorHAnsi"/>
          <w:bCs/>
          <w:sz w:val="24"/>
        </w:rPr>
        <w:t>following,</w:t>
      </w:r>
      <w:r w:rsidR="00123F1E">
        <w:rPr>
          <w:rFonts w:asciiTheme="minorHAnsi" w:hAnsiTheme="minorHAnsi" w:cstheme="minorHAnsi"/>
          <w:bCs/>
          <w:sz w:val="24"/>
        </w:rPr>
        <w:t xml:space="preserve"> but it is not limited to</w:t>
      </w:r>
      <w:r w:rsidR="00E61941">
        <w:rPr>
          <w:rFonts w:asciiTheme="minorHAnsi" w:hAnsiTheme="minorHAnsi" w:cstheme="minorHAnsi"/>
          <w:bCs/>
          <w:sz w:val="24"/>
        </w:rPr>
        <w:t>:</w:t>
      </w:r>
    </w:p>
    <w:p w14:paraId="7D63B745" w14:textId="38B59523" w:rsidR="00E61941" w:rsidRDefault="00E61941" w:rsidP="00061E64">
      <w:pPr>
        <w:pStyle w:val="BodyText2"/>
        <w:numPr>
          <w:ilvl w:val="0"/>
          <w:numId w:val="34"/>
        </w:numPr>
        <w:spacing w:line="276" w:lineRule="auto"/>
        <w:jc w:val="both"/>
        <w:rPr>
          <w:rFonts w:asciiTheme="minorHAnsi" w:hAnsiTheme="minorHAnsi" w:cstheme="minorHAnsi"/>
          <w:bCs/>
          <w:sz w:val="24"/>
        </w:rPr>
      </w:pPr>
      <w:r>
        <w:rPr>
          <w:rFonts w:asciiTheme="minorHAnsi" w:hAnsiTheme="minorHAnsi" w:cstheme="minorHAnsi"/>
          <w:bCs/>
          <w:sz w:val="24"/>
        </w:rPr>
        <w:t>Identifying and investigating complaints.</w:t>
      </w:r>
    </w:p>
    <w:p w14:paraId="29271ECE" w14:textId="7288349D" w:rsidR="00E61941" w:rsidRDefault="00B50705" w:rsidP="00061E64">
      <w:pPr>
        <w:pStyle w:val="BodyText2"/>
        <w:numPr>
          <w:ilvl w:val="0"/>
          <w:numId w:val="34"/>
        </w:numPr>
        <w:spacing w:line="276" w:lineRule="auto"/>
        <w:jc w:val="both"/>
        <w:rPr>
          <w:rFonts w:asciiTheme="minorHAnsi" w:hAnsiTheme="minorHAnsi" w:cstheme="minorHAnsi"/>
          <w:bCs/>
          <w:sz w:val="24"/>
        </w:rPr>
      </w:pPr>
      <w:r>
        <w:rPr>
          <w:rFonts w:asciiTheme="minorHAnsi" w:hAnsiTheme="minorHAnsi" w:cstheme="minorHAnsi"/>
          <w:bCs/>
          <w:sz w:val="24"/>
        </w:rPr>
        <w:t>Appropriate responses to those who make a complaint.</w:t>
      </w:r>
    </w:p>
    <w:p w14:paraId="6E576F22" w14:textId="3826BF5C" w:rsidR="00061E64" w:rsidRDefault="00061E64" w:rsidP="00061E64">
      <w:pPr>
        <w:pStyle w:val="BodyText2"/>
        <w:numPr>
          <w:ilvl w:val="0"/>
          <w:numId w:val="34"/>
        </w:numPr>
        <w:spacing w:line="276" w:lineRule="auto"/>
        <w:jc w:val="both"/>
        <w:rPr>
          <w:rFonts w:asciiTheme="minorHAnsi" w:hAnsiTheme="minorHAnsi" w:cstheme="minorHAnsi"/>
          <w:bCs/>
          <w:sz w:val="24"/>
        </w:rPr>
      </w:pPr>
      <w:r>
        <w:rPr>
          <w:rFonts w:asciiTheme="minorHAnsi" w:hAnsiTheme="minorHAnsi" w:cstheme="minorHAnsi"/>
          <w:bCs/>
          <w:sz w:val="24"/>
        </w:rPr>
        <w:t>Conducting investigations.</w:t>
      </w:r>
    </w:p>
    <w:p w14:paraId="02A62A1A" w14:textId="21B331BF" w:rsidR="00B50705" w:rsidRDefault="00B50705" w:rsidP="00061E64">
      <w:pPr>
        <w:pStyle w:val="BodyText2"/>
        <w:numPr>
          <w:ilvl w:val="0"/>
          <w:numId w:val="34"/>
        </w:numPr>
        <w:spacing w:line="276" w:lineRule="auto"/>
        <w:jc w:val="both"/>
        <w:rPr>
          <w:rFonts w:asciiTheme="minorHAnsi" w:hAnsiTheme="minorHAnsi" w:cstheme="minorHAnsi"/>
          <w:bCs/>
          <w:sz w:val="24"/>
        </w:rPr>
      </w:pPr>
      <w:r>
        <w:rPr>
          <w:rFonts w:asciiTheme="minorHAnsi" w:hAnsiTheme="minorHAnsi" w:cstheme="minorHAnsi"/>
          <w:bCs/>
          <w:sz w:val="24"/>
        </w:rPr>
        <w:t xml:space="preserve">The appropriate action to be taken </w:t>
      </w:r>
      <w:r w:rsidR="00061E64">
        <w:rPr>
          <w:rFonts w:asciiTheme="minorHAnsi" w:hAnsiTheme="minorHAnsi" w:cstheme="minorHAnsi"/>
          <w:bCs/>
          <w:sz w:val="24"/>
        </w:rPr>
        <w:t>following an investigation.</w:t>
      </w:r>
    </w:p>
    <w:p w14:paraId="17C247AC" w14:textId="5783517C" w:rsidR="00061E64" w:rsidRDefault="00061E64" w:rsidP="00061E64">
      <w:pPr>
        <w:pStyle w:val="BodyText2"/>
        <w:numPr>
          <w:ilvl w:val="0"/>
          <w:numId w:val="34"/>
        </w:numPr>
        <w:spacing w:line="276" w:lineRule="auto"/>
        <w:jc w:val="both"/>
        <w:rPr>
          <w:rFonts w:asciiTheme="minorHAnsi" w:hAnsiTheme="minorHAnsi" w:cstheme="minorHAnsi"/>
          <w:bCs/>
          <w:sz w:val="24"/>
        </w:rPr>
      </w:pPr>
      <w:r>
        <w:rPr>
          <w:rFonts w:asciiTheme="minorHAnsi" w:hAnsiTheme="minorHAnsi" w:cstheme="minorHAnsi"/>
          <w:bCs/>
          <w:sz w:val="24"/>
        </w:rPr>
        <w:t>Record keeping</w:t>
      </w:r>
    </w:p>
    <w:p w14:paraId="63D9E22E" w14:textId="39357290" w:rsidR="00A24C4C" w:rsidRDefault="00A24C4C" w:rsidP="00061E64">
      <w:pPr>
        <w:pStyle w:val="BodyText2"/>
        <w:numPr>
          <w:ilvl w:val="0"/>
          <w:numId w:val="34"/>
        </w:numPr>
        <w:spacing w:line="276" w:lineRule="auto"/>
        <w:jc w:val="both"/>
        <w:rPr>
          <w:rFonts w:asciiTheme="minorHAnsi" w:hAnsiTheme="minorHAnsi" w:cstheme="minorHAnsi"/>
          <w:bCs/>
          <w:sz w:val="24"/>
        </w:rPr>
      </w:pPr>
      <w:r>
        <w:rPr>
          <w:rFonts w:asciiTheme="minorHAnsi" w:hAnsiTheme="minorHAnsi" w:cstheme="minorHAnsi"/>
          <w:bCs/>
          <w:sz w:val="24"/>
        </w:rPr>
        <w:t>Relevant actions to be taken</w:t>
      </w:r>
      <w:r w:rsidR="00123F1E">
        <w:rPr>
          <w:rFonts w:asciiTheme="minorHAnsi" w:hAnsiTheme="minorHAnsi" w:cstheme="minorHAnsi"/>
          <w:bCs/>
          <w:sz w:val="24"/>
        </w:rPr>
        <w:t>.</w:t>
      </w:r>
    </w:p>
    <w:p w14:paraId="5278E38A" w14:textId="02BE0E30" w:rsidR="00123F1E" w:rsidRDefault="00123F1E" w:rsidP="00123F1E">
      <w:pPr>
        <w:pStyle w:val="BodyText2"/>
        <w:spacing w:line="276" w:lineRule="auto"/>
        <w:jc w:val="both"/>
        <w:rPr>
          <w:rFonts w:asciiTheme="minorHAnsi" w:hAnsiTheme="minorHAnsi" w:cstheme="minorHAnsi"/>
          <w:bCs/>
          <w:sz w:val="24"/>
        </w:rPr>
      </w:pPr>
    </w:p>
    <w:p w14:paraId="5032EDE0" w14:textId="6B4CD7D8" w:rsidR="00123F1E" w:rsidRDefault="00123F1E" w:rsidP="00123F1E">
      <w:pPr>
        <w:pStyle w:val="BodyText2"/>
        <w:spacing w:line="276" w:lineRule="auto"/>
        <w:jc w:val="both"/>
        <w:rPr>
          <w:rFonts w:asciiTheme="minorHAnsi" w:hAnsiTheme="minorHAnsi" w:cstheme="minorHAnsi"/>
          <w:bCs/>
          <w:sz w:val="24"/>
        </w:rPr>
      </w:pPr>
      <w:r>
        <w:rPr>
          <w:rFonts w:asciiTheme="minorHAnsi" w:hAnsiTheme="minorHAnsi" w:cstheme="minorHAnsi"/>
          <w:bCs/>
          <w:sz w:val="24"/>
        </w:rPr>
        <w:t xml:space="preserve">This policy is </w:t>
      </w:r>
      <w:r w:rsidR="003F2F0E">
        <w:rPr>
          <w:rFonts w:asciiTheme="minorHAnsi" w:hAnsiTheme="minorHAnsi" w:cstheme="minorHAnsi"/>
          <w:bCs/>
          <w:sz w:val="24"/>
        </w:rPr>
        <w:t xml:space="preserve">provided in an easy read version and readily available for our </w:t>
      </w:r>
      <w:r w:rsidR="00C02274">
        <w:rPr>
          <w:rFonts w:asciiTheme="minorHAnsi" w:hAnsiTheme="minorHAnsi" w:cstheme="minorHAnsi"/>
          <w:bCs/>
          <w:sz w:val="24"/>
        </w:rPr>
        <w:t xml:space="preserve">residents who are supported should they wish to </w:t>
      </w:r>
      <w:r w:rsidR="004D4602">
        <w:rPr>
          <w:rFonts w:asciiTheme="minorHAnsi" w:hAnsiTheme="minorHAnsi" w:cstheme="minorHAnsi"/>
          <w:bCs/>
          <w:sz w:val="24"/>
        </w:rPr>
        <w:t xml:space="preserve">make a compliment, </w:t>
      </w:r>
      <w:r w:rsidR="00B36E12">
        <w:rPr>
          <w:rFonts w:asciiTheme="minorHAnsi" w:hAnsiTheme="minorHAnsi" w:cstheme="minorHAnsi"/>
          <w:bCs/>
          <w:sz w:val="24"/>
        </w:rPr>
        <w:t>comment,</w:t>
      </w:r>
      <w:r w:rsidR="004D4602">
        <w:rPr>
          <w:rFonts w:asciiTheme="minorHAnsi" w:hAnsiTheme="minorHAnsi" w:cstheme="minorHAnsi"/>
          <w:bCs/>
          <w:sz w:val="24"/>
        </w:rPr>
        <w:t xml:space="preserve"> or complaint.  Information relating to other </w:t>
      </w:r>
      <w:r w:rsidR="00B36E12">
        <w:rPr>
          <w:rFonts w:asciiTheme="minorHAnsi" w:hAnsiTheme="minorHAnsi" w:cstheme="minorHAnsi"/>
          <w:bCs/>
          <w:sz w:val="24"/>
        </w:rPr>
        <w:t>avenues</w:t>
      </w:r>
      <w:r w:rsidR="004D4602">
        <w:rPr>
          <w:rFonts w:asciiTheme="minorHAnsi" w:hAnsiTheme="minorHAnsi" w:cstheme="minorHAnsi"/>
          <w:bCs/>
          <w:sz w:val="24"/>
        </w:rPr>
        <w:t xml:space="preserve"> for making a complaint is included </w:t>
      </w:r>
      <w:r w:rsidR="00B36E12">
        <w:rPr>
          <w:rFonts w:asciiTheme="minorHAnsi" w:hAnsiTheme="minorHAnsi" w:cstheme="minorHAnsi"/>
          <w:bCs/>
          <w:sz w:val="24"/>
        </w:rPr>
        <w:t xml:space="preserve">to support individuals if they are not satisfied with the action taken.  </w:t>
      </w:r>
      <w:r w:rsidR="006B0489">
        <w:rPr>
          <w:rFonts w:asciiTheme="minorHAnsi" w:hAnsiTheme="minorHAnsi" w:cstheme="minorHAnsi"/>
          <w:bCs/>
          <w:sz w:val="24"/>
        </w:rPr>
        <w:t xml:space="preserve">This includes details of the commissioning authority, the public service </w:t>
      </w:r>
      <w:r w:rsidR="00F90C5A">
        <w:rPr>
          <w:rFonts w:asciiTheme="minorHAnsi" w:hAnsiTheme="minorHAnsi" w:cstheme="minorHAnsi"/>
          <w:bCs/>
          <w:sz w:val="24"/>
        </w:rPr>
        <w:t xml:space="preserve">ombudsman for Wales.  Abridged version is displayed </w:t>
      </w:r>
      <w:r w:rsidR="003B0F3C">
        <w:rPr>
          <w:rFonts w:asciiTheme="minorHAnsi" w:hAnsiTheme="minorHAnsi" w:cstheme="minorHAnsi"/>
          <w:bCs/>
          <w:sz w:val="24"/>
        </w:rPr>
        <w:t>on the noticeboard.</w:t>
      </w:r>
    </w:p>
    <w:p w14:paraId="184057C6" w14:textId="77777777" w:rsidR="009F5FD9" w:rsidRPr="00455570" w:rsidRDefault="009F5FD9" w:rsidP="00123F1E">
      <w:pPr>
        <w:pStyle w:val="BodyText2"/>
        <w:spacing w:line="276" w:lineRule="auto"/>
        <w:jc w:val="both"/>
        <w:rPr>
          <w:rFonts w:asciiTheme="minorHAnsi" w:hAnsiTheme="minorHAnsi" w:cstheme="minorHAnsi"/>
          <w:bCs/>
          <w:sz w:val="24"/>
        </w:rPr>
      </w:pPr>
    </w:p>
    <w:p w14:paraId="32BA9210" w14:textId="77777777" w:rsidR="00E32B90" w:rsidRDefault="00E32B90" w:rsidP="00C3533A">
      <w:pPr>
        <w:pStyle w:val="BodyText2"/>
        <w:spacing w:line="276" w:lineRule="auto"/>
        <w:jc w:val="both"/>
        <w:rPr>
          <w:rFonts w:asciiTheme="minorHAnsi" w:hAnsiTheme="minorHAnsi" w:cstheme="minorHAnsi"/>
          <w:b/>
          <w:sz w:val="24"/>
        </w:rPr>
      </w:pPr>
    </w:p>
    <w:p w14:paraId="7FB30749" w14:textId="6CD32DA6" w:rsidR="00F42605" w:rsidRDefault="00F42605" w:rsidP="00C3533A">
      <w:pPr>
        <w:pStyle w:val="BodyText2"/>
        <w:spacing w:line="276" w:lineRule="auto"/>
        <w:jc w:val="both"/>
        <w:rPr>
          <w:rFonts w:asciiTheme="minorHAnsi" w:hAnsiTheme="minorHAnsi" w:cstheme="minorHAnsi"/>
          <w:b/>
          <w:sz w:val="24"/>
        </w:rPr>
        <w:sectPr w:rsidR="00F42605" w:rsidSect="009F5FD9">
          <w:footerReference w:type="default" r:id="rId18"/>
          <w:pgSz w:w="11906" w:h="16838"/>
          <w:pgMar w:top="567" w:right="680" w:bottom="567" w:left="680" w:header="709" w:footer="709" w:gutter="0"/>
          <w:cols w:space="708"/>
          <w:docGrid w:linePitch="360"/>
        </w:sectPr>
      </w:pPr>
    </w:p>
    <w:p w14:paraId="5E97C34D" w14:textId="3E5A4A2A" w:rsidR="00974900" w:rsidRPr="00C3533A" w:rsidRDefault="004C6BD8" w:rsidP="006045AA">
      <w:pPr>
        <w:pStyle w:val="BodyText2"/>
        <w:spacing w:line="276" w:lineRule="auto"/>
        <w:jc w:val="both"/>
        <w:rPr>
          <w:rFonts w:asciiTheme="minorHAnsi" w:hAnsiTheme="minorHAnsi" w:cstheme="minorHAnsi"/>
          <w:b/>
          <w:sz w:val="24"/>
          <w:u w:val="single"/>
        </w:rPr>
      </w:pPr>
      <w:r w:rsidRPr="00C3533A">
        <w:rPr>
          <w:rFonts w:asciiTheme="minorHAnsi" w:hAnsiTheme="minorHAnsi" w:cstheme="minorHAnsi"/>
          <w:noProof/>
          <w:lang w:eastAsia="en-GB"/>
        </w:rPr>
        <w:lastRenderedPageBreak/>
        <mc:AlternateContent>
          <mc:Choice Requires="wps">
            <w:drawing>
              <wp:anchor distT="0" distB="0" distL="114300" distR="114300" simplePos="0" relativeHeight="251658245" behindDoc="0" locked="0" layoutInCell="1" allowOverlap="1" wp14:anchorId="2F13375F" wp14:editId="63409F97">
                <wp:simplePos x="0" y="0"/>
                <wp:positionH relativeFrom="column">
                  <wp:posOffset>4248150</wp:posOffset>
                </wp:positionH>
                <wp:positionV relativeFrom="paragraph">
                  <wp:posOffset>123825</wp:posOffset>
                </wp:positionV>
                <wp:extent cx="1971675" cy="430530"/>
                <wp:effectExtent l="0" t="0" r="9525" b="7620"/>
                <wp:wrapNone/>
                <wp:docPr id="11" name="Text Box 11"/>
                <wp:cNvGraphicFramePr/>
                <a:graphic xmlns:a="http://schemas.openxmlformats.org/drawingml/2006/main">
                  <a:graphicData uri="http://schemas.microsoft.com/office/word/2010/wordprocessingShape">
                    <wps:wsp>
                      <wps:cNvSpPr txBox="1"/>
                      <wps:spPr>
                        <a:xfrm>
                          <a:off x="0" y="0"/>
                          <a:ext cx="1971675" cy="430530"/>
                        </a:xfrm>
                        <a:prstGeom prst="rect">
                          <a:avLst/>
                        </a:prstGeom>
                        <a:solidFill>
                          <a:sysClr val="window" lastClr="FFFFFF"/>
                        </a:solidFill>
                        <a:ln w="6350">
                          <a:noFill/>
                        </a:ln>
                      </wps:spPr>
                      <wps:txbx>
                        <w:txbxContent>
                          <w:p w14:paraId="4CB7AED8" w14:textId="651926CD" w:rsidR="00974900" w:rsidRPr="00C4590B" w:rsidRDefault="00974900" w:rsidP="00974900">
                            <w:pPr>
                              <w:jc w:val="center"/>
                              <w:rPr>
                                <w:rFonts w:asciiTheme="minorHAnsi" w:hAnsiTheme="minorHAnsi" w:cstheme="minorHAnsi"/>
                                <w:b/>
                                <w:sz w:val="22"/>
                                <w:szCs w:val="22"/>
                                <w:u w:val="single"/>
                              </w:rPr>
                            </w:pPr>
                            <w:r w:rsidRPr="00C4590B">
                              <w:rPr>
                                <w:rFonts w:asciiTheme="minorHAnsi" w:hAnsiTheme="minorHAnsi" w:cstheme="minorHAnsi"/>
                                <w:b/>
                                <w:sz w:val="22"/>
                                <w:szCs w:val="22"/>
                                <w:u w:val="single"/>
                              </w:rPr>
                              <w:t>Responsible Individual</w:t>
                            </w:r>
                          </w:p>
                          <w:p w14:paraId="3DBB83F6" w14:textId="5626100B" w:rsidR="00974900" w:rsidRPr="00640F76" w:rsidRDefault="00CA50E3" w:rsidP="00363F47">
                            <w:pPr>
                              <w:jc w:val="center"/>
                              <w:rPr>
                                <w:rFonts w:asciiTheme="minorHAnsi" w:hAnsiTheme="minorHAnsi" w:cstheme="minorHAnsi"/>
                                <w:sz w:val="22"/>
                                <w:szCs w:val="22"/>
                              </w:rPr>
                            </w:pPr>
                            <w:r>
                              <w:rPr>
                                <w:rFonts w:asciiTheme="minorHAnsi" w:hAnsiTheme="minorHAnsi" w:cstheme="minorHAnsi"/>
                                <w:sz w:val="22"/>
                                <w:szCs w:val="22"/>
                              </w:rPr>
                              <w:t>Helen Martin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3375F" id="_x0000_t202" coordsize="21600,21600" o:spt="202" path="m,l,21600r21600,l21600,xe">
                <v:stroke joinstyle="miter"/>
                <v:path gradientshapeok="t" o:connecttype="rect"/>
              </v:shapetype>
              <v:shape id="Text Box 11" o:spid="_x0000_s1026" type="#_x0000_t202" style="position:absolute;left:0;text-align:left;margin-left:334.5pt;margin-top:9.75pt;width:155.25pt;height:3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" fillcolor="window" stroked="f" strokeweight=".5pt">
                <v:textbox>
                  <w:txbxContent>
                    <w:p w14:paraId="4CB7AED8" w14:textId="651926CD" w:rsidR="00974900" w:rsidRPr="00C4590B" w:rsidRDefault="00974900" w:rsidP="00974900">
                      <w:pPr>
                        <w:jc w:val="center"/>
                        <w:rPr>
                          <w:rFonts w:asciiTheme="minorHAnsi" w:hAnsiTheme="minorHAnsi" w:cstheme="minorHAnsi"/>
                          <w:b/>
                          <w:sz w:val="22"/>
                          <w:szCs w:val="22"/>
                          <w:u w:val="single"/>
                        </w:rPr>
                      </w:pPr>
                      <w:r w:rsidRPr="00C4590B">
                        <w:rPr>
                          <w:rFonts w:asciiTheme="minorHAnsi" w:hAnsiTheme="minorHAnsi" w:cstheme="minorHAnsi"/>
                          <w:b/>
                          <w:sz w:val="22"/>
                          <w:szCs w:val="22"/>
                          <w:u w:val="single"/>
                        </w:rPr>
                        <w:t>Responsible Individual</w:t>
                      </w:r>
                    </w:p>
                    <w:p w14:paraId="3DBB83F6" w14:textId="5626100B" w:rsidR="00974900" w:rsidRPr="00640F76" w:rsidRDefault="00CA50E3" w:rsidP="00363F47">
                      <w:pPr>
                        <w:jc w:val="center"/>
                        <w:rPr>
                          <w:rFonts w:asciiTheme="minorHAnsi" w:hAnsiTheme="minorHAnsi" w:cstheme="minorHAnsi"/>
                          <w:sz w:val="22"/>
                          <w:szCs w:val="22"/>
                        </w:rPr>
                      </w:pPr>
                      <w:r>
                        <w:rPr>
                          <w:rFonts w:asciiTheme="minorHAnsi" w:hAnsiTheme="minorHAnsi" w:cstheme="minorHAnsi"/>
                          <w:sz w:val="22"/>
                          <w:szCs w:val="22"/>
                        </w:rPr>
                        <w:t>Helen Martin</w:t>
                      </w:r>
                    </w:p>
                  </w:txbxContent>
                </v:textbox>
              </v:shape>
            </w:pict>
          </mc:Fallback>
        </mc:AlternateContent>
      </w:r>
      <w:r w:rsidRPr="00C3533A">
        <w:rPr>
          <w:rFonts w:asciiTheme="minorHAnsi" w:hAnsiTheme="minorHAnsi" w:cstheme="minorHAnsi"/>
          <w:noProof/>
          <w:lang w:eastAsia="en-GB"/>
        </w:rPr>
        <mc:AlternateContent>
          <mc:Choice Requires="wps">
            <w:drawing>
              <wp:anchor distT="0" distB="0" distL="114300" distR="114300" simplePos="0" relativeHeight="251658244" behindDoc="1" locked="0" layoutInCell="1" allowOverlap="1" wp14:anchorId="3F9830EB" wp14:editId="4F5178BA">
                <wp:simplePos x="0" y="0"/>
                <wp:positionH relativeFrom="column">
                  <wp:posOffset>4143375</wp:posOffset>
                </wp:positionH>
                <wp:positionV relativeFrom="paragraph">
                  <wp:posOffset>28575</wp:posOffset>
                </wp:positionV>
                <wp:extent cx="2162175" cy="577215"/>
                <wp:effectExtent l="0" t="0" r="28575" b="13335"/>
                <wp:wrapTight wrapText="bothSides">
                  <wp:wrapPolygon edited="0">
                    <wp:start x="190" y="0"/>
                    <wp:lineTo x="0" y="713"/>
                    <wp:lineTo x="0" y="21386"/>
                    <wp:lineTo x="21695" y="21386"/>
                    <wp:lineTo x="21695" y="713"/>
                    <wp:lineTo x="21505" y="0"/>
                    <wp:lineTo x="190" y="0"/>
                  </wp:wrapPolygon>
                </wp:wrapTight>
                <wp:docPr id="10" name="Rectangle: Rounded Corners 10"/>
                <wp:cNvGraphicFramePr/>
                <a:graphic xmlns:a="http://schemas.openxmlformats.org/drawingml/2006/main">
                  <a:graphicData uri="http://schemas.microsoft.com/office/word/2010/wordprocessingShape">
                    <wps:wsp>
                      <wps:cNvSpPr/>
                      <wps:spPr>
                        <a:xfrm>
                          <a:off x="0" y="0"/>
                          <a:ext cx="2162175" cy="57721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42EF2" id="Rectangle: Rounded Corners 10" o:spid="_x0000_s1026" style="position:absolute;margin-left:326.25pt;margin-top:2.25pt;width:170.25pt;height:45.4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" filled="f" strokecolor="#385d8a" strokeweight="2pt">
                <w10:wrap type="tight"/>
              </v:roundrect>
            </w:pict>
          </mc:Fallback>
        </mc:AlternateContent>
      </w:r>
      <w:r w:rsidR="009F5FD9" w:rsidRPr="00C3533A">
        <w:rPr>
          <w:rFonts w:asciiTheme="minorHAnsi" w:hAnsiTheme="minorHAnsi" w:cstheme="minorHAnsi"/>
          <w:noProof/>
          <w:lang w:eastAsia="en-GB"/>
        </w:rPr>
        <mc:AlternateContent>
          <mc:Choice Requires="wps">
            <w:drawing>
              <wp:anchor distT="0" distB="0" distL="114300" distR="114300" simplePos="0" relativeHeight="251658241" behindDoc="0" locked="0" layoutInCell="1" allowOverlap="1" wp14:anchorId="0B6C1BB2" wp14:editId="585DC4FD">
                <wp:simplePos x="0" y="0"/>
                <wp:positionH relativeFrom="column">
                  <wp:posOffset>8181975</wp:posOffset>
                </wp:positionH>
                <wp:positionV relativeFrom="paragraph">
                  <wp:posOffset>120650</wp:posOffset>
                </wp:positionV>
                <wp:extent cx="1397657" cy="5990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97657" cy="599090"/>
                        </a:xfrm>
                        <a:prstGeom prst="rect">
                          <a:avLst/>
                        </a:prstGeom>
                        <a:solidFill>
                          <a:sysClr val="window" lastClr="FFFFFF"/>
                        </a:solidFill>
                        <a:ln w="6350">
                          <a:noFill/>
                        </a:ln>
                      </wps:spPr>
                      <wps:txbx>
                        <w:txbxContent>
                          <w:p w14:paraId="48A7AC7D" w14:textId="3CAA4BF6" w:rsidR="00974900" w:rsidRPr="00C4590B" w:rsidRDefault="00974900" w:rsidP="00974900">
                            <w:pPr>
                              <w:jc w:val="center"/>
                              <w:rPr>
                                <w:rFonts w:asciiTheme="minorHAnsi" w:hAnsiTheme="minorHAnsi" w:cstheme="minorHAnsi"/>
                                <w:b/>
                                <w:sz w:val="22"/>
                                <w:szCs w:val="22"/>
                                <w:u w:val="single"/>
                              </w:rPr>
                            </w:pPr>
                            <w:r w:rsidRPr="00C4590B">
                              <w:rPr>
                                <w:rFonts w:asciiTheme="minorHAnsi" w:hAnsiTheme="minorHAnsi" w:cstheme="minorHAnsi"/>
                                <w:b/>
                                <w:sz w:val="22"/>
                                <w:szCs w:val="22"/>
                                <w:u w:val="single"/>
                              </w:rPr>
                              <w:t>Managing Director</w:t>
                            </w:r>
                            <w:r w:rsidR="006B0645">
                              <w:rPr>
                                <w:rFonts w:asciiTheme="minorHAnsi" w:hAnsiTheme="minorHAnsi" w:cstheme="minorHAnsi"/>
                                <w:b/>
                                <w:sz w:val="22"/>
                                <w:szCs w:val="22"/>
                                <w:u w:val="single"/>
                              </w:rPr>
                              <w:t>/Provider</w:t>
                            </w:r>
                          </w:p>
                          <w:p w14:paraId="63910D0D" w14:textId="77777777" w:rsidR="00974900" w:rsidRPr="00640F76" w:rsidRDefault="00974900" w:rsidP="00974900">
                            <w:pPr>
                              <w:jc w:val="center"/>
                              <w:rPr>
                                <w:rFonts w:asciiTheme="minorHAnsi" w:hAnsiTheme="minorHAnsi" w:cstheme="minorHAnsi"/>
                                <w:sz w:val="22"/>
                                <w:szCs w:val="22"/>
                              </w:rPr>
                            </w:pPr>
                            <w:r w:rsidRPr="00640F76">
                              <w:rPr>
                                <w:rFonts w:asciiTheme="minorHAnsi" w:hAnsiTheme="minorHAnsi" w:cstheme="minorHAnsi"/>
                                <w:sz w:val="22"/>
                                <w:szCs w:val="22"/>
                              </w:rPr>
                              <w:t>Hefyn Davies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C1BB2" id="Text Box 7" o:spid="_x0000_s1027" type="#_x0000_t202" style="position:absolute;left:0;text-align:left;margin-left:644.25pt;margin-top:9.5pt;width:110.05pt;height:4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" fillcolor="window" stroked="f" strokeweight=".5pt">
                <v:textbox>
                  <w:txbxContent>
                    <w:p w14:paraId="48A7AC7D" w14:textId="3CAA4BF6" w:rsidR="00974900" w:rsidRPr="00C4590B" w:rsidRDefault="00974900" w:rsidP="00974900">
                      <w:pPr>
                        <w:jc w:val="center"/>
                        <w:rPr>
                          <w:rFonts w:asciiTheme="minorHAnsi" w:hAnsiTheme="minorHAnsi" w:cstheme="minorHAnsi"/>
                          <w:b/>
                          <w:sz w:val="22"/>
                          <w:szCs w:val="22"/>
                          <w:u w:val="single"/>
                        </w:rPr>
                      </w:pPr>
                      <w:r w:rsidRPr="00C4590B">
                        <w:rPr>
                          <w:rFonts w:asciiTheme="minorHAnsi" w:hAnsiTheme="minorHAnsi" w:cstheme="minorHAnsi"/>
                          <w:b/>
                          <w:sz w:val="22"/>
                          <w:szCs w:val="22"/>
                          <w:u w:val="single"/>
                        </w:rPr>
                        <w:t>Managing Director</w:t>
                      </w:r>
                      <w:r w:rsidR="006B0645">
                        <w:rPr>
                          <w:rFonts w:asciiTheme="minorHAnsi" w:hAnsiTheme="minorHAnsi" w:cstheme="minorHAnsi"/>
                          <w:b/>
                          <w:sz w:val="22"/>
                          <w:szCs w:val="22"/>
                          <w:u w:val="single"/>
                        </w:rPr>
                        <w:t>/Provider</w:t>
                      </w:r>
                    </w:p>
                    <w:p w14:paraId="63910D0D" w14:textId="77777777" w:rsidR="00974900" w:rsidRPr="00640F76" w:rsidRDefault="00974900" w:rsidP="00974900">
                      <w:pPr>
                        <w:jc w:val="center"/>
                        <w:rPr>
                          <w:rFonts w:asciiTheme="minorHAnsi" w:hAnsiTheme="minorHAnsi" w:cstheme="minorHAnsi"/>
                          <w:sz w:val="22"/>
                          <w:szCs w:val="22"/>
                        </w:rPr>
                      </w:pPr>
                      <w:r w:rsidRPr="00640F76">
                        <w:rPr>
                          <w:rFonts w:asciiTheme="minorHAnsi" w:hAnsiTheme="minorHAnsi" w:cstheme="minorHAnsi"/>
                          <w:sz w:val="22"/>
                          <w:szCs w:val="22"/>
                        </w:rPr>
                        <w:t>Hefyn Davies</w:t>
                      </w:r>
                    </w:p>
                  </w:txbxContent>
                </v:textbox>
              </v:shape>
            </w:pict>
          </mc:Fallback>
        </mc:AlternateContent>
      </w:r>
      <w:r w:rsidR="009F5FD9" w:rsidRPr="00C3533A">
        <w:rPr>
          <w:rFonts w:asciiTheme="minorHAnsi" w:hAnsiTheme="minorHAnsi" w:cstheme="minorHAnsi"/>
          <w:noProof/>
          <w:lang w:eastAsia="en-GB"/>
        </w:rPr>
        <mc:AlternateContent>
          <mc:Choice Requires="wps">
            <w:drawing>
              <wp:anchor distT="0" distB="0" distL="114300" distR="114300" simplePos="0" relativeHeight="251658240" behindDoc="1" locked="0" layoutInCell="1" allowOverlap="1" wp14:anchorId="0A4072F2" wp14:editId="2975652A">
                <wp:simplePos x="0" y="0"/>
                <wp:positionH relativeFrom="column">
                  <wp:posOffset>8042910</wp:posOffset>
                </wp:positionH>
                <wp:positionV relativeFrom="paragraph">
                  <wp:posOffset>24765</wp:posOffset>
                </wp:positionV>
                <wp:extent cx="1676400" cy="762000"/>
                <wp:effectExtent l="0" t="0" r="19050" b="19050"/>
                <wp:wrapTight wrapText="bothSides">
                  <wp:wrapPolygon edited="0">
                    <wp:start x="491" y="0"/>
                    <wp:lineTo x="0" y="1080"/>
                    <wp:lineTo x="0" y="19980"/>
                    <wp:lineTo x="245" y="21600"/>
                    <wp:lineTo x="21355" y="21600"/>
                    <wp:lineTo x="21600" y="20520"/>
                    <wp:lineTo x="21600" y="1080"/>
                    <wp:lineTo x="21109" y="0"/>
                    <wp:lineTo x="491" y="0"/>
                  </wp:wrapPolygon>
                </wp:wrapTight>
                <wp:docPr id="6" name="Rectangle: Rounded Corners 6"/>
                <wp:cNvGraphicFramePr/>
                <a:graphic xmlns:a="http://schemas.openxmlformats.org/drawingml/2006/main">
                  <a:graphicData uri="http://schemas.microsoft.com/office/word/2010/wordprocessingShape">
                    <wps:wsp>
                      <wps:cNvSpPr/>
                      <wps:spPr>
                        <a:xfrm>
                          <a:off x="0" y="0"/>
                          <a:ext cx="1676400" cy="7620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99B57" id="Rectangle: Rounded Corners 6" o:spid="_x0000_s1026" style="position:absolute;margin-left:633.3pt;margin-top:1.95pt;width:132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" filled="f" strokecolor="#385d8a" strokeweight="2pt">
                <w10:wrap type="tight"/>
              </v:roundrect>
            </w:pict>
          </mc:Fallback>
        </mc:AlternateContent>
      </w:r>
      <w:r w:rsidR="00974900" w:rsidRPr="00C3533A">
        <w:rPr>
          <w:rFonts w:asciiTheme="minorHAnsi" w:hAnsiTheme="minorHAnsi" w:cstheme="minorHAnsi"/>
          <w:b/>
          <w:sz w:val="24"/>
          <w:u w:val="single"/>
        </w:rPr>
        <w:t>STAFFING ARRANGEMENTS</w:t>
      </w:r>
    </w:p>
    <w:p w14:paraId="1BD83DF4" w14:textId="77777777" w:rsidR="006045AA" w:rsidRDefault="006045AA" w:rsidP="001013DD">
      <w:pPr>
        <w:pStyle w:val="BodyText2"/>
        <w:spacing w:line="276" w:lineRule="auto"/>
        <w:rPr>
          <w:rFonts w:asciiTheme="minorHAnsi" w:hAnsiTheme="minorHAnsi" w:cstheme="minorHAnsi"/>
          <w:b/>
          <w:sz w:val="24"/>
        </w:rPr>
      </w:pPr>
    </w:p>
    <w:p w14:paraId="7F2C4779" w14:textId="6C5FB2C0" w:rsidR="00974900" w:rsidRPr="006045AA" w:rsidRDefault="00290E04" w:rsidP="001013DD">
      <w:pPr>
        <w:pStyle w:val="BodyText2"/>
        <w:spacing w:line="276" w:lineRule="auto"/>
        <w:rPr>
          <w:rFonts w:asciiTheme="minorHAnsi" w:hAnsiTheme="minorHAnsi" w:cstheme="minorHAnsi"/>
          <w:b/>
          <w:sz w:val="24"/>
          <w:u w:val="single"/>
        </w:rPr>
      </w:pPr>
      <w:r w:rsidRPr="006045AA">
        <w:rPr>
          <w:rFonts w:asciiTheme="minorHAnsi" w:hAnsiTheme="minorHAnsi" w:cstheme="minorHAnsi"/>
          <w:noProof/>
          <w:u w:val="single"/>
        </w:rPr>
        <mc:AlternateContent>
          <mc:Choice Requires="wps">
            <w:drawing>
              <wp:anchor distT="0" distB="0" distL="114300" distR="114300" simplePos="0" relativeHeight="251677718" behindDoc="0" locked="0" layoutInCell="1" allowOverlap="1" wp14:anchorId="081B95B7" wp14:editId="455B650B">
                <wp:simplePos x="0" y="0"/>
                <wp:positionH relativeFrom="column">
                  <wp:posOffset>5223510</wp:posOffset>
                </wp:positionH>
                <wp:positionV relativeFrom="paragraph">
                  <wp:posOffset>187960</wp:posOffset>
                </wp:positionV>
                <wp:extent cx="0" cy="178435"/>
                <wp:effectExtent l="76200" t="0" r="57150" b="50165"/>
                <wp:wrapNone/>
                <wp:docPr id="202" name="Straight Arrow Connector 202"/>
                <wp:cNvGraphicFramePr/>
                <a:graphic xmlns:a="http://schemas.openxmlformats.org/drawingml/2006/main">
                  <a:graphicData uri="http://schemas.microsoft.com/office/word/2010/wordprocessingShape">
                    <wps:wsp>
                      <wps:cNvCnPr/>
                      <wps:spPr>
                        <a:xfrm>
                          <a:off x="0" y="0"/>
                          <a:ext cx="0" cy="178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027194" id="_x0000_t32" coordsize="21600,21600" o:spt="32" o:oned="t" path="m,l21600,21600e" filled="f">
                <v:path arrowok="t" fillok="f" o:connecttype="none"/>
                <o:lock v:ext="edit" shapetype="t"/>
              </v:shapetype>
              <v:shape id="Straight Arrow Connector 202" o:spid="_x0000_s1026" type="#_x0000_t32" style="position:absolute;margin-left:411.3pt;margin-top:14.8pt;width:0;height:14.05pt;z-index:2516777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" strokecolor="#4579b8 [3044]">
                <v:stroke endarrow="block"/>
              </v:shape>
            </w:pict>
          </mc:Fallback>
        </mc:AlternateContent>
      </w:r>
      <w:r w:rsidR="006045AA" w:rsidRPr="006045AA">
        <w:rPr>
          <w:rFonts w:asciiTheme="minorHAnsi" w:hAnsiTheme="minorHAnsi" w:cstheme="minorHAnsi"/>
          <w:b/>
          <w:sz w:val="24"/>
          <w:u w:val="single"/>
        </w:rPr>
        <w:t>THE ORGANISATION STRUCTURE</w:t>
      </w:r>
    </w:p>
    <w:p w14:paraId="60BED960" w14:textId="4DE13259" w:rsidR="00974900" w:rsidRPr="00C3533A" w:rsidRDefault="00290E04" w:rsidP="001013DD">
      <w:pPr>
        <w:spacing w:line="276" w:lineRule="auto"/>
        <w:rPr>
          <w:rFonts w:asciiTheme="minorHAnsi" w:hAnsiTheme="minorHAnsi" w:cstheme="minorHAnsi"/>
          <w:b/>
          <w:bCs/>
          <w:u w:val="single"/>
        </w:rPr>
      </w:pPr>
      <w:r w:rsidRPr="00C3533A">
        <w:rPr>
          <w:rFonts w:asciiTheme="minorHAnsi" w:hAnsiTheme="minorHAnsi" w:cstheme="minorHAnsi"/>
          <w:noProof/>
          <w:lang w:eastAsia="en-GB"/>
        </w:rPr>
        <mc:AlternateContent>
          <mc:Choice Requires="wps">
            <w:drawing>
              <wp:anchor distT="0" distB="0" distL="114300" distR="114300" simplePos="0" relativeHeight="251658246" behindDoc="1" locked="0" layoutInCell="1" allowOverlap="1" wp14:anchorId="394E5793" wp14:editId="6C092642">
                <wp:simplePos x="0" y="0"/>
                <wp:positionH relativeFrom="column">
                  <wp:posOffset>4142740</wp:posOffset>
                </wp:positionH>
                <wp:positionV relativeFrom="paragraph">
                  <wp:posOffset>168910</wp:posOffset>
                </wp:positionV>
                <wp:extent cx="2162175" cy="630555"/>
                <wp:effectExtent l="0" t="0" r="28575" b="17145"/>
                <wp:wrapTight wrapText="bothSides">
                  <wp:wrapPolygon edited="0">
                    <wp:start x="190" y="0"/>
                    <wp:lineTo x="0" y="1958"/>
                    <wp:lineTo x="0" y="20230"/>
                    <wp:lineTo x="190" y="21535"/>
                    <wp:lineTo x="21505" y="21535"/>
                    <wp:lineTo x="21695" y="20230"/>
                    <wp:lineTo x="21695" y="1958"/>
                    <wp:lineTo x="21505" y="0"/>
                    <wp:lineTo x="190" y="0"/>
                  </wp:wrapPolygon>
                </wp:wrapTight>
                <wp:docPr id="12" name="Rectangle: Rounded Corners 12"/>
                <wp:cNvGraphicFramePr/>
                <a:graphic xmlns:a="http://schemas.openxmlformats.org/drawingml/2006/main">
                  <a:graphicData uri="http://schemas.microsoft.com/office/word/2010/wordprocessingShape">
                    <wps:wsp>
                      <wps:cNvSpPr/>
                      <wps:spPr>
                        <a:xfrm>
                          <a:off x="0" y="0"/>
                          <a:ext cx="2162175" cy="63055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62052" id="Rectangle: Rounded Corners 12" o:spid="_x0000_s1026" style="position:absolute;margin-left:326.2pt;margin-top:13.3pt;width:170.25pt;height:49.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" filled="f" strokecolor="#385d8a" strokeweight="2pt">
                <w10:wrap type="tight"/>
              </v:roundrect>
            </w:pict>
          </mc:Fallback>
        </mc:AlternateContent>
      </w:r>
    </w:p>
    <w:p w14:paraId="14A631C9" w14:textId="33AD035E" w:rsidR="00974900" w:rsidRPr="00C3533A" w:rsidRDefault="00674ED0" w:rsidP="00C3533A">
      <w:pPr>
        <w:spacing w:line="276" w:lineRule="auto"/>
        <w:rPr>
          <w:rFonts w:asciiTheme="minorHAnsi" w:hAnsiTheme="minorHAnsi" w:cstheme="minorHAnsi"/>
        </w:rPr>
      </w:pPr>
      <w:r w:rsidRPr="00C3533A">
        <w:rPr>
          <w:rFonts w:asciiTheme="minorHAnsi" w:hAnsiTheme="minorHAnsi" w:cstheme="minorHAnsi"/>
          <w:noProof/>
          <w:lang w:eastAsia="en-GB"/>
        </w:rPr>
        <mc:AlternateContent>
          <mc:Choice Requires="wps">
            <w:drawing>
              <wp:anchor distT="0" distB="0" distL="114300" distR="114300" simplePos="0" relativeHeight="251658251" behindDoc="0" locked="0" layoutInCell="1" allowOverlap="1" wp14:anchorId="41FDA088" wp14:editId="5EA346AA">
                <wp:simplePos x="0" y="0"/>
                <wp:positionH relativeFrom="column">
                  <wp:posOffset>79248</wp:posOffset>
                </wp:positionH>
                <wp:positionV relativeFrom="paragraph">
                  <wp:posOffset>107188</wp:posOffset>
                </wp:positionV>
                <wp:extent cx="1187450" cy="688848"/>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187450" cy="688848"/>
                        </a:xfrm>
                        <a:prstGeom prst="rect">
                          <a:avLst/>
                        </a:prstGeom>
                        <a:solidFill>
                          <a:sysClr val="window" lastClr="FFFFFF"/>
                        </a:solidFill>
                        <a:ln w="6350">
                          <a:noFill/>
                        </a:ln>
                      </wps:spPr>
                      <wps:txbx>
                        <w:txbxContent>
                          <w:p w14:paraId="67B3E808" w14:textId="308E8425" w:rsidR="00974900" w:rsidRDefault="00661AD5" w:rsidP="00974900">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Health &amp; Safety </w:t>
                            </w:r>
                          </w:p>
                          <w:p w14:paraId="36C7D461" w14:textId="37CE13A4" w:rsidR="00785B2B" w:rsidRDefault="00136B01" w:rsidP="00281B95">
                            <w:pPr>
                              <w:jc w:val="center"/>
                              <w:rPr>
                                <w:rFonts w:asciiTheme="minorHAnsi" w:hAnsiTheme="minorHAnsi" w:cstheme="minorHAnsi"/>
                                <w:sz w:val="22"/>
                                <w:szCs w:val="22"/>
                              </w:rPr>
                            </w:pPr>
                            <w:r>
                              <w:rPr>
                                <w:rFonts w:asciiTheme="minorHAnsi" w:hAnsiTheme="minorHAnsi" w:cstheme="minorHAnsi"/>
                                <w:sz w:val="22"/>
                                <w:szCs w:val="22"/>
                              </w:rPr>
                              <w:t>Helen Martin</w:t>
                            </w:r>
                          </w:p>
                          <w:p w14:paraId="27052690" w14:textId="657452E2" w:rsidR="00136B01" w:rsidRDefault="009F3A32" w:rsidP="00281B95">
                            <w:pPr>
                              <w:jc w:val="center"/>
                              <w:rPr>
                                <w:rFonts w:asciiTheme="minorHAnsi" w:hAnsiTheme="minorHAnsi" w:cstheme="minorHAnsi"/>
                                <w:sz w:val="22"/>
                                <w:szCs w:val="22"/>
                              </w:rPr>
                            </w:pPr>
                            <w:r>
                              <w:rPr>
                                <w:rFonts w:asciiTheme="minorHAnsi" w:hAnsiTheme="minorHAnsi" w:cstheme="minorHAnsi"/>
                                <w:sz w:val="22"/>
                                <w:szCs w:val="22"/>
                              </w:rPr>
                              <w:t>Daniel Banks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DA088" id="Text Box 17" o:spid="_x0000_s1028" type="#_x0000_t202" style="position:absolute;margin-left:6.25pt;margin-top:8.45pt;width:93.5pt;height:5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" fillcolor="window" stroked="f" strokeweight=".5pt">
                <v:textbox>
                  <w:txbxContent>
                    <w:p w14:paraId="67B3E808" w14:textId="308E8425" w:rsidR="00974900" w:rsidRDefault="00661AD5" w:rsidP="00974900">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Health &amp; Safety </w:t>
                      </w:r>
                    </w:p>
                    <w:p w14:paraId="36C7D461" w14:textId="37CE13A4" w:rsidR="00785B2B" w:rsidRDefault="00136B01" w:rsidP="00281B95">
                      <w:pPr>
                        <w:jc w:val="center"/>
                        <w:rPr>
                          <w:rFonts w:asciiTheme="minorHAnsi" w:hAnsiTheme="minorHAnsi" w:cstheme="minorHAnsi"/>
                          <w:sz w:val="22"/>
                          <w:szCs w:val="22"/>
                        </w:rPr>
                      </w:pPr>
                      <w:r>
                        <w:rPr>
                          <w:rFonts w:asciiTheme="minorHAnsi" w:hAnsiTheme="minorHAnsi" w:cstheme="minorHAnsi"/>
                          <w:sz w:val="22"/>
                          <w:szCs w:val="22"/>
                        </w:rPr>
                        <w:t>Helen Martin</w:t>
                      </w:r>
                    </w:p>
                    <w:p w14:paraId="27052690" w14:textId="657452E2" w:rsidR="00136B01" w:rsidRDefault="009F3A32" w:rsidP="00281B95">
                      <w:pPr>
                        <w:jc w:val="center"/>
                        <w:rPr>
                          <w:rFonts w:asciiTheme="minorHAnsi" w:hAnsiTheme="minorHAnsi" w:cstheme="minorHAnsi"/>
                          <w:sz w:val="22"/>
                          <w:szCs w:val="22"/>
                        </w:rPr>
                      </w:pPr>
                      <w:r>
                        <w:rPr>
                          <w:rFonts w:asciiTheme="minorHAnsi" w:hAnsiTheme="minorHAnsi" w:cstheme="minorHAnsi"/>
                          <w:sz w:val="22"/>
                          <w:szCs w:val="22"/>
                        </w:rPr>
                        <w:t>Daniel Banks</w:t>
                      </w:r>
                    </w:p>
                  </w:txbxContent>
                </v:textbox>
              </v:shape>
            </w:pict>
          </mc:Fallback>
        </mc:AlternateContent>
      </w:r>
      <w:r w:rsidRPr="00C3533A">
        <w:rPr>
          <w:rFonts w:asciiTheme="minorHAnsi" w:hAnsiTheme="minorHAnsi" w:cstheme="minorHAnsi"/>
          <w:noProof/>
          <w:lang w:eastAsia="en-GB"/>
        </w:rPr>
        <mc:AlternateContent>
          <mc:Choice Requires="wps">
            <w:drawing>
              <wp:anchor distT="0" distB="0" distL="114300" distR="114300" simplePos="0" relativeHeight="251670550" behindDoc="1" locked="0" layoutInCell="1" allowOverlap="1" wp14:anchorId="67B2468B" wp14:editId="68427A16">
                <wp:simplePos x="0" y="0"/>
                <wp:positionH relativeFrom="margin">
                  <wp:posOffset>30099</wp:posOffset>
                </wp:positionH>
                <wp:positionV relativeFrom="paragraph">
                  <wp:posOffset>58039</wp:posOffset>
                </wp:positionV>
                <wp:extent cx="1323975" cy="804545"/>
                <wp:effectExtent l="0" t="0" r="28575" b="14605"/>
                <wp:wrapTight wrapText="bothSides">
                  <wp:wrapPolygon edited="0">
                    <wp:start x="622" y="0"/>
                    <wp:lineTo x="0" y="1534"/>
                    <wp:lineTo x="0" y="20458"/>
                    <wp:lineTo x="622" y="21481"/>
                    <wp:lineTo x="21134" y="21481"/>
                    <wp:lineTo x="21755" y="20458"/>
                    <wp:lineTo x="21755" y="1023"/>
                    <wp:lineTo x="21134" y="0"/>
                    <wp:lineTo x="622" y="0"/>
                  </wp:wrapPolygon>
                </wp:wrapTight>
                <wp:docPr id="27" name="Rectangle: Rounded Corners 27"/>
                <wp:cNvGraphicFramePr/>
                <a:graphic xmlns:a="http://schemas.openxmlformats.org/drawingml/2006/main">
                  <a:graphicData uri="http://schemas.microsoft.com/office/word/2010/wordprocessingShape">
                    <wps:wsp>
                      <wps:cNvSpPr/>
                      <wps:spPr>
                        <a:xfrm>
                          <a:off x="0" y="0"/>
                          <a:ext cx="1323975" cy="80454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01099" id="Rectangle: Rounded Corners 27" o:spid="_x0000_s1026" style="position:absolute;margin-left:2.35pt;margin-top:4.55pt;width:104.25pt;height:63.35pt;z-index:-2516459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" filled="f" strokecolor="#385d8a" strokeweight="2pt">
                <w10:wrap type="tight" anchorx="margin"/>
              </v:roundrect>
            </w:pict>
          </mc:Fallback>
        </mc:AlternateContent>
      </w:r>
      <w:r w:rsidR="00290E04" w:rsidRPr="00C3533A">
        <w:rPr>
          <w:rFonts w:asciiTheme="minorHAnsi" w:hAnsiTheme="minorHAnsi" w:cstheme="minorHAnsi"/>
          <w:noProof/>
          <w:lang w:eastAsia="en-GB"/>
        </w:rPr>
        <mc:AlternateContent>
          <mc:Choice Requires="wps">
            <w:drawing>
              <wp:anchor distT="0" distB="0" distL="114300" distR="114300" simplePos="0" relativeHeight="251658248" behindDoc="0" locked="0" layoutInCell="1" allowOverlap="1" wp14:anchorId="4354CC36" wp14:editId="3A80F1F3">
                <wp:simplePos x="0" y="0"/>
                <wp:positionH relativeFrom="column">
                  <wp:posOffset>4248150</wp:posOffset>
                </wp:positionH>
                <wp:positionV relativeFrom="paragraph">
                  <wp:posOffset>38735</wp:posOffset>
                </wp:positionV>
                <wp:extent cx="1924050" cy="504497"/>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924050" cy="504497"/>
                        </a:xfrm>
                        <a:prstGeom prst="rect">
                          <a:avLst/>
                        </a:prstGeom>
                        <a:solidFill>
                          <a:sysClr val="window" lastClr="FFFFFF"/>
                        </a:solidFill>
                        <a:ln w="6350">
                          <a:noFill/>
                        </a:ln>
                      </wps:spPr>
                      <wps:txbx>
                        <w:txbxContent>
                          <w:p w14:paraId="57B0A16B" w14:textId="2587261C" w:rsidR="00974900" w:rsidRPr="00C4590B" w:rsidRDefault="001C1E59" w:rsidP="00974900">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Registered </w:t>
                            </w:r>
                            <w:r w:rsidR="00CA50E3">
                              <w:rPr>
                                <w:rFonts w:asciiTheme="minorHAnsi" w:hAnsiTheme="minorHAnsi" w:cstheme="minorHAnsi"/>
                                <w:b/>
                                <w:sz w:val="22"/>
                                <w:szCs w:val="22"/>
                                <w:u w:val="single"/>
                              </w:rPr>
                              <w:t>Senior</w:t>
                            </w:r>
                            <w:r w:rsidR="009F5FD9">
                              <w:rPr>
                                <w:rFonts w:asciiTheme="minorHAnsi" w:hAnsiTheme="minorHAnsi" w:cstheme="minorHAnsi"/>
                                <w:b/>
                                <w:sz w:val="22"/>
                                <w:szCs w:val="22"/>
                                <w:u w:val="single"/>
                              </w:rPr>
                              <w:t xml:space="preserve"> </w:t>
                            </w:r>
                            <w:r w:rsidR="00974900" w:rsidRPr="00C4590B">
                              <w:rPr>
                                <w:rFonts w:asciiTheme="minorHAnsi" w:hAnsiTheme="minorHAnsi" w:cstheme="minorHAnsi"/>
                                <w:b/>
                                <w:sz w:val="22"/>
                                <w:szCs w:val="22"/>
                                <w:u w:val="single"/>
                              </w:rPr>
                              <w:t>Manager</w:t>
                            </w:r>
                          </w:p>
                          <w:p w14:paraId="2E2D6D33" w14:textId="77777777" w:rsidR="00974900" w:rsidRPr="00640F76" w:rsidRDefault="00DC5A35" w:rsidP="00974900">
                            <w:pPr>
                              <w:jc w:val="center"/>
                              <w:rPr>
                                <w:rFonts w:asciiTheme="minorHAnsi" w:hAnsiTheme="minorHAnsi" w:cstheme="minorHAnsi"/>
                                <w:sz w:val="22"/>
                                <w:szCs w:val="22"/>
                              </w:rPr>
                            </w:pPr>
                            <w:r>
                              <w:rPr>
                                <w:rFonts w:asciiTheme="minorHAnsi" w:hAnsiTheme="minorHAnsi" w:cstheme="minorHAnsi"/>
                                <w:sz w:val="22"/>
                                <w:szCs w:val="22"/>
                              </w:rPr>
                              <w:t>Sian Thomas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CC36" id="Text Box 14" o:spid="_x0000_s1029" type="#_x0000_t202" style="position:absolute;margin-left:334.5pt;margin-top:3.05pt;width:151.5pt;height:39.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" fillcolor="window" stroked="f" strokeweight=".5pt">
                <v:textbox>
                  <w:txbxContent>
                    <w:p w14:paraId="57B0A16B" w14:textId="2587261C" w:rsidR="00974900" w:rsidRPr="00C4590B" w:rsidRDefault="001C1E59" w:rsidP="00974900">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Registered </w:t>
                      </w:r>
                      <w:r w:rsidR="00CA50E3">
                        <w:rPr>
                          <w:rFonts w:asciiTheme="minorHAnsi" w:hAnsiTheme="minorHAnsi" w:cstheme="minorHAnsi"/>
                          <w:b/>
                          <w:sz w:val="22"/>
                          <w:szCs w:val="22"/>
                          <w:u w:val="single"/>
                        </w:rPr>
                        <w:t>Senior</w:t>
                      </w:r>
                      <w:r w:rsidR="009F5FD9">
                        <w:rPr>
                          <w:rFonts w:asciiTheme="minorHAnsi" w:hAnsiTheme="minorHAnsi" w:cstheme="minorHAnsi"/>
                          <w:b/>
                          <w:sz w:val="22"/>
                          <w:szCs w:val="22"/>
                          <w:u w:val="single"/>
                        </w:rPr>
                        <w:t xml:space="preserve"> </w:t>
                      </w:r>
                      <w:r w:rsidR="00974900" w:rsidRPr="00C4590B">
                        <w:rPr>
                          <w:rFonts w:asciiTheme="minorHAnsi" w:hAnsiTheme="minorHAnsi" w:cstheme="minorHAnsi"/>
                          <w:b/>
                          <w:sz w:val="22"/>
                          <w:szCs w:val="22"/>
                          <w:u w:val="single"/>
                        </w:rPr>
                        <w:t>Manager</w:t>
                      </w:r>
                    </w:p>
                    <w:p w14:paraId="2E2D6D33" w14:textId="77777777" w:rsidR="00974900" w:rsidRPr="00640F76" w:rsidRDefault="00DC5A35" w:rsidP="00974900">
                      <w:pPr>
                        <w:jc w:val="center"/>
                        <w:rPr>
                          <w:rFonts w:asciiTheme="minorHAnsi" w:hAnsiTheme="minorHAnsi" w:cstheme="minorHAnsi"/>
                          <w:sz w:val="22"/>
                          <w:szCs w:val="22"/>
                        </w:rPr>
                      </w:pPr>
                      <w:r>
                        <w:rPr>
                          <w:rFonts w:asciiTheme="minorHAnsi" w:hAnsiTheme="minorHAnsi" w:cstheme="minorHAnsi"/>
                          <w:sz w:val="22"/>
                          <w:szCs w:val="22"/>
                        </w:rPr>
                        <w:t>Sian Thomas</w:t>
                      </w:r>
                    </w:p>
                  </w:txbxContent>
                </v:textbox>
              </v:shape>
            </w:pict>
          </mc:Fallback>
        </mc:AlternateContent>
      </w:r>
      <w:r w:rsidR="009F5FD9" w:rsidRPr="00C3533A">
        <w:rPr>
          <w:rFonts w:asciiTheme="minorHAnsi" w:hAnsiTheme="minorHAnsi" w:cstheme="minorHAnsi"/>
          <w:noProof/>
          <w:lang w:eastAsia="en-GB"/>
        </w:rPr>
        <mc:AlternateContent>
          <mc:Choice Requires="wps">
            <w:drawing>
              <wp:anchor distT="0" distB="0" distL="114300" distR="114300" simplePos="0" relativeHeight="251668502" behindDoc="0" locked="0" layoutInCell="1" allowOverlap="1" wp14:anchorId="7C4B1A75" wp14:editId="5714C21F">
                <wp:simplePos x="0" y="0"/>
                <wp:positionH relativeFrom="column">
                  <wp:posOffset>8129270</wp:posOffset>
                </wp:positionH>
                <wp:positionV relativeFrom="paragraph">
                  <wp:posOffset>113030</wp:posOffset>
                </wp:positionV>
                <wp:extent cx="1457325" cy="472965"/>
                <wp:effectExtent l="0" t="0" r="9525" b="3810"/>
                <wp:wrapNone/>
                <wp:docPr id="26" name="Text Box 26"/>
                <wp:cNvGraphicFramePr/>
                <a:graphic xmlns:a="http://schemas.openxmlformats.org/drawingml/2006/main">
                  <a:graphicData uri="http://schemas.microsoft.com/office/word/2010/wordprocessingShape">
                    <wps:wsp>
                      <wps:cNvSpPr txBox="1"/>
                      <wps:spPr>
                        <a:xfrm>
                          <a:off x="0" y="0"/>
                          <a:ext cx="1457325" cy="472965"/>
                        </a:xfrm>
                        <a:prstGeom prst="rect">
                          <a:avLst/>
                        </a:prstGeom>
                        <a:solidFill>
                          <a:sysClr val="window" lastClr="FFFFFF"/>
                        </a:solidFill>
                        <a:ln w="6350">
                          <a:noFill/>
                        </a:ln>
                      </wps:spPr>
                      <wps:txbx>
                        <w:txbxContent>
                          <w:p w14:paraId="797C7EB0" w14:textId="1A09C735" w:rsidR="001C1E59" w:rsidRPr="00C4590B" w:rsidRDefault="005440BB" w:rsidP="001C1E59">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Quality </w:t>
                            </w:r>
                            <w:r w:rsidR="004C6BD8">
                              <w:rPr>
                                <w:rFonts w:asciiTheme="minorHAnsi" w:hAnsiTheme="minorHAnsi" w:cstheme="minorHAnsi"/>
                                <w:b/>
                                <w:sz w:val="22"/>
                                <w:szCs w:val="22"/>
                                <w:u w:val="single"/>
                              </w:rPr>
                              <w:t>Lead</w:t>
                            </w:r>
                          </w:p>
                          <w:p w14:paraId="1D766F7D" w14:textId="447AD771" w:rsidR="001C1E59" w:rsidRPr="00640F76" w:rsidRDefault="001C1E59" w:rsidP="001C1E59">
                            <w:pPr>
                              <w:jc w:val="center"/>
                              <w:rPr>
                                <w:rFonts w:asciiTheme="minorHAnsi" w:hAnsiTheme="minorHAnsi" w:cstheme="minorHAnsi"/>
                                <w:sz w:val="22"/>
                                <w:szCs w:val="22"/>
                              </w:rPr>
                            </w:pPr>
                            <w:r>
                              <w:rPr>
                                <w:rFonts w:asciiTheme="minorHAnsi" w:hAnsiTheme="minorHAnsi" w:cstheme="minorHAnsi"/>
                                <w:sz w:val="22"/>
                                <w:szCs w:val="22"/>
                              </w:rPr>
                              <w:t>Helen Martin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1A75" id="Text Box 26" o:spid="_x0000_s1030" type="#_x0000_t202" style="position:absolute;margin-left:640.1pt;margin-top:8.9pt;width:114.75pt;height:37.25pt;z-index:251668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" fillcolor="window" stroked="f" strokeweight=".5pt">
                <v:textbox>
                  <w:txbxContent>
                    <w:p w14:paraId="797C7EB0" w14:textId="1A09C735" w:rsidR="001C1E59" w:rsidRPr="00C4590B" w:rsidRDefault="005440BB" w:rsidP="001C1E59">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Quality </w:t>
                      </w:r>
                      <w:r w:rsidR="004C6BD8">
                        <w:rPr>
                          <w:rFonts w:asciiTheme="minorHAnsi" w:hAnsiTheme="minorHAnsi" w:cstheme="minorHAnsi"/>
                          <w:b/>
                          <w:sz w:val="22"/>
                          <w:szCs w:val="22"/>
                          <w:u w:val="single"/>
                        </w:rPr>
                        <w:t>Lead</w:t>
                      </w:r>
                    </w:p>
                    <w:p w14:paraId="1D766F7D" w14:textId="447AD771" w:rsidR="001C1E59" w:rsidRPr="00640F76" w:rsidRDefault="001C1E59" w:rsidP="001C1E59">
                      <w:pPr>
                        <w:jc w:val="center"/>
                        <w:rPr>
                          <w:rFonts w:asciiTheme="minorHAnsi" w:hAnsiTheme="minorHAnsi" w:cstheme="minorHAnsi"/>
                          <w:sz w:val="22"/>
                          <w:szCs w:val="22"/>
                        </w:rPr>
                      </w:pPr>
                      <w:r>
                        <w:rPr>
                          <w:rFonts w:asciiTheme="minorHAnsi" w:hAnsiTheme="minorHAnsi" w:cstheme="minorHAnsi"/>
                          <w:sz w:val="22"/>
                          <w:szCs w:val="22"/>
                        </w:rPr>
                        <w:t>Helen Martin</w:t>
                      </w:r>
                    </w:p>
                  </w:txbxContent>
                </v:textbox>
              </v:shape>
            </w:pict>
          </mc:Fallback>
        </mc:AlternateContent>
      </w:r>
      <w:r w:rsidR="009F5FD9" w:rsidRPr="00C3533A">
        <w:rPr>
          <w:rFonts w:asciiTheme="minorHAnsi" w:hAnsiTheme="minorHAnsi" w:cstheme="minorHAnsi"/>
          <w:noProof/>
          <w:lang w:eastAsia="en-GB"/>
        </w:rPr>
        <mc:AlternateContent>
          <mc:Choice Requires="wps">
            <w:drawing>
              <wp:anchor distT="0" distB="0" distL="114300" distR="114300" simplePos="0" relativeHeight="251666454" behindDoc="1" locked="0" layoutInCell="1" allowOverlap="1" wp14:anchorId="5FCA55C3" wp14:editId="2B2DB8CA">
                <wp:simplePos x="0" y="0"/>
                <wp:positionH relativeFrom="margin">
                  <wp:posOffset>8034655</wp:posOffset>
                </wp:positionH>
                <wp:positionV relativeFrom="paragraph">
                  <wp:posOffset>27305</wp:posOffset>
                </wp:positionV>
                <wp:extent cx="1676400" cy="588010"/>
                <wp:effectExtent l="0" t="0" r="19050" b="21590"/>
                <wp:wrapTight wrapText="bothSides">
                  <wp:wrapPolygon edited="0">
                    <wp:start x="245" y="0"/>
                    <wp:lineTo x="0" y="700"/>
                    <wp:lineTo x="0" y="21693"/>
                    <wp:lineTo x="21600" y="21693"/>
                    <wp:lineTo x="21600" y="700"/>
                    <wp:lineTo x="21355" y="0"/>
                    <wp:lineTo x="245" y="0"/>
                  </wp:wrapPolygon>
                </wp:wrapTight>
                <wp:docPr id="25" name="Rectangle: Rounded Corners 25"/>
                <wp:cNvGraphicFramePr/>
                <a:graphic xmlns:a="http://schemas.openxmlformats.org/drawingml/2006/main">
                  <a:graphicData uri="http://schemas.microsoft.com/office/word/2010/wordprocessingShape">
                    <wps:wsp>
                      <wps:cNvSpPr/>
                      <wps:spPr>
                        <a:xfrm>
                          <a:off x="0" y="0"/>
                          <a:ext cx="1676400" cy="58801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FBA9E" id="Rectangle: Rounded Corners 25" o:spid="_x0000_s1026" style="position:absolute;margin-left:632.65pt;margin-top:2.15pt;width:132pt;height:46.3pt;z-index:-2516500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" filled="f" strokecolor="#385d8a" strokeweight="2pt">
                <w10:wrap type="tight" anchorx="margin"/>
              </v:roundrect>
            </w:pict>
          </mc:Fallback>
        </mc:AlternateContent>
      </w:r>
    </w:p>
    <w:p w14:paraId="46D0B3CD" w14:textId="63BDE681" w:rsidR="00974900" w:rsidRPr="00C3533A" w:rsidRDefault="00974900" w:rsidP="00C3533A">
      <w:pPr>
        <w:spacing w:line="276" w:lineRule="auto"/>
        <w:rPr>
          <w:rFonts w:asciiTheme="minorHAnsi" w:hAnsiTheme="minorHAnsi" w:cstheme="minorHAnsi"/>
        </w:rPr>
      </w:pPr>
    </w:p>
    <w:p w14:paraId="4EAE9D2A" w14:textId="2B61A234" w:rsidR="00974900" w:rsidRPr="00C3533A" w:rsidRDefault="00A2375F" w:rsidP="00C3533A">
      <w:pPr>
        <w:spacing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16630" behindDoc="0" locked="0" layoutInCell="1" allowOverlap="1" wp14:anchorId="5B98664D" wp14:editId="56D764D3">
                <wp:simplePos x="0" y="0"/>
                <wp:positionH relativeFrom="column">
                  <wp:posOffset>5219700</wp:posOffset>
                </wp:positionH>
                <wp:positionV relativeFrom="paragraph">
                  <wp:posOffset>156845</wp:posOffset>
                </wp:positionV>
                <wp:extent cx="9525" cy="302895"/>
                <wp:effectExtent l="76200" t="0" r="66675" b="59055"/>
                <wp:wrapNone/>
                <wp:docPr id="352954796" name="Straight Arrow Connector 36"/>
                <wp:cNvGraphicFramePr/>
                <a:graphic xmlns:a="http://schemas.openxmlformats.org/drawingml/2006/main">
                  <a:graphicData uri="http://schemas.microsoft.com/office/word/2010/wordprocessingShape">
                    <wps:wsp>
                      <wps:cNvCnPr/>
                      <wps:spPr>
                        <a:xfrm>
                          <a:off x="0" y="0"/>
                          <a:ext cx="9525" cy="302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C50C06" id="Straight Arrow Connector 36" o:spid="_x0000_s1026" type="#_x0000_t32" style="position:absolute;margin-left:411pt;margin-top:12.35pt;width:.75pt;height:23.85pt;z-index:2517166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" strokecolor="#4579b8 [3044]">
                <v:stroke endarrow="block"/>
              </v:shape>
            </w:pict>
          </mc:Fallback>
        </mc:AlternateContent>
      </w:r>
    </w:p>
    <w:p w14:paraId="1BD02E40" w14:textId="7475934C" w:rsidR="00974900" w:rsidRPr="00C3533A" w:rsidRDefault="00470F1D" w:rsidP="00C3533A">
      <w:pPr>
        <w:spacing w:line="276" w:lineRule="auto"/>
        <w:rPr>
          <w:rFonts w:asciiTheme="minorHAnsi" w:hAnsiTheme="minorHAnsi" w:cstheme="minorHAnsi"/>
        </w:rPr>
      </w:pPr>
      <w:r w:rsidRPr="00C3533A">
        <w:rPr>
          <w:rFonts w:asciiTheme="minorHAnsi" w:hAnsiTheme="minorHAnsi" w:cstheme="minorHAnsi"/>
          <w:noProof/>
          <w:lang w:eastAsia="en-GB"/>
        </w:rPr>
        <mc:AlternateContent>
          <mc:Choice Requires="wps">
            <w:drawing>
              <wp:anchor distT="0" distB="0" distL="114300" distR="114300" simplePos="0" relativeHeight="251694102" behindDoc="1" locked="0" layoutInCell="1" allowOverlap="1" wp14:anchorId="7627C90C" wp14:editId="5DA0C183">
                <wp:simplePos x="0" y="0"/>
                <wp:positionH relativeFrom="margin">
                  <wp:posOffset>8039100</wp:posOffset>
                </wp:positionH>
                <wp:positionV relativeFrom="paragraph">
                  <wp:posOffset>180340</wp:posOffset>
                </wp:positionV>
                <wp:extent cx="1676400" cy="588010"/>
                <wp:effectExtent l="0" t="0" r="19050" b="21590"/>
                <wp:wrapTight wrapText="bothSides">
                  <wp:wrapPolygon edited="0">
                    <wp:start x="245" y="0"/>
                    <wp:lineTo x="0" y="700"/>
                    <wp:lineTo x="0" y="21693"/>
                    <wp:lineTo x="21600" y="21693"/>
                    <wp:lineTo x="21600" y="700"/>
                    <wp:lineTo x="21355" y="0"/>
                    <wp:lineTo x="245" y="0"/>
                  </wp:wrapPolygon>
                </wp:wrapTight>
                <wp:docPr id="5" name="Rectangle: Rounded Corners 5"/>
                <wp:cNvGraphicFramePr/>
                <a:graphic xmlns:a="http://schemas.openxmlformats.org/drawingml/2006/main">
                  <a:graphicData uri="http://schemas.microsoft.com/office/word/2010/wordprocessingShape">
                    <wps:wsp>
                      <wps:cNvSpPr/>
                      <wps:spPr>
                        <a:xfrm>
                          <a:off x="0" y="0"/>
                          <a:ext cx="1676400" cy="58801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CD61A" id="Rectangle: Rounded Corners 5" o:spid="_x0000_s1026" style="position:absolute;margin-left:633pt;margin-top:14.2pt;width:132pt;height:46.3pt;z-index:-251622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" filled="f" strokecolor="#385d8a" strokeweight="2pt">
                <w10:wrap type="tight" anchorx="margin"/>
              </v:roundrect>
            </w:pict>
          </mc:Fallback>
        </mc:AlternateContent>
      </w:r>
    </w:p>
    <w:p w14:paraId="1C8B067F" w14:textId="21875C3D" w:rsidR="00974900" w:rsidRPr="00C3533A" w:rsidRDefault="007938F3" w:rsidP="00C3533A">
      <w:pPr>
        <w:spacing w:line="276" w:lineRule="auto"/>
        <w:rPr>
          <w:rFonts w:asciiTheme="minorHAnsi" w:hAnsiTheme="minorHAnsi" w:cstheme="minorHAnsi"/>
        </w:rPr>
      </w:pPr>
      <w:r w:rsidRPr="00C3533A">
        <w:rPr>
          <w:rFonts w:asciiTheme="minorHAnsi" w:hAnsiTheme="minorHAnsi" w:cstheme="minorHAnsi"/>
          <w:noProof/>
          <w:lang w:eastAsia="en-GB"/>
        </w:rPr>
        <mc:AlternateContent>
          <mc:Choice Requires="wps">
            <w:drawing>
              <wp:anchor distT="0" distB="0" distL="114300" distR="114300" simplePos="0" relativeHeight="251658249" behindDoc="0" locked="0" layoutInCell="1" allowOverlap="1" wp14:anchorId="5FD43FFD" wp14:editId="02F7359F">
                <wp:simplePos x="0" y="0"/>
                <wp:positionH relativeFrom="column">
                  <wp:posOffset>4318635</wp:posOffset>
                </wp:positionH>
                <wp:positionV relativeFrom="paragraph">
                  <wp:posOffset>118745</wp:posOffset>
                </wp:positionV>
                <wp:extent cx="1819275" cy="46228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819275" cy="462280"/>
                        </a:xfrm>
                        <a:prstGeom prst="rect">
                          <a:avLst/>
                        </a:prstGeom>
                        <a:solidFill>
                          <a:sysClr val="window" lastClr="FFFFFF"/>
                        </a:solidFill>
                        <a:ln w="6350">
                          <a:noFill/>
                        </a:ln>
                      </wps:spPr>
                      <wps:txbx>
                        <w:txbxContent>
                          <w:p w14:paraId="5A7E3162" w14:textId="1850525D" w:rsidR="00974900" w:rsidRPr="00C4590B" w:rsidRDefault="00CC5ADB" w:rsidP="00DC5A35">
                            <w:pPr>
                              <w:jc w:val="center"/>
                              <w:rPr>
                                <w:rFonts w:asciiTheme="minorHAnsi" w:hAnsiTheme="minorHAnsi" w:cstheme="minorHAnsi"/>
                                <w:b/>
                                <w:sz w:val="22"/>
                                <w:szCs w:val="22"/>
                                <w:u w:val="single"/>
                              </w:rPr>
                            </w:pPr>
                            <w:r>
                              <w:rPr>
                                <w:rFonts w:asciiTheme="minorHAnsi" w:hAnsiTheme="minorHAnsi" w:cstheme="minorHAnsi"/>
                                <w:b/>
                                <w:sz w:val="22"/>
                                <w:szCs w:val="22"/>
                                <w:u w:val="single"/>
                              </w:rPr>
                              <w:t>Business Support Officer</w:t>
                            </w:r>
                          </w:p>
                          <w:p w14:paraId="363969B3" w14:textId="0AA0C153" w:rsidR="00974900" w:rsidRPr="00640F76" w:rsidRDefault="00CC5ADB" w:rsidP="00974900">
                            <w:pPr>
                              <w:jc w:val="center"/>
                              <w:rPr>
                                <w:rFonts w:asciiTheme="minorHAnsi" w:hAnsiTheme="minorHAnsi" w:cstheme="minorHAnsi"/>
                                <w:sz w:val="22"/>
                                <w:szCs w:val="22"/>
                              </w:rPr>
                            </w:pPr>
                            <w:r>
                              <w:rPr>
                                <w:rFonts w:asciiTheme="minorHAnsi" w:hAnsiTheme="minorHAnsi" w:cstheme="minorHAnsi"/>
                                <w:sz w:val="22"/>
                                <w:szCs w:val="22"/>
                              </w:rPr>
                              <w:t>Rhoda Ashley</w:t>
                            </w:r>
                            <w:r w:rsidR="00363F47">
                              <w:rPr>
                                <w:rFonts w:asciiTheme="minorHAnsi" w:hAnsiTheme="minorHAnsi" w:cs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43FFD" id="Text Box 15" o:spid="_x0000_s1031" type="#_x0000_t202" style="position:absolute;margin-left:340.05pt;margin-top:9.35pt;width:143.25pt;height:36.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" fillcolor="window" stroked="f" strokeweight=".5pt">
                <v:textbox>
                  <w:txbxContent>
                    <w:p w14:paraId="5A7E3162" w14:textId="1850525D" w:rsidR="00974900" w:rsidRPr="00C4590B" w:rsidRDefault="00CC5ADB" w:rsidP="00DC5A35">
                      <w:pPr>
                        <w:jc w:val="center"/>
                        <w:rPr>
                          <w:rFonts w:asciiTheme="minorHAnsi" w:hAnsiTheme="minorHAnsi" w:cstheme="minorHAnsi"/>
                          <w:b/>
                          <w:sz w:val="22"/>
                          <w:szCs w:val="22"/>
                          <w:u w:val="single"/>
                        </w:rPr>
                      </w:pPr>
                      <w:r>
                        <w:rPr>
                          <w:rFonts w:asciiTheme="minorHAnsi" w:hAnsiTheme="minorHAnsi" w:cstheme="minorHAnsi"/>
                          <w:b/>
                          <w:sz w:val="22"/>
                          <w:szCs w:val="22"/>
                          <w:u w:val="single"/>
                        </w:rPr>
                        <w:t>Business Support Officer</w:t>
                      </w:r>
                    </w:p>
                    <w:p w14:paraId="363969B3" w14:textId="0AA0C153" w:rsidR="00974900" w:rsidRPr="00640F76" w:rsidRDefault="00CC5ADB" w:rsidP="00974900">
                      <w:pPr>
                        <w:jc w:val="center"/>
                        <w:rPr>
                          <w:rFonts w:asciiTheme="minorHAnsi" w:hAnsiTheme="minorHAnsi" w:cstheme="minorHAnsi"/>
                          <w:sz w:val="22"/>
                          <w:szCs w:val="22"/>
                        </w:rPr>
                      </w:pPr>
                      <w:r>
                        <w:rPr>
                          <w:rFonts w:asciiTheme="minorHAnsi" w:hAnsiTheme="minorHAnsi" w:cstheme="minorHAnsi"/>
                          <w:sz w:val="22"/>
                          <w:szCs w:val="22"/>
                        </w:rPr>
                        <w:t>Rhoda Ashley</w:t>
                      </w:r>
                      <w:r w:rsidR="00363F47">
                        <w:rPr>
                          <w:rFonts w:asciiTheme="minorHAnsi" w:hAnsiTheme="minorHAnsi" w:cstheme="minorHAnsi"/>
                          <w:sz w:val="22"/>
                          <w:szCs w:val="22"/>
                        </w:rPr>
                        <w:t xml:space="preserve"> </w:t>
                      </w:r>
                    </w:p>
                  </w:txbxContent>
                </v:textbox>
              </v:shape>
            </w:pict>
          </mc:Fallback>
        </mc:AlternateContent>
      </w:r>
      <w:r w:rsidRPr="00C3533A">
        <w:rPr>
          <w:rFonts w:asciiTheme="minorHAnsi" w:hAnsiTheme="minorHAnsi" w:cstheme="minorHAnsi"/>
          <w:noProof/>
          <w:lang w:eastAsia="en-GB"/>
        </w:rPr>
        <mc:AlternateContent>
          <mc:Choice Requires="wps">
            <w:drawing>
              <wp:anchor distT="0" distB="0" distL="114300" distR="114300" simplePos="0" relativeHeight="251658247" behindDoc="1" locked="0" layoutInCell="1" allowOverlap="1" wp14:anchorId="7B0A7380" wp14:editId="11EB9FEB">
                <wp:simplePos x="0" y="0"/>
                <wp:positionH relativeFrom="column">
                  <wp:posOffset>4149090</wp:posOffset>
                </wp:positionH>
                <wp:positionV relativeFrom="paragraph">
                  <wp:posOffset>8255</wp:posOffset>
                </wp:positionV>
                <wp:extent cx="2133600" cy="661670"/>
                <wp:effectExtent l="0" t="0" r="19050" b="24130"/>
                <wp:wrapTight wrapText="bothSides">
                  <wp:wrapPolygon edited="0">
                    <wp:start x="193" y="0"/>
                    <wp:lineTo x="0" y="1866"/>
                    <wp:lineTo x="0" y="20522"/>
                    <wp:lineTo x="193" y="21766"/>
                    <wp:lineTo x="21407" y="21766"/>
                    <wp:lineTo x="21600" y="20522"/>
                    <wp:lineTo x="21600" y="1866"/>
                    <wp:lineTo x="21407" y="0"/>
                    <wp:lineTo x="193" y="0"/>
                  </wp:wrapPolygon>
                </wp:wrapTight>
                <wp:docPr id="13" name="Rectangle: Rounded Corners 13"/>
                <wp:cNvGraphicFramePr/>
                <a:graphic xmlns:a="http://schemas.openxmlformats.org/drawingml/2006/main">
                  <a:graphicData uri="http://schemas.microsoft.com/office/word/2010/wordprocessingShape">
                    <wps:wsp>
                      <wps:cNvSpPr/>
                      <wps:spPr>
                        <a:xfrm>
                          <a:off x="0" y="0"/>
                          <a:ext cx="2133600" cy="66167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C0F1B" id="Rectangle: Rounded Corners 13" o:spid="_x0000_s1026" style="position:absolute;margin-left:326.7pt;margin-top:.65pt;width:168pt;height:52.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" filled="f" strokecolor="#385d8a" strokeweight="2pt">
                <w10:wrap type="tight"/>
              </v:roundrect>
            </w:pict>
          </mc:Fallback>
        </mc:AlternateContent>
      </w:r>
      <w:r w:rsidR="00674ED0" w:rsidRPr="00C3533A">
        <w:rPr>
          <w:rFonts w:asciiTheme="minorHAnsi" w:hAnsiTheme="minorHAnsi" w:cstheme="minorHAnsi"/>
          <w:noProof/>
          <w:lang w:eastAsia="en-GB"/>
        </w:rPr>
        <mc:AlternateContent>
          <mc:Choice Requires="wps">
            <w:drawing>
              <wp:anchor distT="0" distB="0" distL="114300" distR="114300" simplePos="0" relativeHeight="251713558" behindDoc="0" locked="0" layoutInCell="1" allowOverlap="1" wp14:anchorId="624BF04B" wp14:editId="3285B489">
                <wp:simplePos x="0" y="0"/>
                <wp:positionH relativeFrom="column">
                  <wp:posOffset>83947</wp:posOffset>
                </wp:positionH>
                <wp:positionV relativeFrom="paragraph">
                  <wp:posOffset>146939</wp:posOffset>
                </wp:positionV>
                <wp:extent cx="1187450" cy="499872"/>
                <wp:effectExtent l="0" t="0" r="0" b="0"/>
                <wp:wrapNone/>
                <wp:docPr id="1680793659" name="Text Box 1680793659"/>
                <wp:cNvGraphicFramePr/>
                <a:graphic xmlns:a="http://schemas.openxmlformats.org/drawingml/2006/main">
                  <a:graphicData uri="http://schemas.microsoft.com/office/word/2010/wordprocessingShape">
                    <wps:wsp>
                      <wps:cNvSpPr txBox="1"/>
                      <wps:spPr>
                        <a:xfrm>
                          <a:off x="0" y="0"/>
                          <a:ext cx="1187450" cy="499872"/>
                        </a:xfrm>
                        <a:prstGeom prst="rect">
                          <a:avLst/>
                        </a:prstGeom>
                        <a:solidFill>
                          <a:sysClr val="window" lastClr="FFFFFF"/>
                        </a:solidFill>
                        <a:ln w="6350">
                          <a:noFill/>
                        </a:ln>
                      </wps:spPr>
                      <wps:txbx>
                        <w:txbxContent>
                          <w:p w14:paraId="3EA64297" w14:textId="16EFCDD5" w:rsidR="00674ED0" w:rsidRDefault="00674ED0" w:rsidP="00674ED0">
                            <w:pPr>
                              <w:jc w:val="center"/>
                              <w:rPr>
                                <w:rFonts w:asciiTheme="minorHAnsi" w:hAnsiTheme="minorHAnsi" w:cstheme="minorHAnsi"/>
                                <w:b/>
                                <w:sz w:val="22"/>
                                <w:szCs w:val="22"/>
                                <w:u w:val="single"/>
                              </w:rPr>
                            </w:pPr>
                            <w:r>
                              <w:rPr>
                                <w:rFonts w:asciiTheme="minorHAnsi" w:hAnsiTheme="minorHAnsi" w:cstheme="minorHAnsi"/>
                                <w:b/>
                                <w:sz w:val="22"/>
                                <w:szCs w:val="22"/>
                                <w:u w:val="single"/>
                              </w:rPr>
                              <w:t>Facilities</w:t>
                            </w:r>
                          </w:p>
                          <w:p w14:paraId="0B5561BE" w14:textId="4D31A4F1" w:rsidR="00674ED0" w:rsidRDefault="00674ED0" w:rsidP="00674ED0">
                            <w:pPr>
                              <w:jc w:val="center"/>
                              <w:rPr>
                                <w:rFonts w:asciiTheme="minorHAnsi" w:hAnsiTheme="minorHAnsi" w:cstheme="minorHAnsi"/>
                                <w:sz w:val="22"/>
                                <w:szCs w:val="22"/>
                              </w:rPr>
                            </w:pPr>
                            <w:r>
                              <w:rPr>
                                <w:rFonts w:asciiTheme="minorHAnsi" w:hAnsiTheme="minorHAnsi" w:cstheme="minorHAnsi"/>
                                <w:sz w:val="22"/>
                                <w:szCs w:val="22"/>
                              </w:rPr>
                              <w:t>Daniel Banks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BF04B" id="Text Box 1680793659" o:spid="_x0000_s1032" type="#_x0000_t202" style="position:absolute;margin-left:6.6pt;margin-top:11.55pt;width:93.5pt;height:39.35pt;z-index:251713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" fillcolor="window" stroked="f" strokeweight=".5pt">
                <v:textbox>
                  <w:txbxContent>
                    <w:p w14:paraId="3EA64297" w14:textId="16EFCDD5" w:rsidR="00674ED0" w:rsidRDefault="00674ED0" w:rsidP="00674ED0">
                      <w:pPr>
                        <w:jc w:val="center"/>
                        <w:rPr>
                          <w:rFonts w:asciiTheme="minorHAnsi" w:hAnsiTheme="minorHAnsi" w:cstheme="minorHAnsi"/>
                          <w:b/>
                          <w:sz w:val="22"/>
                          <w:szCs w:val="22"/>
                          <w:u w:val="single"/>
                        </w:rPr>
                      </w:pPr>
                      <w:r>
                        <w:rPr>
                          <w:rFonts w:asciiTheme="minorHAnsi" w:hAnsiTheme="minorHAnsi" w:cstheme="minorHAnsi"/>
                          <w:b/>
                          <w:sz w:val="22"/>
                          <w:szCs w:val="22"/>
                          <w:u w:val="single"/>
                        </w:rPr>
                        <w:t>Facilities</w:t>
                      </w:r>
                    </w:p>
                    <w:p w14:paraId="0B5561BE" w14:textId="4D31A4F1" w:rsidR="00674ED0" w:rsidRDefault="00674ED0" w:rsidP="00674ED0">
                      <w:pPr>
                        <w:jc w:val="center"/>
                        <w:rPr>
                          <w:rFonts w:asciiTheme="minorHAnsi" w:hAnsiTheme="minorHAnsi" w:cstheme="minorHAnsi"/>
                          <w:sz w:val="22"/>
                          <w:szCs w:val="22"/>
                        </w:rPr>
                      </w:pPr>
                      <w:r>
                        <w:rPr>
                          <w:rFonts w:asciiTheme="minorHAnsi" w:hAnsiTheme="minorHAnsi" w:cstheme="minorHAnsi"/>
                          <w:sz w:val="22"/>
                          <w:szCs w:val="22"/>
                        </w:rPr>
                        <w:t>Daniel Banks</w:t>
                      </w:r>
                    </w:p>
                  </w:txbxContent>
                </v:textbox>
              </v:shape>
            </w:pict>
          </mc:Fallback>
        </mc:AlternateContent>
      </w:r>
      <w:r w:rsidR="00674ED0" w:rsidRPr="00C3533A">
        <w:rPr>
          <w:rFonts w:asciiTheme="minorHAnsi" w:hAnsiTheme="minorHAnsi" w:cstheme="minorHAnsi"/>
          <w:noProof/>
          <w:lang w:eastAsia="en-GB"/>
        </w:rPr>
        <mc:AlternateContent>
          <mc:Choice Requires="wps">
            <w:drawing>
              <wp:anchor distT="0" distB="0" distL="114300" distR="114300" simplePos="0" relativeHeight="251711510" behindDoc="1" locked="0" layoutInCell="1" allowOverlap="1" wp14:anchorId="55D26E29" wp14:editId="1A27FFE6">
                <wp:simplePos x="0" y="0"/>
                <wp:positionH relativeFrom="margin">
                  <wp:posOffset>27178</wp:posOffset>
                </wp:positionH>
                <wp:positionV relativeFrom="paragraph">
                  <wp:posOffset>91440</wp:posOffset>
                </wp:positionV>
                <wp:extent cx="1323975" cy="633730"/>
                <wp:effectExtent l="0" t="0" r="28575" b="13970"/>
                <wp:wrapTight wrapText="bothSides">
                  <wp:wrapPolygon edited="0">
                    <wp:start x="311" y="0"/>
                    <wp:lineTo x="0" y="1948"/>
                    <wp:lineTo x="0" y="20128"/>
                    <wp:lineTo x="311" y="21427"/>
                    <wp:lineTo x="21445" y="21427"/>
                    <wp:lineTo x="21755" y="20128"/>
                    <wp:lineTo x="21755" y="1948"/>
                    <wp:lineTo x="21445" y="0"/>
                    <wp:lineTo x="311" y="0"/>
                  </wp:wrapPolygon>
                </wp:wrapTight>
                <wp:docPr id="427336815" name="Rectangle: Rounded Corners 427336815"/>
                <wp:cNvGraphicFramePr/>
                <a:graphic xmlns:a="http://schemas.openxmlformats.org/drawingml/2006/main">
                  <a:graphicData uri="http://schemas.microsoft.com/office/word/2010/wordprocessingShape">
                    <wps:wsp>
                      <wps:cNvSpPr/>
                      <wps:spPr>
                        <a:xfrm>
                          <a:off x="0" y="0"/>
                          <a:ext cx="1323975" cy="63373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4E9099" id="Rectangle: Rounded Corners 427336815" o:spid="_x0000_s1026" style="position:absolute;margin-left:2.15pt;margin-top:7.2pt;width:104.25pt;height:49.9pt;z-index:-2516049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" filled="f" strokecolor="#385d8a" strokeweight="2pt">
                <w10:wrap type="tight" anchorx="margin"/>
              </v:roundrect>
            </w:pict>
          </mc:Fallback>
        </mc:AlternateContent>
      </w:r>
      <w:r w:rsidR="00470F1D" w:rsidRPr="00C3533A">
        <w:rPr>
          <w:rFonts w:asciiTheme="minorHAnsi" w:hAnsiTheme="minorHAnsi" w:cstheme="minorHAnsi"/>
          <w:noProof/>
          <w:lang w:eastAsia="en-GB"/>
        </w:rPr>
        <mc:AlternateContent>
          <mc:Choice Requires="wps">
            <w:drawing>
              <wp:anchor distT="0" distB="0" distL="114300" distR="114300" simplePos="0" relativeHeight="251696150" behindDoc="0" locked="0" layoutInCell="1" allowOverlap="1" wp14:anchorId="1E283A57" wp14:editId="614DD49E">
                <wp:simplePos x="0" y="0"/>
                <wp:positionH relativeFrom="column">
                  <wp:posOffset>8124825</wp:posOffset>
                </wp:positionH>
                <wp:positionV relativeFrom="paragraph">
                  <wp:posOffset>37465</wp:posOffset>
                </wp:positionV>
                <wp:extent cx="1457325" cy="472965"/>
                <wp:effectExtent l="0" t="0" r="9525" b="3810"/>
                <wp:wrapNone/>
                <wp:docPr id="20" name="Text Box 20"/>
                <wp:cNvGraphicFramePr/>
                <a:graphic xmlns:a="http://schemas.openxmlformats.org/drawingml/2006/main">
                  <a:graphicData uri="http://schemas.microsoft.com/office/word/2010/wordprocessingShape">
                    <wps:wsp>
                      <wps:cNvSpPr txBox="1"/>
                      <wps:spPr>
                        <a:xfrm>
                          <a:off x="0" y="0"/>
                          <a:ext cx="1457325" cy="472965"/>
                        </a:xfrm>
                        <a:prstGeom prst="rect">
                          <a:avLst/>
                        </a:prstGeom>
                        <a:solidFill>
                          <a:sysClr val="window" lastClr="FFFFFF"/>
                        </a:solidFill>
                        <a:ln w="6350">
                          <a:noFill/>
                        </a:ln>
                      </wps:spPr>
                      <wps:txbx>
                        <w:txbxContent>
                          <w:p w14:paraId="06D4D7C1" w14:textId="1CC5F409" w:rsidR="00470F1D" w:rsidRPr="00C4590B" w:rsidRDefault="00470F1D" w:rsidP="00470F1D">
                            <w:pPr>
                              <w:jc w:val="center"/>
                              <w:rPr>
                                <w:rFonts w:asciiTheme="minorHAnsi" w:hAnsiTheme="minorHAnsi" w:cstheme="minorHAnsi"/>
                                <w:b/>
                                <w:sz w:val="22"/>
                                <w:szCs w:val="22"/>
                                <w:u w:val="single"/>
                              </w:rPr>
                            </w:pPr>
                            <w:r>
                              <w:rPr>
                                <w:rFonts w:asciiTheme="minorHAnsi" w:hAnsiTheme="minorHAnsi" w:cstheme="minorHAnsi"/>
                                <w:b/>
                                <w:sz w:val="22"/>
                                <w:szCs w:val="22"/>
                                <w:u w:val="single"/>
                              </w:rPr>
                              <w:t>Welsh Champion</w:t>
                            </w:r>
                          </w:p>
                          <w:p w14:paraId="2E65AE9A" w14:textId="7F02E93D" w:rsidR="00470F1D" w:rsidRPr="00640F76" w:rsidRDefault="00CC5ADB" w:rsidP="00470F1D">
                            <w:pPr>
                              <w:jc w:val="center"/>
                              <w:rPr>
                                <w:rFonts w:asciiTheme="minorHAnsi" w:hAnsiTheme="minorHAnsi" w:cstheme="minorHAnsi"/>
                                <w:sz w:val="22"/>
                                <w:szCs w:val="22"/>
                              </w:rPr>
                            </w:pPr>
                            <w:r>
                              <w:rPr>
                                <w:rFonts w:asciiTheme="minorHAnsi" w:hAnsiTheme="minorHAnsi" w:cstheme="minorHAnsi"/>
                                <w:sz w:val="22"/>
                                <w:szCs w:val="22"/>
                              </w:rPr>
                              <w:t>Pam Davies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83A57" id="Text Box 20" o:spid="_x0000_s1033" type="#_x0000_t202" style="position:absolute;margin-left:639.75pt;margin-top:2.95pt;width:114.75pt;height:37.25pt;z-index:251696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" fillcolor="window" stroked="f" strokeweight=".5pt">
                <v:textbox>
                  <w:txbxContent>
                    <w:p w14:paraId="06D4D7C1" w14:textId="1CC5F409" w:rsidR="00470F1D" w:rsidRPr="00C4590B" w:rsidRDefault="00470F1D" w:rsidP="00470F1D">
                      <w:pPr>
                        <w:jc w:val="center"/>
                        <w:rPr>
                          <w:rFonts w:asciiTheme="minorHAnsi" w:hAnsiTheme="minorHAnsi" w:cstheme="minorHAnsi"/>
                          <w:b/>
                          <w:sz w:val="22"/>
                          <w:szCs w:val="22"/>
                          <w:u w:val="single"/>
                        </w:rPr>
                      </w:pPr>
                      <w:r>
                        <w:rPr>
                          <w:rFonts w:asciiTheme="minorHAnsi" w:hAnsiTheme="minorHAnsi" w:cstheme="minorHAnsi"/>
                          <w:b/>
                          <w:sz w:val="22"/>
                          <w:szCs w:val="22"/>
                          <w:u w:val="single"/>
                        </w:rPr>
                        <w:t>Welsh Champion</w:t>
                      </w:r>
                    </w:p>
                    <w:p w14:paraId="2E65AE9A" w14:textId="7F02E93D" w:rsidR="00470F1D" w:rsidRPr="00640F76" w:rsidRDefault="00CC5ADB" w:rsidP="00470F1D">
                      <w:pPr>
                        <w:jc w:val="center"/>
                        <w:rPr>
                          <w:rFonts w:asciiTheme="minorHAnsi" w:hAnsiTheme="minorHAnsi" w:cstheme="minorHAnsi"/>
                          <w:sz w:val="22"/>
                          <w:szCs w:val="22"/>
                        </w:rPr>
                      </w:pPr>
                      <w:r>
                        <w:rPr>
                          <w:rFonts w:asciiTheme="minorHAnsi" w:hAnsiTheme="minorHAnsi" w:cstheme="minorHAnsi"/>
                          <w:sz w:val="22"/>
                          <w:szCs w:val="22"/>
                        </w:rPr>
                        <w:t>Pam Davies</w:t>
                      </w:r>
                    </w:p>
                  </w:txbxContent>
                </v:textbox>
              </v:shape>
            </w:pict>
          </mc:Fallback>
        </mc:AlternateContent>
      </w:r>
    </w:p>
    <w:p w14:paraId="5DC258FF" w14:textId="68A2AF32" w:rsidR="00974900" w:rsidRPr="00C3533A" w:rsidRDefault="00974900" w:rsidP="00C3533A">
      <w:pPr>
        <w:spacing w:line="276" w:lineRule="auto"/>
        <w:rPr>
          <w:rFonts w:asciiTheme="minorHAnsi" w:hAnsiTheme="minorHAnsi" w:cstheme="minorHAnsi"/>
        </w:rPr>
      </w:pPr>
    </w:p>
    <w:p w14:paraId="03DD064F" w14:textId="11C8F3AE" w:rsidR="00974900" w:rsidRPr="00C3533A" w:rsidRDefault="00974900" w:rsidP="00C3533A">
      <w:pPr>
        <w:spacing w:line="276" w:lineRule="auto"/>
        <w:rPr>
          <w:rFonts w:asciiTheme="minorHAnsi" w:hAnsiTheme="minorHAnsi" w:cstheme="minorHAnsi"/>
        </w:rPr>
      </w:pPr>
    </w:p>
    <w:p w14:paraId="5147A5BE" w14:textId="42A3944E" w:rsidR="00974900" w:rsidRPr="00C3533A" w:rsidRDefault="00A2375F" w:rsidP="00C3533A">
      <w:pPr>
        <w:spacing w:line="276" w:lineRule="auto"/>
        <w:rPr>
          <w:rFonts w:asciiTheme="minorHAnsi" w:hAnsiTheme="minorHAnsi" w:cstheme="minorHAnsi"/>
        </w:rPr>
      </w:pPr>
      <w:r>
        <w:rPr>
          <w:rFonts w:asciiTheme="minorHAnsi" w:hAnsiTheme="minorHAnsi" w:cstheme="minorHAnsi"/>
          <w:noProof/>
          <w:lang w:eastAsia="en-GB"/>
        </w:rPr>
        <mc:AlternateContent>
          <mc:Choice Requires="wps">
            <w:drawing>
              <wp:anchor distT="0" distB="0" distL="114300" distR="114300" simplePos="0" relativeHeight="251717654" behindDoc="0" locked="0" layoutInCell="1" allowOverlap="1" wp14:anchorId="187D5EE3" wp14:editId="14AF9AAB">
                <wp:simplePos x="0" y="0"/>
                <wp:positionH relativeFrom="column">
                  <wp:posOffset>5229225</wp:posOffset>
                </wp:positionH>
                <wp:positionV relativeFrom="paragraph">
                  <wp:posOffset>46990</wp:posOffset>
                </wp:positionV>
                <wp:extent cx="9525" cy="390525"/>
                <wp:effectExtent l="38100" t="0" r="66675" b="47625"/>
                <wp:wrapNone/>
                <wp:docPr id="1732079708" name="Straight Arrow Connector 37"/>
                <wp:cNvGraphicFramePr/>
                <a:graphic xmlns:a="http://schemas.openxmlformats.org/drawingml/2006/main">
                  <a:graphicData uri="http://schemas.microsoft.com/office/word/2010/wordprocessingShape">
                    <wps:wsp>
                      <wps:cNvCnPr/>
                      <wps:spPr>
                        <a:xfrm>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54C210" id="Straight Arrow Connector 37" o:spid="_x0000_s1026" type="#_x0000_t32" style="position:absolute;margin-left:411.75pt;margin-top:3.7pt;width:.75pt;height:30.75pt;z-index:2517176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" strokecolor="#4579b8 [3044]">
                <v:stroke endarrow="block"/>
              </v:shape>
            </w:pict>
          </mc:Fallback>
        </mc:AlternateContent>
      </w:r>
      <w:r w:rsidR="00674ED0" w:rsidRPr="00C3533A">
        <w:rPr>
          <w:rFonts w:asciiTheme="minorHAnsi" w:hAnsiTheme="minorHAnsi" w:cstheme="minorHAnsi"/>
          <w:noProof/>
          <w:lang w:eastAsia="en-GB"/>
        </w:rPr>
        <mc:AlternateContent>
          <mc:Choice Requires="wps">
            <w:drawing>
              <wp:anchor distT="0" distB="0" distL="114300" distR="114300" simplePos="0" relativeHeight="251707414" behindDoc="1" locked="0" layoutInCell="1" allowOverlap="1" wp14:anchorId="6FCF7DC4" wp14:editId="5EA10CAD">
                <wp:simplePos x="0" y="0"/>
                <wp:positionH relativeFrom="margin">
                  <wp:posOffset>36449</wp:posOffset>
                </wp:positionH>
                <wp:positionV relativeFrom="paragraph">
                  <wp:posOffset>206629</wp:posOffset>
                </wp:positionV>
                <wp:extent cx="1323975" cy="633730"/>
                <wp:effectExtent l="0" t="0" r="28575" b="13970"/>
                <wp:wrapTight wrapText="bothSides">
                  <wp:wrapPolygon edited="0">
                    <wp:start x="311" y="0"/>
                    <wp:lineTo x="0" y="1948"/>
                    <wp:lineTo x="0" y="20128"/>
                    <wp:lineTo x="311" y="21427"/>
                    <wp:lineTo x="21445" y="21427"/>
                    <wp:lineTo x="21755" y="20128"/>
                    <wp:lineTo x="21755" y="1948"/>
                    <wp:lineTo x="21445" y="0"/>
                    <wp:lineTo x="311" y="0"/>
                  </wp:wrapPolygon>
                </wp:wrapTight>
                <wp:docPr id="1115141024" name="Rectangle: Rounded Corners 1115141024"/>
                <wp:cNvGraphicFramePr/>
                <a:graphic xmlns:a="http://schemas.openxmlformats.org/drawingml/2006/main">
                  <a:graphicData uri="http://schemas.microsoft.com/office/word/2010/wordprocessingShape">
                    <wps:wsp>
                      <wps:cNvSpPr/>
                      <wps:spPr>
                        <a:xfrm>
                          <a:off x="0" y="0"/>
                          <a:ext cx="1323975" cy="63373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D22E7" id="Rectangle: Rounded Corners 1115141024" o:spid="_x0000_s1026" style="position:absolute;margin-left:2.85pt;margin-top:16.25pt;width:104.25pt;height:49.9pt;z-index:-2516090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" filled="f" strokecolor="#385d8a" strokeweight="2pt">
                <w10:wrap type="tight" anchorx="margin"/>
              </v:roundrect>
            </w:pict>
          </mc:Fallback>
        </mc:AlternateContent>
      </w:r>
    </w:p>
    <w:p w14:paraId="44AE47D5" w14:textId="6F7F0CB3" w:rsidR="00974900" w:rsidRPr="00C3533A" w:rsidRDefault="00674ED0" w:rsidP="00C3533A">
      <w:pPr>
        <w:spacing w:line="276" w:lineRule="auto"/>
        <w:rPr>
          <w:rFonts w:asciiTheme="minorHAnsi" w:hAnsiTheme="minorHAnsi" w:cstheme="minorHAnsi"/>
        </w:rPr>
      </w:pPr>
      <w:r w:rsidRPr="00C3533A">
        <w:rPr>
          <w:rFonts w:asciiTheme="minorHAnsi" w:hAnsiTheme="minorHAnsi" w:cstheme="minorHAnsi"/>
          <w:noProof/>
          <w:lang w:eastAsia="en-GB"/>
        </w:rPr>
        <mc:AlternateContent>
          <mc:Choice Requires="wps">
            <w:drawing>
              <wp:anchor distT="0" distB="0" distL="114300" distR="114300" simplePos="0" relativeHeight="251709462" behindDoc="0" locked="0" layoutInCell="1" allowOverlap="1" wp14:anchorId="7A1930FD" wp14:editId="2CCC3890">
                <wp:simplePos x="0" y="0"/>
                <wp:positionH relativeFrom="column">
                  <wp:posOffset>96774</wp:posOffset>
                </wp:positionH>
                <wp:positionV relativeFrom="paragraph">
                  <wp:posOffset>47625</wp:posOffset>
                </wp:positionV>
                <wp:extent cx="1187450" cy="499872"/>
                <wp:effectExtent l="0" t="0" r="0" b="0"/>
                <wp:wrapNone/>
                <wp:docPr id="632615560" name="Text Box 632615560"/>
                <wp:cNvGraphicFramePr/>
                <a:graphic xmlns:a="http://schemas.openxmlformats.org/drawingml/2006/main">
                  <a:graphicData uri="http://schemas.microsoft.com/office/word/2010/wordprocessingShape">
                    <wps:wsp>
                      <wps:cNvSpPr txBox="1"/>
                      <wps:spPr>
                        <a:xfrm>
                          <a:off x="0" y="0"/>
                          <a:ext cx="1187450" cy="499872"/>
                        </a:xfrm>
                        <a:prstGeom prst="rect">
                          <a:avLst/>
                        </a:prstGeom>
                        <a:solidFill>
                          <a:sysClr val="window" lastClr="FFFFFF"/>
                        </a:solidFill>
                        <a:ln w="6350">
                          <a:noFill/>
                        </a:ln>
                      </wps:spPr>
                      <wps:txbx>
                        <w:txbxContent>
                          <w:p w14:paraId="7E969AAF" w14:textId="61B90C65" w:rsidR="009F3A32" w:rsidRDefault="009F3A32" w:rsidP="009F3A32">
                            <w:pPr>
                              <w:jc w:val="center"/>
                              <w:rPr>
                                <w:rFonts w:asciiTheme="minorHAnsi" w:hAnsiTheme="minorHAnsi" w:cstheme="minorHAnsi"/>
                                <w:b/>
                                <w:sz w:val="22"/>
                                <w:szCs w:val="22"/>
                                <w:u w:val="single"/>
                              </w:rPr>
                            </w:pPr>
                            <w:r>
                              <w:rPr>
                                <w:rFonts w:asciiTheme="minorHAnsi" w:hAnsiTheme="minorHAnsi" w:cstheme="minorHAnsi"/>
                                <w:b/>
                                <w:sz w:val="22"/>
                                <w:szCs w:val="22"/>
                                <w:u w:val="single"/>
                              </w:rPr>
                              <w:t>Training</w:t>
                            </w:r>
                          </w:p>
                          <w:p w14:paraId="72B93238" w14:textId="77777777" w:rsidR="009F3A32" w:rsidRDefault="009F3A32" w:rsidP="009F3A32">
                            <w:pPr>
                              <w:jc w:val="center"/>
                              <w:rPr>
                                <w:rFonts w:asciiTheme="minorHAnsi" w:hAnsiTheme="minorHAnsi" w:cstheme="minorHAnsi"/>
                                <w:sz w:val="22"/>
                                <w:szCs w:val="22"/>
                              </w:rPr>
                            </w:pPr>
                            <w:r>
                              <w:rPr>
                                <w:rFonts w:asciiTheme="minorHAnsi" w:hAnsiTheme="minorHAnsi" w:cstheme="minorHAnsi"/>
                                <w:sz w:val="22"/>
                                <w:szCs w:val="22"/>
                              </w:rPr>
                              <w:t>Helen Martin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930FD" id="Text Box 632615560" o:spid="_x0000_s1034" type="#_x0000_t202" style="position:absolute;margin-left:7.6pt;margin-top:3.75pt;width:93.5pt;height:39.35pt;z-index:251709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" fillcolor="window" stroked="f" strokeweight=".5pt">
                <v:textbox>
                  <w:txbxContent>
                    <w:p w14:paraId="7E969AAF" w14:textId="61B90C65" w:rsidR="009F3A32" w:rsidRDefault="009F3A32" w:rsidP="009F3A32">
                      <w:pPr>
                        <w:jc w:val="center"/>
                        <w:rPr>
                          <w:rFonts w:asciiTheme="minorHAnsi" w:hAnsiTheme="minorHAnsi" w:cstheme="minorHAnsi"/>
                          <w:b/>
                          <w:sz w:val="22"/>
                          <w:szCs w:val="22"/>
                          <w:u w:val="single"/>
                        </w:rPr>
                      </w:pPr>
                      <w:r>
                        <w:rPr>
                          <w:rFonts w:asciiTheme="minorHAnsi" w:hAnsiTheme="minorHAnsi" w:cstheme="minorHAnsi"/>
                          <w:b/>
                          <w:sz w:val="22"/>
                          <w:szCs w:val="22"/>
                          <w:u w:val="single"/>
                        </w:rPr>
                        <w:t>Training</w:t>
                      </w:r>
                    </w:p>
                    <w:p w14:paraId="72B93238" w14:textId="77777777" w:rsidR="009F3A32" w:rsidRDefault="009F3A32" w:rsidP="009F3A32">
                      <w:pPr>
                        <w:jc w:val="center"/>
                        <w:rPr>
                          <w:rFonts w:asciiTheme="minorHAnsi" w:hAnsiTheme="minorHAnsi" w:cstheme="minorHAnsi"/>
                          <w:sz w:val="22"/>
                          <w:szCs w:val="22"/>
                        </w:rPr>
                      </w:pPr>
                      <w:r>
                        <w:rPr>
                          <w:rFonts w:asciiTheme="minorHAnsi" w:hAnsiTheme="minorHAnsi" w:cstheme="minorHAnsi"/>
                          <w:sz w:val="22"/>
                          <w:szCs w:val="22"/>
                        </w:rPr>
                        <w:t>Helen Martin</w:t>
                      </w:r>
                    </w:p>
                  </w:txbxContent>
                </v:textbox>
              </v:shape>
            </w:pict>
          </mc:Fallback>
        </mc:AlternateContent>
      </w:r>
    </w:p>
    <w:p w14:paraId="6D06A01A" w14:textId="39580E30" w:rsidR="00974900" w:rsidRPr="00C3533A" w:rsidRDefault="00CC5ADB" w:rsidP="00C3533A">
      <w:pPr>
        <w:spacing w:line="276" w:lineRule="auto"/>
        <w:rPr>
          <w:rFonts w:asciiTheme="minorHAnsi" w:hAnsiTheme="minorHAnsi" w:cstheme="minorHAnsi"/>
        </w:rPr>
      </w:pPr>
      <w:r w:rsidRPr="00C3533A">
        <w:rPr>
          <w:rFonts w:asciiTheme="minorHAnsi" w:hAnsiTheme="minorHAnsi" w:cstheme="minorHAnsi"/>
          <w:noProof/>
          <w:lang w:eastAsia="en-GB"/>
        </w:rPr>
        <mc:AlternateContent>
          <mc:Choice Requires="wps">
            <w:drawing>
              <wp:anchor distT="0" distB="0" distL="114300" distR="114300" simplePos="0" relativeHeight="251715606" behindDoc="0" locked="0" layoutInCell="1" allowOverlap="1" wp14:anchorId="02252254" wp14:editId="155E9715">
                <wp:simplePos x="0" y="0"/>
                <wp:positionH relativeFrom="column">
                  <wp:posOffset>4321810</wp:posOffset>
                </wp:positionH>
                <wp:positionV relativeFrom="paragraph">
                  <wp:posOffset>99060</wp:posOffset>
                </wp:positionV>
                <wp:extent cx="1819275" cy="462280"/>
                <wp:effectExtent l="0" t="0" r="9525" b="0"/>
                <wp:wrapNone/>
                <wp:docPr id="1446527657" name="Text Box 1446527657"/>
                <wp:cNvGraphicFramePr/>
                <a:graphic xmlns:a="http://schemas.openxmlformats.org/drawingml/2006/main">
                  <a:graphicData uri="http://schemas.microsoft.com/office/word/2010/wordprocessingShape">
                    <wps:wsp>
                      <wps:cNvSpPr txBox="1"/>
                      <wps:spPr>
                        <a:xfrm>
                          <a:off x="0" y="0"/>
                          <a:ext cx="1819275" cy="462280"/>
                        </a:xfrm>
                        <a:prstGeom prst="rect">
                          <a:avLst/>
                        </a:prstGeom>
                        <a:solidFill>
                          <a:sysClr val="window" lastClr="FFFFFF"/>
                        </a:solidFill>
                        <a:ln w="6350">
                          <a:noFill/>
                        </a:ln>
                      </wps:spPr>
                      <wps:txbx>
                        <w:txbxContent>
                          <w:p w14:paraId="303641DE" w14:textId="77777777" w:rsidR="00CC5ADB" w:rsidRPr="00C4590B" w:rsidRDefault="00CC5ADB" w:rsidP="00CC5ADB">
                            <w:pPr>
                              <w:jc w:val="center"/>
                              <w:rPr>
                                <w:rFonts w:asciiTheme="minorHAnsi" w:hAnsiTheme="minorHAnsi" w:cstheme="minorHAnsi"/>
                                <w:b/>
                                <w:sz w:val="22"/>
                                <w:szCs w:val="22"/>
                                <w:u w:val="single"/>
                              </w:rPr>
                            </w:pPr>
                            <w:r>
                              <w:rPr>
                                <w:rFonts w:asciiTheme="minorHAnsi" w:hAnsiTheme="minorHAnsi" w:cstheme="minorHAnsi"/>
                                <w:b/>
                                <w:sz w:val="22"/>
                                <w:szCs w:val="22"/>
                                <w:u w:val="single"/>
                              </w:rPr>
                              <w:t>Service</w:t>
                            </w:r>
                            <w:r w:rsidRPr="00C4590B">
                              <w:rPr>
                                <w:rFonts w:asciiTheme="minorHAnsi" w:hAnsiTheme="minorHAnsi" w:cstheme="minorHAnsi"/>
                                <w:b/>
                                <w:sz w:val="22"/>
                                <w:szCs w:val="22"/>
                                <w:u w:val="single"/>
                              </w:rPr>
                              <w:t xml:space="preserve"> Manager</w:t>
                            </w:r>
                          </w:p>
                          <w:p w14:paraId="2C89B100" w14:textId="77777777" w:rsidR="00CC5ADB" w:rsidRPr="00640F76" w:rsidRDefault="00CC5ADB" w:rsidP="00CC5ADB">
                            <w:pPr>
                              <w:jc w:val="center"/>
                              <w:rPr>
                                <w:rFonts w:asciiTheme="minorHAnsi" w:hAnsiTheme="minorHAnsi" w:cstheme="minorHAnsi"/>
                                <w:sz w:val="22"/>
                                <w:szCs w:val="22"/>
                              </w:rPr>
                            </w:pPr>
                            <w:r>
                              <w:rPr>
                                <w:rFonts w:asciiTheme="minorHAnsi" w:hAnsiTheme="minorHAnsi" w:cstheme="minorHAnsi"/>
                                <w:sz w:val="22"/>
                                <w:szCs w:val="22"/>
                              </w:rPr>
                              <w:t xml:space="preserve">Ashley Holland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52254" id="Text Box 1446527657" o:spid="_x0000_s1035" type="#_x0000_t202" style="position:absolute;margin-left:340.3pt;margin-top:7.8pt;width:143.25pt;height:36.4pt;z-index:251715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" fillcolor="window" stroked="f" strokeweight=".5pt">
                <v:textbox>
                  <w:txbxContent>
                    <w:p w14:paraId="303641DE" w14:textId="77777777" w:rsidR="00CC5ADB" w:rsidRPr="00C4590B" w:rsidRDefault="00CC5ADB" w:rsidP="00CC5ADB">
                      <w:pPr>
                        <w:jc w:val="center"/>
                        <w:rPr>
                          <w:rFonts w:asciiTheme="minorHAnsi" w:hAnsiTheme="minorHAnsi" w:cstheme="minorHAnsi"/>
                          <w:b/>
                          <w:sz w:val="22"/>
                          <w:szCs w:val="22"/>
                          <w:u w:val="single"/>
                        </w:rPr>
                      </w:pPr>
                      <w:r>
                        <w:rPr>
                          <w:rFonts w:asciiTheme="minorHAnsi" w:hAnsiTheme="minorHAnsi" w:cstheme="minorHAnsi"/>
                          <w:b/>
                          <w:sz w:val="22"/>
                          <w:szCs w:val="22"/>
                          <w:u w:val="single"/>
                        </w:rPr>
                        <w:t>Service</w:t>
                      </w:r>
                      <w:r w:rsidRPr="00C4590B">
                        <w:rPr>
                          <w:rFonts w:asciiTheme="minorHAnsi" w:hAnsiTheme="minorHAnsi" w:cstheme="minorHAnsi"/>
                          <w:b/>
                          <w:sz w:val="22"/>
                          <w:szCs w:val="22"/>
                          <w:u w:val="single"/>
                        </w:rPr>
                        <w:t xml:space="preserve"> Manager</w:t>
                      </w:r>
                    </w:p>
                    <w:p w14:paraId="2C89B100" w14:textId="77777777" w:rsidR="00CC5ADB" w:rsidRPr="00640F76" w:rsidRDefault="00CC5ADB" w:rsidP="00CC5ADB">
                      <w:pPr>
                        <w:jc w:val="center"/>
                        <w:rPr>
                          <w:rFonts w:asciiTheme="minorHAnsi" w:hAnsiTheme="minorHAnsi" w:cstheme="minorHAnsi"/>
                          <w:sz w:val="22"/>
                          <w:szCs w:val="22"/>
                        </w:rPr>
                      </w:pPr>
                      <w:r>
                        <w:rPr>
                          <w:rFonts w:asciiTheme="minorHAnsi" w:hAnsiTheme="minorHAnsi" w:cstheme="minorHAnsi"/>
                          <w:sz w:val="22"/>
                          <w:szCs w:val="22"/>
                        </w:rPr>
                        <w:t xml:space="preserve">Ashley Holland </w:t>
                      </w:r>
                    </w:p>
                  </w:txbxContent>
                </v:textbox>
              </v:shape>
            </w:pict>
          </mc:Fallback>
        </mc:AlternateContent>
      </w:r>
      <w:r w:rsidR="007938F3" w:rsidRPr="00C3533A">
        <w:rPr>
          <w:rFonts w:asciiTheme="minorHAnsi" w:hAnsiTheme="minorHAnsi" w:cstheme="minorHAnsi"/>
          <w:noProof/>
          <w:lang w:eastAsia="en-GB"/>
        </w:rPr>
        <mc:AlternateContent>
          <mc:Choice Requires="wps">
            <w:drawing>
              <wp:anchor distT="0" distB="0" distL="114300" distR="114300" simplePos="0" relativeHeight="251703318" behindDoc="1" locked="0" layoutInCell="1" allowOverlap="1" wp14:anchorId="7F1FECD8" wp14:editId="5783CB76">
                <wp:simplePos x="0" y="0"/>
                <wp:positionH relativeFrom="column">
                  <wp:posOffset>4181475</wp:posOffset>
                </wp:positionH>
                <wp:positionV relativeFrom="paragraph">
                  <wp:posOffset>5080</wp:posOffset>
                </wp:positionV>
                <wp:extent cx="2133600" cy="661670"/>
                <wp:effectExtent l="0" t="0" r="19050" b="24130"/>
                <wp:wrapTight wrapText="bothSides">
                  <wp:wrapPolygon edited="0">
                    <wp:start x="193" y="0"/>
                    <wp:lineTo x="0" y="1866"/>
                    <wp:lineTo x="0" y="20522"/>
                    <wp:lineTo x="193" y="21766"/>
                    <wp:lineTo x="21407" y="21766"/>
                    <wp:lineTo x="21600" y="20522"/>
                    <wp:lineTo x="21600" y="1866"/>
                    <wp:lineTo x="21407" y="0"/>
                    <wp:lineTo x="193" y="0"/>
                  </wp:wrapPolygon>
                </wp:wrapTight>
                <wp:docPr id="1606479397" name="Rectangle: Rounded Corners 1606479397"/>
                <wp:cNvGraphicFramePr/>
                <a:graphic xmlns:a="http://schemas.openxmlformats.org/drawingml/2006/main">
                  <a:graphicData uri="http://schemas.microsoft.com/office/word/2010/wordprocessingShape">
                    <wps:wsp>
                      <wps:cNvSpPr/>
                      <wps:spPr>
                        <a:xfrm>
                          <a:off x="0" y="0"/>
                          <a:ext cx="2133600" cy="66167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B6E364" id="Rectangle: Rounded Corners 1606479397" o:spid="_x0000_s1026" style="position:absolute;margin-left:329.25pt;margin-top:.4pt;width:168pt;height:52.1pt;z-index:-251613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" filled="f" strokecolor="#385d8a" strokeweight="2pt">
                <w10:wrap type="tight"/>
              </v:roundrect>
            </w:pict>
          </mc:Fallback>
        </mc:AlternateContent>
      </w:r>
    </w:p>
    <w:p w14:paraId="3238EA9A" w14:textId="0FFC4CA9" w:rsidR="00974900" w:rsidRPr="00C3533A" w:rsidRDefault="00974900" w:rsidP="00C3533A">
      <w:pPr>
        <w:spacing w:line="276" w:lineRule="auto"/>
        <w:rPr>
          <w:rFonts w:asciiTheme="minorHAnsi" w:hAnsiTheme="minorHAnsi" w:cstheme="minorHAnsi"/>
        </w:rPr>
      </w:pPr>
    </w:p>
    <w:p w14:paraId="4C8CD1D0" w14:textId="28031AC3" w:rsidR="00974900" w:rsidRPr="00C3533A" w:rsidRDefault="00C8065E" w:rsidP="00C3533A">
      <w:pPr>
        <w:spacing w:line="276" w:lineRule="auto"/>
        <w:rPr>
          <w:rFonts w:asciiTheme="minorHAnsi" w:hAnsiTheme="minorHAnsi" w:cstheme="minorHAnsi"/>
        </w:rPr>
      </w:pPr>
      <w:r w:rsidRPr="00C3533A">
        <w:rPr>
          <w:rFonts w:asciiTheme="minorHAnsi" w:hAnsiTheme="minorHAnsi" w:cstheme="minorHAnsi"/>
          <w:noProof/>
          <w:lang w:eastAsia="en-GB"/>
        </w:rPr>
        <mc:AlternateContent>
          <mc:Choice Requires="wps">
            <w:drawing>
              <wp:anchor distT="0" distB="0" distL="114300" distR="114300" simplePos="0" relativeHeight="251658252" behindDoc="1" locked="0" layoutInCell="1" allowOverlap="1" wp14:anchorId="03027246" wp14:editId="1ABF05A1">
                <wp:simplePos x="0" y="0"/>
                <wp:positionH relativeFrom="margin">
                  <wp:posOffset>18288</wp:posOffset>
                </wp:positionH>
                <wp:positionV relativeFrom="paragraph">
                  <wp:posOffset>131699</wp:posOffset>
                </wp:positionV>
                <wp:extent cx="1323975" cy="742950"/>
                <wp:effectExtent l="0" t="0" r="28575" b="19050"/>
                <wp:wrapTight wrapText="bothSides">
                  <wp:wrapPolygon edited="0">
                    <wp:start x="622" y="0"/>
                    <wp:lineTo x="0" y="1108"/>
                    <wp:lineTo x="0" y="20492"/>
                    <wp:lineTo x="311" y="21600"/>
                    <wp:lineTo x="21445" y="21600"/>
                    <wp:lineTo x="21755" y="20492"/>
                    <wp:lineTo x="21755" y="1108"/>
                    <wp:lineTo x="21134" y="0"/>
                    <wp:lineTo x="622" y="0"/>
                  </wp:wrapPolygon>
                </wp:wrapTight>
                <wp:docPr id="18" name="Rectangle: Rounded Corners 18"/>
                <wp:cNvGraphicFramePr/>
                <a:graphic xmlns:a="http://schemas.openxmlformats.org/drawingml/2006/main">
                  <a:graphicData uri="http://schemas.microsoft.com/office/word/2010/wordprocessingShape">
                    <wps:wsp>
                      <wps:cNvSpPr/>
                      <wps:spPr>
                        <a:xfrm>
                          <a:off x="0" y="0"/>
                          <a:ext cx="1323975" cy="7429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81660" id="Rectangle: Rounded Corners 18" o:spid="_x0000_s1026" style="position:absolute;margin-left:1.45pt;margin-top:10.35pt;width:104.25pt;height:58.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" filled="f" strokecolor="#385d8a" strokeweight="2pt">
                <w10:wrap type="tight" anchorx="margin"/>
              </v:roundrect>
            </w:pict>
          </mc:Fallback>
        </mc:AlternateContent>
      </w:r>
    </w:p>
    <w:p w14:paraId="1FC30383" w14:textId="357F1BF3" w:rsidR="00974900" w:rsidRPr="00C3533A" w:rsidRDefault="00A2375F" w:rsidP="00C3533A">
      <w:pPr>
        <w:spacing w:line="276" w:lineRule="auto"/>
        <w:rPr>
          <w:rFonts w:asciiTheme="minorHAnsi" w:hAnsiTheme="minorHAnsi" w:cstheme="minorHAnsi"/>
        </w:rPr>
      </w:pPr>
      <w:r>
        <w:rPr>
          <w:rFonts w:asciiTheme="minorHAnsi" w:hAnsiTheme="minorHAnsi" w:cstheme="minorHAnsi"/>
          <w:i/>
          <w:noProof/>
        </w:rPr>
        <mc:AlternateContent>
          <mc:Choice Requires="wps">
            <w:drawing>
              <wp:anchor distT="0" distB="0" distL="114300" distR="114300" simplePos="0" relativeHeight="251718678" behindDoc="0" locked="0" layoutInCell="1" allowOverlap="1" wp14:anchorId="686013A4" wp14:editId="23878420">
                <wp:simplePos x="0" y="0"/>
                <wp:positionH relativeFrom="column">
                  <wp:posOffset>5248275</wp:posOffset>
                </wp:positionH>
                <wp:positionV relativeFrom="paragraph">
                  <wp:posOffset>29210</wp:posOffset>
                </wp:positionV>
                <wp:extent cx="9525" cy="405130"/>
                <wp:effectExtent l="38100" t="0" r="66675" b="52070"/>
                <wp:wrapNone/>
                <wp:docPr id="344736370" name="Straight Arrow Connector 38"/>
                <wp:cNvGraphicFramePr/>
                <a:graphic xmlns:a="http://schemas.openxmlformats.org/drawingml/2006/main">
                  <a:graphicData uri="http://schemas.microsoft.com/office/word/2010/wordprocessingShape">
                    <wps:wsp>
                      <wps:cNvCnPr/>
                      <wps:spPr>
                        <a:xfrm>
                          <a:off x="0" y="0"/>
                          <a:ext cx="9525" cy="405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D2BF20" id="Straight Arrow Connector 38" o:spid="_x0000_s1026" type="#_x0000_t32" style="position:absolute;margin-left:413.25pt;margin-top:2.3pt;width:.75pt;height:31.9pt;z-index:25171867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" strokecolor="#4579b8 [3044]">
                <v:stroke endarrow="block"/>
              </v:shape>
            </w:pict>
          </mc:Fallback>
        </mc:AlternateContent>
      </w:r>
      <w:r w:rsidR="00B245FF" w:rsidRPr="00C4590B">
        <w:rPr>
          <w:rFonts w:asciiTheme="minorHAnsi" w:hAnsiTheme="minorHAnsi" w:cstheme="minorHAnsi"/>
          <w:i/>
          <w:noProof/>
        </w:rPr>
        <mc:AlternateContent>
          <mc:Choice Requires="wps">
            <w:drawing>
              <wp:anchor distT="45720" distB="45720" distL="114300" distR="114300" simplePos="0" relativeHeight="251658257" behindDoc="0" locked="0" layoutInCell="1" allowOverlap="1" wp14:anchorId="3D20A905" wp14:editId="11AB6849">
                <wp:simplePos x="0" y="0"/>
                <wp:positionH relativeFrom="column">
                  <wp:posOffset>84963</wp:posOffset>
                </wp:positionH>
                <wp:positionV relativeFrom="paragraph">
                  <wp:posOffset>11811</wp:posOffset>
                </wp:positionV>
                <wp:extent cx="1143000" cy="523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3875"/>
                        </a:xfrm>
                        <a:prstGeom prst="rect">
                          <a:avLst/>
                        </a:prstGeom>
                        <a:solidFill>
                          <a:srgbClr val="FFFFFF"/>
                        </a:solidFill>
                        <a:ln w="9525">
                          <a:noFill/>
                          <a:miter lim="800000"/>
                          <a:headEnd/>
                          <a:tailEnd/>
                        </a:ln>
                      </wps:spPr>
                      <wps:txbx>
                        <w:txbxContent>
                          <w:p w14:paraId="22A3492A" w14:textId="11A5D150" w:rsidR="00C4590B" w:rsidRDefault="00454414" w:rsidP="00C4590B">
                            <w:pPr>
                              <w:jc w:val="center"/>
                              <w:rPr>
                                <w:rFonts w:asciiTheme="minorHAnsi" w:hAnsiTheme="minorHAnsi" w:cstheme="minorHAnsi"/>
                                <w:b/>
                                <w:sz w:val="22"/>
                                <w:szCs w:val="22"/>
                                <w:u w:val="single"/>
                              </w:rPr>
                            </w:pPr>
                            <w:r>
                              <w:rPr>
                                <w:rFonts w:asciiTheme="minorHAnsi" w:hAnsiTheme="minorHAnsi" w:cstheme="minorHAnsi"/>
                                <w:b/>
                                <w:sz w:val="22"/>
                                <w:szCs w:val="22"/>
                                <w:u w:val="single"/>
                              </w:rPr>
                              <w:t>Admin Officer</w:t>
                            </w:r>
                          </w:p>
                          <w:p w14:paraId="4F4CD78F" w14:textId="3C024940" w:rsidR="00470F1D" w:rsidRPr="00A81372" w:rsidRDefault="00A81372" w:rsidP="00C4590B">
                            <w:pPr>
                              <w:jc w:val="center"/>
                              <w:rPr>
                                <w:rFonts w:asciiTheme="minorHAnsi" w:hAnsiTheme="minorHAnsi" w:cstheme="minorHAnsi"/>
                                <w:sz w:val="22"/>
                                <w:szCs w:val="22"/>
                              </w:rPr>
                            </w:pPr>
                            <w:r w:rsidRPr="00A81372">
                              <w:rPr>
                                <w:rFonts w:asciiTheme="minorHAnsi" w:hAnsiTheme="minorHAnsi" w:cstheme="minorHAnsi"/>
                                <w:sz w:val="22"/>
                                <w:szCs w:val="22"/>
                              </w:rPr>
                              <w:t>Chloe Ashley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0A905" id="Text Box 2" o:spid="_x0000_s1036" type="#_x0000_t202" style="position:absolute;margin-left:6.7pt;margin-top:.95pt;width:90pt;height:41.2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" stroked="f">
                <v:textbox>
                  <w:txbxContent>
                    <w:p w14:paraId="22A3492A" w14:textId="11A5D150" w:rsidR="00C4590B" w:rsidRDefault="00454414" w:rsidP="00C4590B">
                      <w:pPr>
                        <w:jc w:val="center"/>
                        <w:rPr>
                          <w:rFonts w:asciiTheme="minorHAnsi" w:hAnsiTheme="minorHAnsi" w:cstheme="minorHAnsi"/>
                          <w:b/>
                          <w:sz w:val="22"/>
                          <w:szCs w:val="22"/>
                          <w:u w:val="single"/>
                        </w:rPr>
                      </w:pPr>
                      <w:r>
                        <w:rPr>
                          <w:rFonts w:asciiTheme="minorHAnsi" w:hAnsiTheme="minorHAnsi" w:cstheme="minorHAnsi"/>
                          <w:b/>
                          <w:sz w:val="22"/>
                          <w:szCs w:val="22"/>
                          <w:u w:val="single"/>
                        </w:rPr>
                        <w:t>Admin Officer</w:t>
                      </w:r>
                    </w:p>
                    <w:p w14:paraId="4F4CD78F" w14:textId="3C024940" w:rsidR="00470F1D" w:rsidRPr="00A81372" w:rsidRDefault="00A81372" w:rsidP="00C4590B">
                      <w:pPr>
                        <w:jc w:val="center"/>
                        <w:rPr>
                          <w:rFonts w:asciiTheme="minorHAnsi" w:hAnsiTheme="minorHAnsi" w:cstheme="minorHAnsi"/>
                          <w:sz w:val="22"/>
                          <w:szCs w:val="22"/>
                        </w:rPr>
                      </w:pPr>
                      <w:r w:rsidRPr="00A81372">
                        <w:rPr>
                          <w:rFonts w:asciiTheme="minorHAnsi" w:hAnsiTheme="minorHAnsi" w:cstheme="minorHAnsi"/>
                          <w:sz w:val="22"/>
                          <w:szCs w:val="22"/>
                        </w:rPr>
                        <w:t>Chloe Ashley</w:t>
                      </w:r>
                    </w:p>
                  </w:txbxContent>
                </v:textbox>
                <w10:wrap type="square"/>
              </v:shape>
            </w:pict>
          </mc:Fallback>
        </mc:AlternateContent>
      </w:r>
    </w:p>
    <w:p w14:paraId="176A8518" w14:textId="2521834F" w:rsidR="00974900" w:rsidRPr="00C3533A" w:rsidRDefault="00974900" w:rsidP="00C3533A">
      <w:pPr>
        <w:spacing w:line="276" w:lineRule="auto"/>
        <w:rPr>
          <w:rFonts w:asciiTheme="minorHAnsi" w:hAnsiTheme="minorHAnsi" w:cstheme="minorHAnsi"/>
        </w:rPr>
      </w:pPr>
    </w:p>
    <w:p w14:paraId="6C80AEA6" w14:textId="2F8EA23A" w:rsidR="00974900" w:rsidRPr="00C3533A" w:rsidRDefault="007938F3" w:rsidP="00C3533A">
      <w:pPr>
        <w:spacing w:line="276" w:lineRule="auto"/>
        <w:rPr>
          <w:rFonts w:asciiTheme="minorHAnsi" w:hAnsiTheme="minorHAnsi" w:cstheme="minorHAnsi"/>
        </w:rPr>
      </w:pPr>
      <w:r w:rsidRPr="00C3533A">
        <w:rPr>
          <w:rFonts w:asciiTheme="minorHAnsi" w:hAnsiTheme="minorHAnsi" w:cstheme="minorHAnsi"/>
          <w:noProof/>
          <w:lang w:eastAsia="en-GB"/>
        </w:rPr>
        <mc:AlternateContent>
          <mc:Choice Requires="wps">
            <w:drawing>
              <wp:anchor distT="0" distB="0" distL="114300" distR="114300" simplePos="0" relativeHeight="251692054" behindDoc="1" locked="0" layoutInCell="1" allowOverlap="1" wp14:anchorId="0F35EED2" wp14:editId="4D871AF5">
                <wp:simplePos x="0" y="0"/>
                <wp:positionH relativeFrom="column">
                  <wp:posOffset>4145280</wp:posOffset>
                </wp:positionH>
                <wp:positionV relativeFrom="paragraph">
                  <wp:posOffset>3810</wp:posOffset>
                </wp:positionV>
                <wp:extent cx="2133600" cy="626110"/>
                <wp:effectExtent l="0" t="0" r="19050" b="21590"/>
                <wp:wrapTight wrapText="bothSides">
                  <wp:wrapPolygon edited="0">
                    <wp:start x="193" y="0"/>
                    <wp:lineTo x="0" y="1972"/>
                    <wp:lineTo x="0" y="20373"/>
                    <wp:lineTo x="193" y="21688"/>
                    <wp:lineTo x="21407" y="21688"/>
                    <wp:lineTo x="21600" y="20373"/>
                    <wp:lineTo x="21600" y="1972"/>
                    <wp:lineTo x="21407" y="0"/>
                    <wp:lineTo x="193" y="0"/>
                  </wp:wrapPolygon>
                </wp:wrapTight>
                <wp:docPr id="4" name="Rectangle: Rounded Corners 4"/>
                <wp:cNvGraphicFramePr/>
                <a:graphic xmlns:a="http://schemas.openxmlformats.org/drawingml/2006/main">
                  <a:graphicData uri="http://schemas.microsoft.com/office/word/2010/wordprocessingShape">
                    <wps:wsp>
                      <wps:cNvSpPr/>
                      <wps:spPr>
                        <a:xfrm>
                          <a:off x="0" y="0"/>
                          <a:ext cx="2133600" cy="62611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83373" id="Rectangle: Rounded Corners 4" o:spid="_x0000_s1026" style="position:absolute;margin-left:326.4pt;margin-top:.3pt;width:168pt;height:49.3pt;z-index:-251624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" filled="f" strokecolor="#385d8a" strokeweight="2pt">
                <w10:wrap type="tight"/>
              </v:roundrect>
            </w:pict>
          </mc:Fallback>
        </mc:AlternateContent>
      </w:r>
      <w:r w:rsidR="00C93DB7" w:rsidRPr="00C3533A">
        <w:rPr>
          <w:rFonts w:asciiTheme="minorHAnsi" w:hAnsiTheme="minorHAnsi" w:cstheme="minorHAnsi"/>
          <w:noProof/>
          <w:lang w:eastAsia="en-GB"/>
        </w:rPr>
        <mc:AlternateContent>
          <mc:Choice Requires="wps">
            <w:drawing>
              <wp:anchor distT="0" distB="0" distL="114300" distR="114300" simplePos="0" relativeHeight="251672598" behindDoc="0" locked="0" layoutInCell="1" allowOverlap="1" wp14:anchorId="744880FB" wp14:editId="4A31BCD9">
                <wp:simplePos x="0" y="0"/>
                <wp:positionH relativeFrom="column">
                  <wp:posOffset>4276725</wp:posOffset>
                </wp:positionH>
                <wp:positionV relativeFrom="paragraph">
                  <wp:posOffset>178435</wp:posOffset>
                </wp:positionV>
                <wp:extent cx="1962150" cy="3619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62150" cy="361950"/>
                        </a:xfrm>
                        <a:prstGeom prst="rect">
                          <a:avLst/>
                        </a:prstGeom>
                        <a:solidFill>
                          <a:sysClr val="window" lastClr="FFFFFF"/>
                        </a:solidFill>
                        <a:ln w="6350">
                          <a:noFill/>
                        </a:ln>
                      </wps:spPr>
                      <wps:txbx>
                        <w:txbxContent>
                          <w:p w14:paraId="7356D8DF" w14:textId="6DD17D0E" w:rsidR="00CC0624" w:rsidRDefault="00CC0624" w:rsidP="00454414">
                            <w:pPr>
                              <w:jc w:val="center"/>
                              <w:rPr>
                                <w:rFonts w:asciiTheme="minorHAnsi" w:hAnsiTheme="minorHAnsi" w:cstheme="minorHAnsi"/>
                                <w:b/>
                                <w:sz w:val="22"/>
                                <w:szCs w:val="22"/>
                                <w:u w:val="single"/>
                              </w:rPr>
                            </w:pPr>
                            <w:r>
                              <w:rPr>
                                <w:rFonts w:asciiTheme="minorHAnsi" w:hAnsiTheme="minorHAnsi" w:cstheme="minorHAnsi"/>
                                <w:b/>
                                <w:sz w:val="22"/>
                                <w:szCs w:val="22"/>
                                <w:u w:val="single"/>
                              </w:rPr>
                              <w:t>Operational Co-</w:t>
                            </w:r>
                            <w:r w:rsidR="005260D9">
                              <w:rPr>
                                <w:rFonts w:asciiTheme="minorHAnsi" w:hAnsiTheme="minorHAnsi" w:cstheme="minorHAnsi"/>
                                <w:b/>
                                <w:sz w:val="22"/>
                                <w:szCs w:val="22"/>
                                <w:u w:val="single"/>
                              </w:rPr>
                              <w:t>Ordinator</w:t>
                            </w:r>
                            <w:r w:rsidR="00C93DB7">
                              <w:rPr>
                                <w:rFonts w:asciiTheme="minorHAnsi" w:hAnsiTheme="minorHAnsi" w:cstheme="minorHAnsi"/>
                                <w:b/>
                                <w:sz w:val="22"/>
                                <w:szCs w:val="22"/>
                                <w:u w:val="singl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880FB" id="Text Box 30" o:spid="_x0000_s1037" type="#_x0000_t202" style="position:absolute;margin-left:336.75pt;margin-top:14.05pt;width:154.5pt;height:28.5pt;z-index:2516725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" fillcolor="window" stroked="f" strokeweight=".5pt">
                <v:textbox>
                  <w:txbxContent>
                    <w:p w14:paraId="7356D8DF" w14:textId="6DD17D0E" w:rsidR="00CC0624" w:rsidRDefault="00CC0624" w:rsidP="00454414">
                      <w:pPr>
                        <w:jc w:val="center"/>
                        <w:rPr>
                          <w:rFonts w:asciiTheme="minorHAnsi" w:hAnsiTheme="minorHAnsi" w:cstheme="minorHAnsi"/>
                          <w:b/>
                          <w:sz w:val="22"/>
                          <w:szCs w:val="22"/>
                          <w:u w:val="single"/>
                        </w:rPr>
                      </w:pPr>
                      <w:r>
                        <w:rPr>
                          <w:rFonts w:asciiTheme="minorHAnsi" w:hAnsiTheme="minorHAnsi" w:cstheme="minorHAnsi"/>
                          <w:b/>
                          <w:sz w:val="22"/>
                          <w:szCs w:val="22"/>
                          <w:u w:val="single"/>
                        </w:rPr>
                        <w:t>Operational Co-</w:t>
                      </w:r>
                      <w:r w:rsidR="005260D9">
                        <w:rPr>
                          <w:rFonts w:asciiTheme="minorHAnsi" w:hAnsiTheme="minorHAnsi" w:cstheme="minorHAnsi"/>
                          <w:b/>
                          <w:sz w:val="22"/>
                          <w:szCs w:val="22"/>
                          <w:u w:val="single"/>
                        </w:rPr>
                        <w:t>Ordinator</w:t>
                      </w:r>
                      <w:r w:rsidR="00C93DB7">
                        <w:rPr>
                          <w:rFonts w:asciiTheme="minorHAnsi" w:hAnsiTheme="minorHAnsi" w:cstheme="minorHAnsi"/>
                          <w:b/>
                          <w:sz w:val="22"/>
                          <w:szCs w:val="22"/>
                          <w:u w:val="single"/>
                        </w:rPr>
                        <w:t>s</w:t>
                      </w:r>
                    </w:p>
                  </w:txbxContent>
                </v:textbox>
              </v:shape>
            </w:pict>
          </mc:Fallback>
        </mc:AlternateContent>
      </w:r>
    </w:p>
    <w:p w14:paraId="1FB91AB5" w14:textId="29551DE7" w:rsidR="00974900" w:rsidRPr="00C3533A" w:rsidRDefault="00974900" w:rsidP="00C3533A">
      <w:pPr>
        <w:spacing w:line="276" w:lineRule="auto"/>
        <w:rPr>
          <w:rFonts w:asciiTheme="minorHAnsi" w:hAnsiTheme="minorHAnsi" w:cstheme="minorHAnsi"/>
        </w:rPr>
      </w:pPr>
    </w:p>
    <w:p w14:paraId="5398BD7C" w14:textId="382B6465" w:rsidR="00974900" w:rsidRPr="00C3533A" w:rsidRDefault="00825424" w:rsidP="00281B95">
      <w:pPr>
        <w:tabs>
          <w:tab w:val="left" w:pos="3030"/>
        </w:tabs>
        <w:spacing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19702" behindDoc="0" locked="0" layoutInCell="1" allowOverlap="1" wp14:anchorId="73B759F8" wp14:editId="328DC639">
                <wp:simplePos x="0" y="0"/>
                <wp:positionH relativeFrom="column">
                  <wp:posOffset>5267325</wp:posOffset>
                </wp:positionH>
                <wp:positionV relativeFrom="paragraph">
                  <wp:posOffset>217170</wp:posOffset>
                </wp:positionV>
                <wp:extent cx="9525" cy="333375"/>
                <wp:effectExtent l="38100" t="0" r="66675" b="47625"/>
                <wp:wrapNone/>
                <wp:docPr id="1717425639" name="Straight Arrow Connector 39"/>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B5E680" id="Straight Arrow Connector 39" o:spid="_x0000_s1026" type="#_x0000_t32" style="position:absolute;margin-left:414.75pt;margin-top:17.1pt;width:.75pt;height:26.25pt;z-index:25171970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gB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" strokecolor="#4579b8 [3044]">
                <v:stroke endarrow="block"/>
              </v:shape>
            </w:pict>
          </mc:Fallback>
        </mc:AlternateContent>
      </w:r>
    </w:p>
    <w:p w14:paraId="25AA2680" w14:textId="23D45EBD" w:rsidR="00974900" w:rsidRPr="00C3533A" w:rsidRDefault="00974900" w:rsidP="00C3533A">
      <w:pPr>
        <w:spacing w:line="276" w:lineRule="auto"/>
        <w:rPr>
          <w:rFonts w:asciiTheme="minorHAnsi" w:hAnsiTheme="minorHAnsi" w:cstheme="minorHAnsi"/>
        </w:rPr>
      </w:pPr>
    </w:p>
    <w:p w14:paraId="0B93B7EC" w14:textId="5DC92949" w:rsidR="00974900" w:rsidRPr="00C3533A" w:rsidRDefault="007C7761" w:rsidP="00C3533A">
      <w:pPr>
        <w:spacing w:line="276" w:lineRule="auto"/>
        <w:rPr>
          <w:rFonts w:asciiTheme="minorHAnsi" w:hAnsiTheme="minorHAnsi" w:cstheme="minorHAnsi"/>
        </w:rPr>
      </w:pPr>
      <w:r w:rsidRPr="00C4590B">
        <w:rPr>
          <w:rFonts w:asciiTheme="minorHAnsi" w:hAnsiTheme="minorHAnsi" w:cstheme="minorHAnsi"/>
          <w:i/>
          <w:noProof/>
        </w:rPr>
        <mc:AlternateContent>
          <mc:Choice Requires="wps">
            <w:drawing>
              <wp:anchor distT="45720" distB="45720" distL="114300" distR="114300" simplePos="0" relativeHeight="251676694" behindDoc="0" locked="0" layoutInCell="1" allowOverlap="1" wp14:anchorId="7A1B75A3" wp14:editId="75558881">
                <wp:simplePos x="0" y="0"/>
                <wp:positionH relativeFrom="column">
                  <wp:posOffset>7534275</wp:posOffset>
                </wp:positionH>
                <wp:positionV relativeFrom="paragraph">
                  <wp:posOffset>160655</wp:posOffset>
                </wp:positionV>
                <wp:extent cx="1647825" cy="485775"/>
                <wp:effectExtent l="0" t="0" r="9525" b="952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85775"/>
                        </a:xfrm>
                        <a:prstGeom prst="rect">
                          <a:avLst/>
                        </a:prstGeom>
                        <a:solidFill>
                          <a:srgbClr val="FFFFFF"/>
                        </a:solidFill>
                        <a:ln w="9525">
                          <a:noFill/>
                          <a:miter lim="800000"/>
                          <a:headEnd/>
                          <a:tailEnd/>
                        </a:ln>
                      </wps:spPr>
                      <wps:txbx>
                        <w:txbxContent>
                          <w:p w14:paraId="779F1120" w14:textId="50585F66" w:rsidR="001013DD" w:rsidRDefault="001013DD" w:rsidP="001013DD">
                            <w:pPr>
                              <w:jc w:val="center"/>
                              <w:rPr>
                                <w:rFonts w:asciiTheme="minorHAnsi" w:hAnsiTheme="minorHAnsi" w:cstheme="minorHAnsi"/>
                                <w:b/>
                                <w:sz w:val="22"/>
                                <w:szCs w:val="22"/>
                                <w:u w:val="single"/>
                              </w:rPr>
                            </w:pPr>
                            <w:r>
                              <w:rPr>
                                <w:rFonts w:asciiTheme="minorHAnsi" w:hAnsiTheme="minorHAnsi" w:cstheme="minorHAnsi"/>
                                <w:b/>
                                <w:sz w:val="22"/>
                                <w:szCs w:val="22"/>
                                <w:u w:val="single"/>
                              </w:rPr>
                              <w:t>Maintenance</w:t>
                            </w:r>
                          </w:p>
                          <w:p w14:paraId="7DC80DC5" w14:textId="1025EC26" w:rsidR="006045AA" w:rsidRDefault="006045AA" w:rsidP="001013DD">
                            <w:pPr>
                              <w:jc w:val="center"/>
                              <w:rPr>
                                <w:rFonts w:asciiTheme="minorHAnsi" w:hAnsiTheme="minorHAnsi" w:cstheme="minorHAnsi"/>
                                <w:b/>
                                <w:sz w:val="22"/>
                                <w:szCs w:val="22"/>
                                <w:u w:val="single"/>
                              </w:rPr>
                            </w:pPr>
                            <w:r>
                              <w:rPr>
                                <w:rFonts w:asciiTheme="minorHAnsi" w:hAnsiTheme="minorHAnsi" w:cstheme="minorHAnsi"/>
                                <w:b/>
                                <w:sz w:val="22"/>
                                <w:szCs w:val="22"/>
                                <w:u w:val="single"/>
                              </w:rPr>
                              <w:t>Domestic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B75A3" id="_x0000_s1038" type="#_x0000_t202" style="position:absolute;margin-left:593.25pt;margin-top:12.65pt;width:129.75pt;height:38.25pt;z-index:2516766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" stroked="f">
                <v:textbox>
                  <w:txbxContent>
                    <w:p w14:paraId="779F1120" w14:textId="50585F66" w:rsidR="001013DD" w:rsidRDefault="001013DD" w:rsidP="001013DD">
                      <w:pPr>
                        <w:jc w:val="center"/>
                        <w:rPr>
                          <w:rFonts w:asciiTheme="minorHAnsi" w:hAnsiTheme="minorHAnsi" w:cstheme="minorHAnsi"/>
                          <w:b/>
                          <w:sz w:val="22"/>
                          <w:szCs w:val="22"/>
                          <w:u w:val="single"/>
                        </w:rPr>
                      </w:pPr>
                      <w:r>
                        <w:rPr>
                          <w:rFonts w:asciiTheme="minorHAnsi" w:hAnsiTheme="minorHAnsi" w:cstheme="minorHAnsi"/>
                          <w:b/>
                          <w:sz w:val="22"/>
                          <w:szCs w:val="22"/>
                          <w:u w:val="single"/>
                        </w:rPr>
                        <w:t>Maintenance</w:t>
                      </w:r>
                    </w:p>
                    <w:p w14:paraId="7DC80DC5" w14:textId="1025EC26" w:rsidR="006045AA" w:rsidRDefault="006045AA" w:rsidP="001013DD">
                      <w:pPr>
                        <w:jc w:val="center"/>
                        <w:rPr>
                          <w:rFonts w:asciiTheme="minorHAnsi" w:hAnsiTheme="minorHAnsi" w:cstheme="minorHAnsi"/>
                          <w:b/>
                          <w:sz w:val="22"/>
                          <w:szCs w:val="22"/>
                          <w:u w:val="single"/>
                        </w:rPr>
                      </w:pPr>
                      <w:r>
                        <w:rPr>
                          <w:rFonts w:asciiTheme="minorHAnsi" w:hAnsiTheme="minorHAnsi" w:cstheme="minorHAnsi"/>
                          <w:b/>
                          <w:sz w:val="22"/>
                          <w:szCs w:val="22"/>
                          <w:u w:val="single"/>
                        </w:rPr>
                        <w:t>Domestic Staff</w:t>
                      </w:r>
                    </w:p>
                  </w:txbxContent>
                </v:textbox>
                <w10:wrap type="square"/>
              </v:shape>
            </w:pict>
          </mc:Fallback>
        </mc:AlternateContent>
      </w:r>
      <w:r w:rsidRPr="00C3533A">
        <w:rPr>
          <w:rFonts w:asciiTheme="minorHAnsi" w:hAnsiTheme="minorHAnsi" w:cstheme="minorHAnsi"/>
          <w:noProof/>
          <w:lang w:eastAsia="en-GB"/>
        </w:rPr>
        <mc:AlternateContent>
          <mc:Choice Requires="wps">
            <w:drawing>
              <wp:anchor distT="0" distB="0" distL="114300" distR="114300" simplePos="0" relativeHeight="251674646" behindDoc="1" locked="0" layoutInCell="1" allowOverlap="1" wp14:anchorId="18D6C031" wp14:editId="531C0698">
                <wp:simplePos x="0" y="0"/>
                <wp:positionH relativeFrom="margin">
                  <wp:posOffset>7442200</wp:posOffset>
                </wp:positionH>
                <wp:positionV relativeFrom="paragraph">
                  <wp:posOffset>79375</wp:posOffset>
                </wp:positionV>
                <wp:extent cx="1800225" cy="714375"/>
                <wp:effectExtent l="0" t="0" r="28575" b="28575"/>
                <wp:wrapTight wrapText="bothSides">
                  <wp:wrapPolygon edited="0">
                    <wp:start x="457" y="0"/>
                    <wp:lineTo x="0" y="1152"/>
                    <wp:lineTo x="0" y="20736"/>
                    <wp:lineTo x="229" y="21888"/>
                    <wp:lineTo x="21486" y="21888"/>
                    <wp:lineTo x="21714" y="20736"/>
                    <wp:lineTo x="21714" y="1152"/>
                    <wp:lineTo x="21257" y="0"/>
                    <wp:lineTo x="457" y="0"/>
                  </wp:wrapPolygon>
                </wp:wrapTight>
                <wp:docPr id="31" name="Rectangle: Rounded Corners 31"/>
                <wp:cNvGraphicFramePr/>
                <a:graphic xmlns:a="http://schemas.openxmlformats.org/drawingml/2006/main">
                  <a:graphicData uri="http://schemas.microsoft.com/office/word/2010/wordprocessingShape">
                    <wps:wsp>
                      <wps:cNvSpPr/>
                      <wps:spPr>
                        <a:xfrm>
                          <a:off x="0" y="0"/>
                          <a:ext cx="1800225" cy="7143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F2345" id="Rectangle: Rounded Corners 31" o:spid="_x0000_s1026" style="position:absolute;margin-left:586pt;margin-top:6.25pt;width:141.75pt;height:56.25pt;z-index:-2516418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" filled="f" strokecolor="#385d8a" strokeweight="2pt">
                <w10:wrap type="tight" anchorx="margin"/>
              </v:roundrect>
            </w:pict>
          </mc:Fallback>
        </mc:AlternateContent>
      </w:r>
      <w:r w:rsidR="00637B13" w:rsidRPr="00C3533A">
        <w:rPr>
          <w:rFonts w:asciiTheme="minorHAnsi" w:hAnsiTheme="minorHAnsi" w:cstheme="minorHAnsi"/>
          <w:noProof/>
          <w:lang w:eastAsia="en-GB"/>
        </w:rPr>
        <mc:AlternateContent>
          <mc:Choice Requires="wps">
            <w:drawing>
              <wp:anchor distT="0" distB="0" distL="114300" distR="114300" simplePos="0" relativeHeight="251658250" behindDoc="1" locked="0" layoutInCell="1" allowOverlap="1" wp14:anchorId="546C8EB6" wp14:editId="5D592D7C">
                <wp:simplePos x="0" y="0"/>
                <wp:positionH relativeFrom="column">
                  <wp:posOffset>4163695</wp:posOffset>
                </wp:positionH>
                <wp:positionV relativeFrom="paragraph">
                  <wp:posOffset>115570</wp:posOffset>
                </wp:positionV>
                <wp:extent cx="2133600" cy="663575"/>
                <wp:effectExtent l="0" t="0" r="19050" b="22225"/>
                <wp:wrapTight wrapText="bothSides">
                  <wp:wrapPolygon edited="0">
                    <wp:start x="193" y="0"/>
                    <wp:lineTo x="0" y="1860"/>
                    <wp:lineTo x="0" y="20463"/>
                    <wp:lineTo x="193" y="21703"/>
                    <wp:lineTo x="21407" y="21703"/>
                    <wp:lineTo x="21600" y="20463"/>
                    <wp:lineTo x="21600" y="1860"/>
                    <wp:lineTo x="21407" y="0"/>
                    <wp:lineTo x="193" y="0"/>
                  </wp:wrapPolygon>
                </wp:wrapTight>
                <wp:docPr id="16" name="Rectangle: Rounded Corners 16"/>
                <wp:cNvGraphicFramePr/>
                <a:graphic xmlns:a="http://schemas.openxmlformats.org/drawingml/2006/main">
                  <a:graphicData uri="http://schemas.microsoft.com/office/word/2010/wordprocessingShape">
                    <wps:wsp>
                      <wps:cNvSpPr/>
                      <wps:spPr>
                        <a:xfrm>
                          <a:off x="0" y="0"/>
                          <a:ext cx="2133600" cy="6635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0ECFA" id="Rectangle: Rounded Corners 16" o:spid="_x0000_s1026" style="position:absolute;margin-left:327.85pt;margin-top:9.1pt;width:168pt;height:52.2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" filled="f" strokecolor="#385d8a" strokeweight="2pt">
                <w10:wrap type="tight"/>
              </v:roundrect>
            </w:pict>
          </mc:Fallback>
        </mc:AlternateContent>
      </w:r>
    </w:p>
    <w:p w14:paraId="3D038DC9" w14:textId="3BEFFE50" w:rsidR="00974900" w:rsidRPr="00C3533A" w:rsidRDefault="00637B13" w:rsidP="00C3533A">
      <w:pPr>
        <w:spacing w:line="276" w:lineRule="auto"/>
        <w:rPr>
          <w:rFonts w:asciiTheme="minorHAnsi" w:hAnsiTheme="minorHAnsi" w:cstheme="minorHAnsi"/>
        </w:rPr>
      </w:pPr>
      <w:r w:rsidRPr="00C3533A">
        <w:rPr>
          <w:rFonts w:asciiTheme="minorHAnsi" w:hAnsiTheme="minorHAnsi" w:cstheme="minorHAnsi"/>
          <w:noProof/>
          <w:lang w:eastAsia="en-GB"/>
        </w:rPr>
        <mc:AlternateContent>
          <mc:Choice Requires="wps">
            <w:drawing>
              <wp:anchor distT="0" distB="0" distL="114300" distR="114300" simplePos="0" relativeHeight="251658253" behindDoc="0" locked="0" layoutInCell="1" allowOverlap="1" wp14:anchorId="1E4CF6E3" wp14:editId="0C99E01F">
                <wp:simplePos x="0" y="0"/>
                <wp:positionH relativeFrom="column">
                  <wp:posOffset>4347845</wp:posOffset>
                </wp:positionH>
                <wp:positionV relativeFrom="paragraph">
                  <wp:posOffset>36195</wp:posOffset>
                </wp:positionV>
                <wp:extent cx="1857375" cy="438176"/>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1857375" cy="438176"/>
                        </a:xfrm>
                        <a:prstGeom prst="rect">
                          <a:avLst/>
                        </a:prstGeom>
                        <a:solidFill>
                          <a:sysClr val="window" lastClr="FFFFFF"/>
                        </a:solidFill>
                        <a:ln w="6350">
                          <a:noFill/>
                        </a:ln>
                      </wps:spPr>
                      <wps:txbx>
                        <w:txbxContent>
                          <w:p w14:paraId="5CEA852A" w14:textId="3B60F50D" w:rsidR="005440BB" w:rsidRPr="00C4590B" w:rsidRDefault="005440BB" w:rsidP="00C4590B">
                            <w:pPr>
                              <w:jc w:val="center"/>
                              <w:rPr>
                                <w:rFonts w:asciiTheme="minorHAnsi" w:hAnsiTheme="minorHAnsi" w:cstheme="minorHAnsi"/>
                                <w:b/>
                                <w:sz w:val="22"/>
                                <w:szCs w:val="22"/>
                                <w:u w:val="single"/>
                              </w:rPr>
                            </w:pPr>
                            <w:r>
                              <w:rPr>
                                <w:rFonts w:asciiTheme="minorHAnsi" w:hAnsiTheme="minorHAnsi" w:cstheme="minorHAnsi"/>
                                <w:b/>
                                <w:sz w:val="22"/>
                                <w:szCs w:val="22"/>
                                <w:u w:val="single"/>
                              </w:rPr>
                              <w:t>Support Workers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CF6E3" id="Text Box 19" o:spid="_x0000_s1039" type="#_x0000_t202" style="position:absolute;margin-left:342.35pt;margin-top:2.85pt;width:146.25pt;height:3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" fillcolor="window" stroked="f" strokeweight=".5pt">
                <v:textbox>
                  <w:txbxContent>
                    <w:p w14:paraId="5CEA852A" w14:textId="3B60F50D" w:rsidR="005440BB" w:rsidRPr="00C4590B" w:rsidRDefault="005440BB" w:rsidP="00C4590B">
                      <w:pPr>
                        <w:jc w:val="center"/>
                        <w:rPr>
                          <w:rFonts w:asciiTheme="minorHAnsi" w:hAnsiTheme="minorHAnsi" w:cstheme="minorHAnsi"/>
                          <w:b/>
                          <w:sz w:val="22"/>
                          <w:szCs w:val="22"/>
                          <w:u w:val="single"/>
                        </w:rPr>
                      </w:pPr>
                      <w:r>
                        <w:rPr>
                          <w:rFonts w:asciiTheme="minorHAnsi" w:hAnsiTheme="minorHAnsi" w:cstheme="minorHAnsi"/>
                          <w:b/>
                          <w:sz w:val="22"/>
                          <w:szCs w:val="22"/>
                          <w:u w:val="single"/>
                        </w:rPr>
                        <w:t>Support Workers</w:t>
                      </w:r>
                    </w:p>
                  </w:txbxContent>
                </v:textbox>
              </v:shape>
            </w:pict>
          </mc:Fallback>
        </mc:AlternateContent>
      </w:r>
    </w:p>
    <w:p w14:paraId="4C632293" w14:textId="60120473" w:rsidR="00974900" w:rsidRPr="00C3533A" w:rsidRDefault="00974900" w:rsidP="00C3533A">
      <w:pPr>
        <w:spacing w:line="276" w:lineRule="auto"/>
        <w:rPr>
          <w:rFonts w:asciiTheme="minorHAnsi" w:hAnsiTheme="minorHAnsi" w:cstheme="minorHAnsi"/>
        </w:rPr>
      </w:pPr>
    </w:p>
    <w:p w14:paraId="123230FB" w14:textId="372B8953" w:rsidR="00974900" w:rsidRPr="00C3533A" w:rsidRDefault="00974900" w:rsidP="00C3533A">
      <w:pPr>
        <w:spacing w:line="276" w:lineRule="auto"/>
        <w:rPr>
          <w:rFonts w:asciiTheme="minorHAnsi" w:hAnsiTheme="minorHAnsi" w:cstheme="minorHAnsi"/>
        </w:rPr>
      </w:pPr>
    </w:p>
    <w:p w14:paraId="40BBC601" w14:textId="797BA7DB" w:rsidR="00974900" w:rsidRDefault="00974900" w:rsidP="00C3533A">
      <w:pPr>
        <w:spacing w:line="276" w:lineRule="auto"/>
        <w:rPr>
          <w:rFonts w:asciiTheme="minorHAnsi" w:hAnsiTheme="minorHAnsi" w:cstheme="minorHAnsi"/>
        </w:rPr>
      </w:pPr>
    </w:p>
    <w:p w14:paraId="17E36D41" w14:textId="0AE31149" w:rsidR="005B1EEB" w:rsidRDefault="005B1EEB" w:rsidP="00C3533A">
      <w:pPr>
        <w:spacing w:line="276" w:lineRule="auto"/>
        <w:rPr>
          <w:rFonts w:asciiTheme="minorHAnsi" w:hAnsiTheme="minorHAnsi" w:cstheme="minorHAnsi"/>
        </w:rPr>
      </w:pPr>
    </w:p>
    <w:p w14:paraId="551B296F" w14:textId="77777777" w:rsidR="005B1EEB" w:rsidRDefault="005B1EEB" w:rsidP="005B1EEB">
      <w:pPr>
        <w:pStyle w:val="BodyText2"/>
        <w:spacing w:line="276" w:lineRule="auto"/>
        <w:jc w:val="both"/>
        <w:rPr>
          <w:rFonts w:asciiTheme="minorHAnsi" w:hAnsiTheme="minorHAnsi" w:cstheme="minorHAnsi"/>
          <w:b/>
          <w:sz w:val="24"/>
        </w:rPr>
      </w:pPr>
    </w:p>
    <w:p w14:paraId="0E117985" w14:textId="77777777" w:rsidR="005B1EEB" w:rsidRDefault="005B1EEB" w:rsidP="005B1EEB">
      <w:pPr>
        <w:pStyle w:val="BodyText2"/>
        <w:spacing w:line="276" w:lineRule="auto"/>
        <w:jc w:val="both"/>
        <w:rPr>
          <w:rFonts w:asciiTheme="minorHAnsi" w:hAnsiTheme="minorHAnsi" w:cstheme="minorHAnsi"/>
          <w:b/>
          <w:sz w:val="24"/>
        </w:rPr>
        <w:sectPr w:rsidR="005B1EEB" w:rsidSect="007309BB">
          <w:footerReference w:type="default" r:id="rId19"/>
          <w:pgSz w:w="16838" w:h="11906" w:orient="landscape"/>
          <w:pgMar w:top="720" w:right="720" w:bottom="720" w:left="720" w:header="709" w:footer="709" w:gutter="0"/>
          <w:cols w:space="708"/>
          <w:docGrid w:linePitch="360"/>
        </w:sectPr>
      </w:pPr>
    </w:p>
    <w:p w14:paraId="441AD99D" w14:textId="77777777" w:rsidR="005B1EEB" w:rsidRPr="00C3533A" w:rsidRDefault="005B1EEB" w:rsidP="00C3533A">
      <w:pPr>
        <w:spacing w:line="276" w:lineRule="auto"/>
        <w:rPr>
          <w:rFonts w:asciiTheme="minorHAnsi" w:hAnsiTheme="minorHAnsi" w:cstheme="minorHAnsi"/>
        </w:rPr>
      </w:pPr>
    </w:p>
    <w:p w14:paraId="79206E3F" w14:textId="538E943D" w:rsidR="00974900" w:rsidRPr="008B5AA0" w:rsidRDefault="00974900" w:rsidP="00C3533A">
      <w:pPr>
        <w:pStyle w:val="Heading1"/>
        <w:spacing w:line="276" w:lineRule="auto"/>
        <w:jc w:val="both"/>
        <w:rPr>
          <w:rFonts w:asciiTheme="minorHAnsi" w:hAnsiTheme="minorHAnsi" w:cstheme="minorHAnsi"/>
          <w:i w:val="0"/>
        </w:rPr>
      </w:pPr>
      <w:r w:rsidRPr="008B5AA0">
        <w:rPr>
          <w:rFonts w:asciiTheme="minorHAnsi" w:hAnsiTheme="minorHAnsi" w:cstheme="minorHAnsi"/>
          <w:i w:val="0"/>
        </w:rPr>
        <w:t>MANAGING DIRECTOR</w:t>
      </w:r>
      <w:r w:rsidR="00234D7A">
        <w:rPr>
          <w:rFonts w:asciiTheme="minorHAnsi" w:hAnsiTheme="minorHAnsi" w:cstheme="minorHAnsi"/>
          <w:i w:val="0"/>
        </w:rPr>
        <w:t>/SERVICE PROVIDER</w:t>
      </w:r>
    </w:p>
    <w:p w14:paraId="6C326285" w14:textId="77777777" w:rsidR="00974900" w:rsidRPr="008B5AA0" w:rsidRDefault="00974900" w:rsidP="00C3533A">
      <w:pPr>
        <w:spacing w:line="276" w:lineRule="auto"/>
        <w:rPr>
          <w:rFonts w:asciiTheme="minorHAnsi" w:hAnsiTheme="minorHAnsi" w:cstheme="minorHAnsi"/>
          <w:b/>
        </w:rPr>
      </w:pPr>
      <w:r w:rsidRPr="008B5AA0">
        <w:rPr>
          <w:rFonts w:asciiTheme="minorHAnsi" w:hAnsiTheme="minorHAnsi" w:cstheme="minorHAnsi"/>
          <w:b/>
        </w:rPr>
        <w:t>Hefyn Davies</w:t>
      </w:r>
    </w:p>
    <w:p w14:paraId="612C569F" w14:textId="1C28AE18" w:rsidR="00661776" w:rsidRPr="00A44CF7" w:rsidRDefault="00A44CF7" w:rsidP="00C3533A">
      <w:pPr>
        <w:spacing w:line="276" w:lineRule="auto"/>
        <w:rPr>
          <w:rFonts w:asciiTheme="minorHAnsi" w:hAnsiTheme="minorHAnsi" w:cstheme="minorHAnsi"/>
        </w:rPr>
      </w:pPr>
      <w:r w:rsidRPr="00A44CF7">
        <w:rPr>
          <w:rFonts w:asciiTheme="minorHAnsi" w:hAnsiTheme="minorHAnsi" w:cstheme="minorHAnsi"/>
        </w:rPr>
        <w:t xml:space="preserve">Hefyn is the owner </w:t>
      </w:r>
      <w:r w:rsidR="00C8065E">
        <w:rPr>
          <w:rFonts w:asciiTheme="minorHAnsi" w:hAnsiTheme="minorHAnsi" w:cstheme="minorHAnsi"/>
        </w:rPr>
        <w:t>and Managing Director</w:t>
      </w:r>
      <w:r w:rsidR="00DA3F3F">
        <w:rPr>
          <w:rFonts w:asciiTheme="minorHAnsi" w:hAnsiTheme="minorHAnsi" w:cstheme="minorHAnsi"/>
        </w:rPr>
        <w:t xml:space="preserve"> </w:t>
      </w:r>
      <w:r w:rsidRPr="00A44CF7">
        <w:rPr>
          <w:rFonts w:asciiTheme="minorHAnsi" w:hAnsiTheme="minorHAnsi" w:cstheme="minorHAnsi"/>
        </w:rPr>
        <w:t xml:space="preserve">of Gelli Aur Care Ltd.  Having visited numerous care facilities, and spoken at length to residents, and providers, Hefyn set up Gelli Aur Care Ltd in 2015. </w:t>
      </w:r>
      <w:r>
        <w:rPr>
          <w:rFonts w:asciiTheme="minorHAnsi" w:hAnsiTheme="minorHAnsi" w:cstheme="minorHAnsi"/>
        </w:rPr>
        <w:t xml:space="preserve"> </w:t>
      </w:r>
      <w:r w:rsidRPr="00A44CF7">
        <w:rPr>
          <w:rFonts w:asciiTheme="minorHAnsi" w:hAnsiTheme="minorHAnsi" w:cstheme="minorHAnsi"/>
        </w:rPr>
        <w:t xml:space="preserve">As the Owner Hefyn will ensure the care home is conducted so as – (a) to promote and make proper provision for the health and welfare of </w:t>
      </w:r>
      <w:r w:rsidR="00DA3F3F">
        <w:rPr>
          <w:rFonts w:asciiTheme="minorHAnsi" w:hAnsiTheme="minorHAnsi" w:cstheme="minorHAnsi"/>
        </w:rPr>
        <w:t>individuals</w:t>
      </w:r>
      <w:r w:rsidRPr="00A44CF7">
        <w:rPr>
          <w:rFonts w:asciiTheme="minorHAnsi" w:hAnsiTheme="minorHAnsi" w:cstheme="minorHAnsi"/>
        </w:rPr>
        <w:t xml:space="preserve"> (b) to make proper provision for the care and where appropriate treatment, education, and supervision of </w:t>
      </w:r>
      <w:r w:rsidR="00DA3F3F">
        <w:rPr>
          <w:rFonts w:asciiTheme="minorHAnsi" w:hAnsiTheme="minorHAnsi" w:cstheme="minorHAnsi"/>
        </w:rPr>
        <w:t>individuals</w:t>
      </w:r>
      <w:r w:rsidRPr="00A44CF7">
        <w:rPr>
          <w:rFonts w:asciiTheme="minorHAnsi" w:hAnsiTheme="minorHAnsi" w:cstheme="minorHAnsi"/>
        </w:rPr>
        <w:t>.</w:t>
      </w:r>
      <w:r w:rsidR="00771314">
        <w:rPr>
          <w:rFonts w:asciiTheme="minorHAnsi" w:hAnsiTheme="minorHAnsi" w:cstheme="minorHAnsi"/>
        </w:rPr>
        <w:t xml:space="preserve">  Hefyn has achieved a QCF Level 2 in Health &amp; Social Care.</w:t>
      </w:r>
    </w:p>
    <w:p w14:paraId="2A4ED95C" w14:textId="77777777" w:rsidR="006A7381" w:rsidRDefault="006A7381" w:rsidP="00C3533A">
      <w:pPr>
        <w:spacing w:line="276" w:lineRule="auto"/>
        <w:rPr>
          <w:rFonts w:asciiTheme="minorHAnsi" w:hAnsiTheme="minorHAnsi" w:cstheme="minorHAnsi"/>
        </w:rPr>
      </w:pPr>
    </w:p>
    <w:p w14:paraId="423A2F6A" w14:textId="7485D3AF" w:rsidR="00822639" w:rsidRPr="00822639" w:rsidRDefault="00822639" w:rsidP="00C3533A">
      <w:pPr>
        <w:spacing w:line="276" w:lineRule="auto"/>
        <w:rPr>
          <w:rFonts w:asciiTheme="minorHAnsi" w:hAnsiTheme="minorHAnsi" w:cstheme="minorHAnsi"/>
          <w:b/>
          <w:bCs/>
          <w:u w:val="single"/>
        </w:rPr>
      </w:pPr>
      <w:r w:rsidRPr="00822639">
        <w:rPr>
          <w:rFonts w:asciiTheme="minorHAnsi" w:hAnsiTheme="minorHAnsi" w:cstheme="minorHAnsi"/>
          <w:b/>
          <w:bCs/>
          <w:u w:val="single"/>
        </w:rPr>
        <w:t>DIRECTOR/WELSH CHAMPION</w:t>
      </w:r>
    </w:p>
    <w:p w14:paraId="214225FC" w14:textId="4A2CBBB6" w:rsidR="004430D3" w:rsidRPr="00A44CF7" w:rsidRDefault="00822639" w:rsidP="004430D3">
      <w:pPr>
        <w:spacing w:line="276" w:lineRule="auto"/>
        <w:rPr>
          <w:rFonts w:asciiTheme="minorHAnsi" w:hAnsiTheme="minorHAnsi" w:cstheme="minorHAnsi"/>
        </w:rPr>
      </w:pPr>
      <w:r>
        <w:rPr>
          <w:rFonts w:asciiTheme="minorHAnsi" w:hAnsiTheme="minorHAnsi" w:cstheme="minorHAnsi"/>
        </w:rPr>
        <w:t>Pam is the owner and Director of Gelli Aur Care Ltd</w:t>
      </w:r>
      <w:r w:rsidR="004430D3">
        <w:rPr>
          <w:rFonts w:asciiTheme="minorHAnsi" w:hAnsiTheme="minorHAnsi" w:cstheme="minorHAnsi"/>
        </w:rPr>
        <w:t xml:space="preserve">.  </w:t>
      </w:r>
      <w:r w:rsidR="004430D3" w:rsidRPr="00A44CF7">
        <w:rPr>
          <w:rFonts w:asciiTheme="minorHAnsi" w:hAnsiTheme="minorHAnsi" w:cstheme="minorHAnsi"/>
        </w:rPr>
        <w:t xml:space="preserve">As the Owner </w:t>
      </w:r>
      <w:r w:rsidR="004430D3">
        <w:rPr>
          <w:rFonts w:asciiTheme="minorHAnsi" w:hAnsiTheme="minorHAnsi" w:cstheme="minorHAnsi"/>
        </w:rPr>
        <w:t>Pam</w:t>
      </w:r>
      <w:r w:rsidR="004430D3" w:rsidRPr="00A44CF7">
        <w:rPr>
          <w:rFonts w:asciiTheme="minorHAnsi" w:hAnsiTheme="minorHAnsi" w:cstheme="minorHAnsi"/>
        </w:rPr>
        <w:t xml:space="preserve"> will ensure the care home is conducted so as – (a) to promote and make proper provision for the health and welfare of </w:t>
      </w:r>
      <w:r w:rsidR="004430D3">
        <w:rPr>
          <w:rFonts w:asciiTheme="minorHAnsi" w:hAnsiTheme="minorHAnsi" w:cstheme="minorHAnsi"/>
        </w:rPr>
        <w:t>individuals</w:t>
      </w:r>
      <w:r w:rsidR="004430D3" w:rsidRPr="00A44CF7">
        <w:rPr>
          <w:rFonts w:asciiTheme="minorHAnsi" w:hAnsiTheme="minorHAnsi" w:cstheme="minorHAnsi"/>
        </w:rPr>
        <w:t xml:space="preserve"> (b) to make proper provision for the care and where appropriate treatment, education, and supervision of </w:t>
      </w:r>
      <w:r w:rsidR="004430D3">
        <w:rPr>
          <w:rFonts w:asciiTheme="minorHAnsi" w:hAnsiTheme="minorHAnsi" w:cstheme="minorHAnsi"/>
        </w:rPr>
        <w:t>individuals</w:t>
      </w:r>
      <w:r w:rsidR="004430D3" w:rsidRPr="00A44CF7">
        <w:rPr>
          <w:rFonts w:asciiTheme="minorHAnsi" w:hAnsiTheme="minorHAnsi" w:cstheme="minorHAnsi"/>
        </w:rPr>
        <w:t>.</w:t>
      </w:r>
      <w:r w:rsidR="004430D3">
        <w:rPr>
          <w:rFonts w:asciiTheme="minorHAnsi" w:hAnsiTheme="minorHAnsi" w:cstheme="minorHAnsi"/>
        </w:rPr>
        <w:t xml:space="preserve">  Hefyn has achieved a QCF Level 2 in Health &amp; Social Care.</w:t>
      </w:r>
      <w:r w:rsidR="006E2470">
        <w:rPr>
          <w:rFonts w:asciiTheme="minorHAnsi" w:hAnsiTheme="minorHAnsi" w:cstheme="minorHAnsi"/>
        </w:rPr>
        <w:t xml:space="preserve">  Pam, as a fluent Welsh speaker leads on our “Active Offer” and is our Welsh Campion</w:t>
      </w:r>
      <w:r w:rsidR="00253AB7">
        <w:rPr>
          <w:rFonts w:asciiTheme="minorHAnsi" w:hAnsiTheme="minorHAnsi" w:cstheme="minorHAnsi"/>
        </w:rPr>
        <w:t>.</w:t>
      </w:r>
    </w:p>
    <w:p w14:paraId="3A4BC275" w14:textId="77777777" w:rsidR="00822639" w:rsidRPr="008B5AA0" w:rsidRDefault="00822639" w:rsidP="00C3533A">
      <w:pPr>
        <w:spacing w:line="276" w:lineRule="auto"/>
        <w:rPr>
          <w:rFonts w:asciiTheme="minorHAnsi" w:hAnsiTheme="minorHAnsi" w:cstheme="minorHAnsi"/>
        </w:rPr>
      </w:pPr>
    </w:p>
    <w:p w14:paraId="3E162AFA" w14:textId="6BD1564B" w:rsidR="00350B11" w:rsidRPr="00C60D71" w:rsidRDefault="00C8065E" w:rsidP="00C3533A">
      <w:pPr>
        <w:spacing w:line="276" w:lineRule="auto"/>
        <w:rPr>
          <w:rFonts w:asciiTheme="minorHAnsi" w:hAnsiTheme="minorHAnsi" w:cstheme="minorHAnsi"/>
          <w:b/>
          <w:bCs/>
          <w:u w:val="single"/>
        </w:rPr>
      </w:pPr>
      <w:r>
        <w:rPr>
          <w:rFonts w:asciiTheme="minorHAnsi" w:hAnsiTheme="minorHAnsi" w:cstheme="minorHAnsi"/>
          <w:b/>
          <w:bCs/>
          <w:u w:val="single"/>
        </w:rPr>
        <w:t>RESPONSIBLE INDIVIDUAL/</w:t>
      </w:r>
      <w:r w:rsidR="00CE4DB0">
        <w:rPr>
          <w:rFonts w:asciiTheme="minorHAnsi" w:hAnsiTheme="minorHAnsi" w:cstheme="minorHAnsi"/>
          <w:b/>
          <w:bCs/>
          <w:u w:val="single"/>
        </w:rPr>
        <w:t>T</w:t>
      </w:r>
      <w:r w:rsidR="00AE0782">
        <w:rPr>
          <w:rFonts w:asciiTheme="minorHAnsi" w:hAnsiTheme="minorHAnsi" w:cstheme="minorHAnsi"/>
          <w:b/>
          <w:bCs/>
          <w:u w:val="single"/>
        </w:rPr>
        <w:t>RAINER</w:t>
      </w:r>
      <w:r w:rsidR="00CE4DB0">
        <w:rPr>
          <w:rFonts w:asciiTheme="minorHAnsi" w:hAnsiTheme="minorHAnsi" w:cstheme="minorHAnsi"/>
          <w:b/>
          <w:bCs/>
          <w:u w:val="single"/>
        </w:rPr>
        <w:t>/</w:t>
      </w:r>
      <w:r w:rsidR="00DA3F3F">
        <w:rPr>
          <w:rFonts w:asciiTheme="minorHAnsi" w:hAnsiTheme="minorHAnsi" w:cstheme="minorHAnsi"/>
          <w:b/>
          <w:bCs/>
          <w:u w:val="single"/>
        </w:rPr>
        <w:t>QUALITY LEAD (</w:t>
      </w:r>
      <w:r w:rsidR="00350B11" w:rsidRPr="00C60D71">
        <w:rPr>
          <w:rFonts w:asciiTheme="minorHAnsi" w:hAnsiTheme="minorHAnsi" w:cstheme="minorHAnsi"/>
          <w:b/>
          <w:bCs/>
          <w:u w:val="single"/>
        </w:rPr>
        <w:t>EXTERNAL CONSULTANT</w:t>
      </w:r>
      <w:r w:rsidR="00DA3F3F">
        <w:rPr>
          <w:rFonts w:asciiTheme="minorHAnsi" w:hAnsiTheme="minorHAnsi" w:cstheme="minorHAnsi"/>
          <w:b/>
          <w:bCs/>
          <w:u w:val="single"/>
        </w:rPr>
        <w:t>)</w:t>
      </w:r>
    </w:p>
    <w:p w14:paraId="29015D3B" w14:textId="52F469D7" w:rsidR="00350B11" w:rsidRPr="00C60D71" w:rsidRDefault="00350B11" w:rsidP="00C3533A">
      <w:pPr>
        <w:spacing w:line="276" w:lineRule="auto"/>
        <w:rPr>
          <w:rFonts w:asciiTheme="minorHAnsi" w:hAnsiTheme="minorHAnsi" w:cstheme="minorHAnsi"/>
          <w:b/>
          <w:bCs/>
        </w:rPr>
      </w:pPr>
      <w:r w:rsidRPr="00C60D71">
        <w:rPr>
          <w:rFonts w:asciiTheme="minorHAnsi" w:hAnsiTheme="minorHAnsi" w:cstheme="minorHAnsi"/>
          <w:b/>
          <w:bCs/>
        </w:rPr>
        <w:t>Helen Martin</w:t>
      </w:r>
    </w:p>
    <w:p w14:paraId="682FFAC3" w14:textId="040873D6" w:rsidR="008C13A6" w:rsidRPr="00CE4DB0" w:rsidRDefault="008C13A6" w:rsidP="008C13A6">
      <w:pPr>
        <w:spacing w:line="276" w:lineRule="auto"/>
        <w:rPr>
          <w:rFonts w:asciiTheme="minorHAnsi" w:hAnsiTheme="minorHAnsi" w:cstheme="minorHAnsi"/>
        </w:rPr>
      </w:pPr>
      <w:r w:rsidRPr="008C13A6">
        <w:rPr>
          <w:rFonts w:asciiTheme="minorHAnsi" w:hAnsiTheme="minorHAnsi" w:cstheme="minorHAnsi"/>
        </w:rPr>
        <w:t>Helen provid</w:t>
      </w:r>
      <w:r w:rsidR="0078717B">
        <w:rPr>
          <w:rFonts w:asciiTheme="minorHAnsi" w:hAnsiTheme="minorHAnsi" w:cstheme="minorHAnsi"/>
        </w:rPr>
        <w:t>es</w:t>
      </w:r>
      <w:r w:rsidRPr="008C13A6">
        <w:rPr>
          <w:rFonts w:asciiTheme="minorHAnsi" w:hAnsiTheme="minorHAnsi" w:cstheme="minorHAnsi"/>
        </w:rPr>
        <w:t xml:space="preserve"> support, advice, and guidance to the Management Team</w:t>
      </w:r>
      <w:r w:rsidR="00CE4DB0">
        <w:rPr>
          <w:rFonts w:asciiTheme="minorHAnsi" w:hAnsiTheme="minorHAnsi" w:cstheme="minorHAnsi"/>
        </w:rPr>
        <w:t xml:space="preserve"> and carries out the role of the Responsible Individual.</w:t>
      </w:r>
      <w:r w:rsidRPr="008C13A6">
        <w:rPr>
          <w:rFonts w:asciiTheme="minorHAnsi" w:hAnsiTheme="minorHAnsi" w:cstheme="minorHAnsi"/>
        </w:rPr>
        <w:t xml:space="preserve"> </w:t>
      </w:r>
      <w:r w:rsidR="0078717B">
        <w:rPr>
          <w:rFonts w:asciiTheme="minorHAnsi" w:hAnsiTheme="minorHAnsi" w:cstheme="minorHAnsi"/>
        </w:rPr>
        <w:t xml:space="preserve"> </w:t>
      </w:r>
      <w:r w:rsidRPr="008C13A6">
        <w:rPr>
          <w:rFonts w:asciiTheme="minorHAnsi" w:hAnsiTheme="minorHAnsi" w:cstheme="minorHAnsi"/>
        </w:rPr>
        <w:t xml:space="preserve">Helen has many years’ </w:t>
      </w:r>
      <w:r w:rsidR="00F905D5" w:rsidRPr="008C13A6">
        <w:rPr>
          <w:rFonts w:asciiTheme="minorHAnsi" w:hAnsiTheme="minorHAnsi" w:cstheme="minorHAnsi"/>
        </w:rPr>
        <w:t>experiences</w:t>
      </w:r>
      <w:r w:rsidRPr="008C13A6">
        <w:rPr>
          <w:rFonts w:asciiTheme="minorHAnsi" w:hAnsiTheme="minorHAnsi" w:cstheme="minorHAnsi"/>
        </w:rPr>
        <w:t xml:space="preserve"> within the Health &amp; Social Care sector having previously worked as a Qualified Nurse and as a Care Manager in a residential home. </w:t>
      </w:r>
      <w:r w:rsidR="0078717B">
        <w:rPr>
          <w:rFonts w:asciiTheme="minorHAnsi" w:hAnsiTheme="minorHAnsi" w:cstheme="minorHAnsi"/>
        </w:rPr>
        <w:t xml:space="preserve"> </w:t>
      </w:r>
      <w:r w:rsidRPr="008C13A6">
        <w:rPr>
          <w:rFonts w:asciiTheme="minorHAnsi" w:hAnsiTheme="minorHAnsi" w:cstheme="minorHAnsi"/>
        </w:rPr>
        <w:t>Helen has also previous</w:t>
      </w:r>
      <w:r w:rsidR="0078717B">
        <w:rPr>
          <w:rFonts w:asciiTheme="minorHAnsi" w:hAnsiTheme="minorHAnsi" w:cstheme="minorHAnsi"/>
        </w:rPr>
        <w:t xml:space="preserve"> experience in quality assurance and </w:t>
      </w:r>
      <w:r w:rsidRPr="008C13A6">
        <w:rPr>
          <w:rFonts w:asciiTheme="minorHAnsi" w:hAnsiTheme="minorHAnsi" w:cstheme="minorHAnsi"/>
        </w:rPr>
        <w:t xml:space="preserve">implementing quality within </w:t>
      </w:r>
      <w:r w:rsidR="0078717B">
        <w:rPr>
          <w:rFonts w:asciiTheme="minorHAnsi" w:hAnsiTheme="minorHAnsi" w:cstheme="minorHAnsi"/>
        </w:rPr>
        <w:t>a</w:t>
      </w:r>
      <w:r w:rsidRPr="008C13A6">
        <w:rPr>
          <w:rFonts w:asciiTheme="minorHAnsi" w:hAnsiTheme="minorHAnsi" w:cstheme="minorHAnsi"/>
        </w:rPr>
        <w:t xml:space="preserve"> service.</w:t>
      </w:r>
      <w:r w:rsidR="00F905D5">
        <w:rPr>
          <w:rFonts w:asciiTheme="minorHAnsi" w:hAnsiTheme="minorHAnsi" w:cstheme="minorHAnsi"/>
        </w:rPr>
        <w:t xml:space="preserve"> </w:t>
      </w:r>
      <w:r w:rsidR="00CE4DB0">
        <w:rPr>
          <w:rFonts w:asciiTheme="minorHAnsi" w:hAnsiTheme="minorHAnsi" w:cstheme="minorHAnsi"/>
        </w:rPr>
        <w:t xml:space="preserve"> Helen is a qualified Trainer and provides interna training to staff on many aspects of health, care and support</w:t>
      </w:r>
      <w:r w:rsidR="00CE4DB0" w:rsidRPr="00CE4DB0">
        <w:rPr>
          <w:rFonts w:asciiTheme="minorHAnsi" w:hAnsiTheme="minorHAnsi" w:cstheme="minorHAnsi"/>
        </w:rPr>
        <w:t>.</w:t>
      </w:r>
    </w:p>
    <w:p w14:paraId="5F4259E1" w14:textId="77777777" w:rsidR="006A7381" w:rsidRPr="008B5AA0" w:rsidRDefault="006A7381" w:rsidP="00C3533A">
      <w:pPr>
        <w:spacing w:line="276" w:lineRule="auto"/>
        <w:rPr>
          <w:rFonts w:asciiTheme="minorHAnsi" w:hAnsiTheme="minorHAnsi" w:cstheme="minorHAnsi"/>
        </w:rPr>
      </w:pPr>
    </w:p>
    <w:p w14:paraId="2D14AA95" w14:textId="00076760" w:rsidR="00974900" w:rsidRPr="008B5AA0" w:rsidRDefault="00234D7A" w:rsidP="00C3533A">
      <w:pPr>
        <w:spacing w:line="276" w:lineRule="auto"/>
        <w:rPr>
          <w:rFonts w:asciiTheme="minorHAnsi" w:hAnsiTheme="minorHAnsi" w:cstheme="minorHAnsi"/>
          <w:b/>
          <w:u w:val="single"/>
        </w:rPr>
      </w:pPr>
      <w:r>
        <w:rPr>
          <w:rFonts w:asciiTheme="minorHAnsi" w:hAnsiTheme="minorHAnsi" w:cstheme="minorHAnsi"/>
          <w:b/>
          <w:u w:val="single"/>
        </w:rPr>
        <w:t xml:space="preserve">REGISTERED </w:t>
      </w:r>
      <w:r w:rsidR="00F905D5">
        <w:rPr>
          <w:rFonts w:asciiTheme="minorHAnsi" w:hAnsiTheme="minorHAnsi" w:cstheme="minorHAnsi"/>
          <w:b/>
          <w:u w:val="single"/>
        </w:rPr>
        <w:t>SENIOR</w:t>
      </w:r>
      <w:r w:rsidR="00DA3F3F">
        <w:rPr>
          <w:rFonts w:asciiTheme="minorHAnsi" w:hAnsiTheme="minorHAnsi" w:cstheme="minorHAnsi"/>
          <w:b/>
          <w:u w:val="single"/>
        </w:rPr>
        <w:t xml:space="preserve"> </w:t>
      </w:r>
      <w:r w:rsidR="00DC5A35" w:rsidRPr="008B5AA0">
        <w:rPr>
          <w:rFonts w:asciiTheme="minorHAnsi" w:hAnsiTheme="minorHAnsi" w:cstheme="minorHAnsi"/>
          <w:b/>
          <w:u w:val="single"/>
        </w:rPr>
        <w:t>MANAGER</w:t>
      </w:r>
    </w:p>
    <w:p w14:paraId="0CE0D479" w14:textId="77777777" w:rsidR="00EA7E0F" w:rsidRPr="008B5AA0" w:rsidRDefault="00EA7E0F" w:rsidP="00C3533A">
      <w:pPr>
        <w:spacing w:line="276" w:lineRule="auto"/>
        <w:rPr>
          <w:rFonts w:asciiTheme="minorHAnsi" w:hAnsiTheme="minorHAnsi" w:cstheme="minorHAnsi"/>
          <w:b/>
        </w:rPr>
      </w:pPr>
      <w:r w:rsidRPr="008B5AA0">
        <w:rPr>
          <w:rFonts w:asciiTheme="minorHAnsi" w:hAnsiTheme="minorHAnsi" w:cstheme="minorHAnsi"/>
          <w:b/>
        </w:rPr>
        <w:t>Sian Thomas</w:t>
      </w:r>
    </w:p>
    <w:p w14:paraId="2724215D" w14:textId="4045555B" w:rsidR="00CD7192" w:rsidRDefault="00CD7192" w:rsidP="00115F1D">
      <w:pPr>
        <w:spacing w:line="276" w:lineRule="auto"/>
        <w:rPr>
          <w:rFonts w:asciiTheme="minorHAnsi" w:hAnsiTheme="minorHAnsi" w:cstheme="minorHAnsi"/>
          <w:color w:val="333333"/>
        </w:rPr>
      </w:pPr>
      <w:r w:rsidRPr="00CD7192">
        <w:rPr>
          <w:rFonts w:asciiTheme="minorHAnsi" w:hAnsiTheme="minorHAnsi" w:cstheme="minorHAnsi"/>
          <w:color w:val="333333"/>
        </w:rPr>
        <w:t xml:space="preserve">Sian is Registered with Social Care Wales </w:t>
      </w:r>
      <w:r w:rsidR="003303DD">
        <w:rPr>
          <w:rFonts w:asciiTheme="minorHAnsi" w:hAnsiTheme="minorHAnsi" w:cstheme="minorHAnsi"/>
          <w:color w:val="333333"/>
        </w:rPr>
        <w:t xml:space="preserve">and has </w:t>
      </w:r>
      <w:r w:rsidRPr="00CD7192">
        <w:rPr>
          <w:rFonts w:asciiTheme="minorHAnsi" w:hAnsiTheme="minorHAnsi" w:cstheme="minorHAnsi"/>
          <w:color w:val="333333"/>
        </w:rPr>
        <w:t>completed her Level 5 Diploma in Leadership for Health and Social Care Services (Adult’s Residential Management)</w:t>
      </w:r>
      <w:r w:rsidR="0003329C">
        <w:rPr>
          <w:rFonts w:asciiTheme="minorHAnsi" w:hAnsiTheme="minorHAnsi" w:cstheme="minorHAnsi"/>
          <w:color w:val="333333"/>
        </w:rPr>
        <w:t xml:space="preserve"> and has experience within the care sector. </w:t>
      </w:r>
      <w:r w:rsidRPr="00CD7192">
        <w:rPr>
          <w:rFonts w:asciiTheme="minorHAnsi" w:hAnsiTheme="minorHAnsi" w:cstheme="minorHAnsi"/>
          <w:color w:val="333333"/>
        </w:rPr>
        <w:t xml:space="preserve"> Sian has also achieved a </w:t>
      </w:r>
      <w:r w:rsidR="00FB2E97">
        <w:rPr>
          <w:rFonts w:asciiTheme="minorHAnsi" w:hAnsiTheme="minorHAnsi" w:cstheme="minorHAnsi"/>
          <w:color w:val="333333"/>
        </w:rPr>
        <w:t>L</w:t>
      </w:r>
      <w:r w:rsidRPr="00CD7192">
        <w:rPr>
          <w:rFonts w:asciiTheme="minorHAnsi" w:hAnsiTheme="minorHAnsi" w:cstheme="minorHAnsi"/>
          <w:color w:val="333333"/>
        </w:rPr>
        <w:t>evel 4 and Level 5 in Management</w:t>
      </w:r>
      <w:r w:rsidR="002D7E12">
        <w:rPr>
          <w:rFonts w:asciiTheme="minorHAnsi" w:hAnsiTheme="minorHAnsi" w:cstheme="minorHAnsi"/>
          <w:color w:val="333333"/>
        </w:rPr>
        <w:t xml:space="preserve"> and has over 25 years’ experience in management and quality</w:t>
      </w:r>
      <w:r w:rsidR="0003329C">
        <w:rPr>
          <w:rFonts w:asciiTheme="minorHAnsi" w:hAnsiTheme="minorHAnsi" w:cstheme="minorHAnsi"/>
          <w:color w:val="333333"/>
        </w:rPr>
        <w:t xml:space="preserve"> assurance.  </w:t>
      </w:r>
    </w:p>
    <w:p w14:paraId="34D4C623" w14:textId="77777777" w:rsidR="00115F1D" w:rsidRPr="00CD7192" w:rsidRDefault="00115F1D" w:rsidP="00115F1D">
      <w:pPr>
        <w:spacing w:line="276" w:lineRule="auto"/>
        <w:rPr>
          <w:rFonts w:asciiTheme="minorHAnsi" w:hAnsiTheme="minorHAnsi" w:cstheme="minorHAnsi"/>
          <w:color w:val="333333"/>
        </w:rPr>
      </w:pPr>
    </w:p>
    <w:p w14:paraId="3020BDC9" w14:textId="233CD51E" w:rsidR="00CD7192" w:rsidRPr="00CD7192" w:rsidRDefault="00CD7192" w:rsidP="00115F1D">
      <w:pPr>
        <w:spacing w:line="276" w:lineRule="auto"/>
        <w:rPr>
          <w:rFonts w:asciiTheme="minorHAnsi" w:hAnsiTheme="minorHAnsi" w:cstheme="minorHAnsi"/>
          <w:color w:val="333333"/>
        </w:rPr>
      </w:pPr>
      <w:r w:rsidRPr="00CD7192">
        <w:rPr>
          <w:rFonts w:asciiTheme="minorHAnsi" w:hAnsiTheme="minorHAnsi" w:cstheme="minorHAnsi"/>
          <w:color w:val="333333"/>
        </w:rPr>
        <w:t xml:space="preserve">Sian also has administrative qualifications gained while working for City &amp; County of Swansea (NVQ in Administration, AAT, Human Resources and Diploma in Administration.) </w:t>
      </w:r>
      <w:r w:rsidR="003303DD">
        <w:rPr>
          <w:rFonts w:asciiTheme="minorHAnsi" w:hAnsiTheme="minorHAnsi" w:cstheme="minorHAnsi"/>
          <w:color w:val="333333"/>
        </w:rPr>
        <w:t xml:space="preserve"> </w:t>
      </w:r>
      <w:r w:rsidRPr="00CD7192">
        <w:rPr>
          <w:rFonts w:asciiTheme="minorHAnsi" w:hAnsiTheme="minorHAnsi" w:cstheme="minorHAnsi"/>
          <w:color w:val="333333"/>
        </w:rPr>
        <w:t>Sian</w:t>
      </w:r>
      <w:r w:rsidR="0051156A">
        <w:rPr>
          <w:rFonts w:asciiTheme="minorHAnsi" w:hAnsiTheme="minorHAnsi" w:cstheme="minorHAnsi"/>
          <w:color w:val="333333"/>
        </w:rPr>
        <w:t xml:space="preserve"> has </w:t>
      </w:r>
      <w:r w:rsidRPr="00CD7192">
        <w:rPr>
          <w:rFonts w:asciiTheme="minorHAnsi" w:hAnsiTheme="minorHAnsi" w:cstheme="minorHAnsi"/>
          <w:color w:val="333333"/>
        </w:rPr>
        <w:t xml:space="preserve">areas of expertise in financial management, strategic management, internal human resources and creating and developing bespoke care packages for residents. </w:t>
      </w:r>
      <w:r w:rsidR="0051156A">
        <w:rPr>
          <w:rFonts w:asciiTheme="minorHAnsi" w:hAnsiTheme="minorHAnsi" w:cstheme="minorHAnsi"/>
          <w:color w:val="333333"/>
        </w:rPr>
        <w:t xml:space="preserve"> </w:t>
      </w:r>
      <w:r w:rsidR="00677271">
        <w:rPr>
          <w:rFonts w:asciiTheme="minorHAnsi" w:hAnsiTheme="minorHAnsi" w:cstheme="minorHAnsi"/>
          <w:color w:val="333333"/>
        </w:rPr>
        <w:t>Sian has previously managed multi-</w:t>
      </w:r>
      <w:r w:rsidR="006871DA">
        <w:rPr>
          <w:rFonts w:asciiTheme="minorHAnsi" w:hAnsiTheme="minorHAnsi" w:cstheme="minorHAnsi"/>
          <w:color w:val="333333"/>
        </w:rPr>
        <w:t>million-pound</w:t>
      </w:r>
      <w:r w:rsidR="00677271">
        <w:rPr>
          <w:rFonts w:asciiTheme="minorHAnsi" w:hAnsiTheme="minorHAnsi" w:cstheme="minorHAnsi"/>
          <w:color w:val="333333"/>
        </w:rPr>
        <w:t xml:space="preserve"> programmes supporting individuals </w:t>
      </w:r>
      <w:r w:rsidR="006871DA">
        <w:rPr>
          <w:rFonts w:asciiTheme="minorHAnsi" w:hAnsiTheme="minorHAnsi" w:cstheme="minorHAnsi"/>
          <w:color w:val="333333"/>
        </w:rPr>
        <w:t>with various needs and challenges</w:t>
      </w:r>
      <w:r w:rsidR="00564C19">
        <w:rPr>
          <w:rFonts w:asciiTheme="minorHAnsi" w:hAnsiTheme="minorHAnsi" w:cstheme="minorHAnsi"/>
          <w:color w:val="333333"/>
        </w:rPr>
        <w:t xml:space="preserve"> both adults and children.</w:t>
      </w:r>
    </w:p>
    <w:p w14:paraId="6A709B4D" w14:textId="7D02C504" w:rsidR="00CD7192" w:rsidRDefault="00CD7192" w:rsidP="00C3533A">
      <w:pPr>
        <w:spacing w:line="276" w:lineRule="auto"/>
        <w:rPr>
          <w:rFonts w:asciiTheme="minorHAnsi" w:hAnsiTheme="minorHAnsi" w:cstheme="minorHAnsi"/>
        </w:rPr>
      </w:pPr>
    </w:p>
    <w:p w14:paraId="6D22E8EB" w14:textId="5242880C" w:rsidR="00A21D0E" w:rsidRPr="00B93AE0" w:rsidRDefault="000D7119" w:rsidP="00C3533A">
      <w:pPr>
        <w:spacing w:line="276" w:lineRule="auto"/>
        <w:rPr>
          <w:rFonts w:asciiTheme="minorHAnsi" w:hAnsiTheme="minorHAnsi" w:cstheme="minorHAnsi"/>
          <w:b/>
          <w:bCs/>
          <w:u w:val="single"/>
        </w:rPr>
      </w:pPr>
      <w:r w:rsidRPr="00B93AE0">
        <w:rPr>
          <w:rFonts w:asciiTheme="minorHAnsi" w:hAnsiTheme="minorHAnsi" w:cstheme="minorHAnsi"/>
          <w:b/>
          <w:bCs/>
          <w:u w:val="single"/>
        </w:rPr>
        <w:t>BUSINESS SUPPORT OFFICER</w:t>
      </w:r>
    </w:p>
    <w:p w14:paraId="48A40CB7" w14:textId="0F5CB92D" w:rsidR="000D7119" w:rsidRPr="00B93AE0" w:rsidRDefault="000D7119" w:rsidP="00C3533A">
      <w:pPr>
        <w:spacing w:line="276" w:lineRule="auto"/>
        <w:rPr>
          <w:rFonts w:asciiTheme="minorHAnsi" w:hAnsiTheme="minorHAnsi" w:cstheme="minorHAnsi"/>
          <w:b/>
          <w:bCs/>
        </w:rPr>
      </w:pPr>
      <w:r w:rsidRPr="00B93AE0">
        <w:rPr>
          <w:rFonts w:asciiTheme="minorHAnsi" w:hAnsiTheme="minorHAnsi" w:cstheme="minorHAnsi"/>
          <w:b/>
          <w:bCs/>
        </w:rPr>
        <w:t>Rhoda Ashley</w:t>
      </w:r>
    </w:p>
    <w:p w14:paraId="6075D209" w14:textId="0B946094" w:rsidR="000D7119" w:rsidRDefault="000D7119" w:rsidP="00C3533A">
      <w:pPr>
        <w:spacing w:line="276" w:lineRule="auto"/>
        <w:rPr>
          <w:rFonts w:asciiTheme="minorHAnsi" w:hAnsiTheme="minorHAnsi" w:cstheme="minorHAnsi"/>
        </w:rPr>
      </w:pPr>
      <w:r>
        <w:rPr>
          <w:rFonts w:asciiTheme="minorHAnsi" w:hAnsiTheme="minorHAnsi" w:cstheme="minorHAnsi"/>
        </w:rPr>
        <w:t>Rhoda is the Line Manager of the Service Manager</w:t>
      </w:r>
      <w:r w:rsidR="00A45AB5">
        <w:rPr>
          <w:rFonts w:asciiTheme="minorHAnsi" w:hAnsiTheme="minorHAnsi" w:cstheme="minorHAnsi"/>
        </w:rPr>
        <w:t>, and responsible for the overall day to day operational support to the business.  Rhoda has many years of managerial experience, together with skills in being an inclusive manager, legal and compliance audits, coaching skills, leadership, employment compliance, first aid trained, mastering feedback</w:t>
      </w:r>
      <w:r w:rsidR="00114CD9">
        <w:rPr>
          <w:rFonts w:asciiTheme="minorHAnsi" w:hAnsiTheme="minorHAnsi" w:cstheme="minorHAnsi"/>
        </w:rPr>
        <w:t>, gold food safety validation</w:t>
      </w:r>
      <w:r w:rsidR="00B93AE0">
        <w:rPr>
          <w:rFonts w:asciiTheme="minorHAnsi" w:hAnsiTheme="minorHAnsi" w:cstheme="minorHAnsi"/>
        </w:rPr>
        <w:t xml:space="preserve"> and analytical rigour.</w:t>
      </w:r>
    </w:p>
    <w:p w14:paraId="2D312DD0" w14:textId="77777777" w:rsidR="00A21D0E" w:rsidRDefault="00A21D0E" w:rsidP="00C3533A">
      <w:pPr>
        <w:spacing w:line="276" w:lineRule="auto"/>
        <w:rPr>
          <w:rFonts w:asciiTheme="minorHAnsi" w:hAnsiTheme="minorHAnsi" w:cstheme="minorHAnsi"/>
        </w:rPr>
      </w:pPr>
    </w:p>
    <w:p w14:paraId="010CB108" w14:textId="2E8B0355" w:rsidR="008F7F47" w:rsidRPr="008B5AA0" w:rsidRDefault="00676885" w:rsidP="00C3533A">
      <w:pPr>
        <w:spacing w:line="276" w:lineRule="auto"/>
        <w:rPr>
          <w:rFonts w:asciiTheme="minorHAnsi" w:hAnsiTheme="minorHAnsi" w:cstheme="minorHAnsi"/>
          <w:b/>
          <w:u w:val="single"/>
        </w:rPr>
      </w:pPr>
      <w:r>
        <w:rPr>
          <w:rFonts w:asciiTheme="minorHAnsi" w:hAnsiTheme="minorHAnsi" w:cstheme="minorHAnsi"/>
          <w:b/>
          <w:u w:val="single"/>
        </w:rPr>
        <w:t>SERVICE</w:t>
      </w:r>
      <w:r w:rsidR="008F7F47" w:rsidRPr="008B5AA0">
        <w:rPr>
          <w:rFonts w:asciiTheme="minorHAnsi" w:hAnsiTheme="minorHAnsi" w:cstheme="minorHAnsi"/>
          <w:b/>
          <w:u w:val="single"/>
        </w:rPr>
        <w:t xml:space="preserve"> MANAGER</w:t>
      </w:r>
      <w:r>
        <w:rPr>
          <w:rFonts w:asciiTheme="minorHAnsi" w:hAnsiTheme="minorHAnsi" w:cstheme="minorHAnsi"/>
          <w:b/>
          <w:u w:val="single"/>
        </w:rPr>
        <w:t>S</w:t>
      </w:r>
    </w:p>
    <w:p w14:paraId="5EF03FBE" w14:textId="357AC591" w:rsidR="008F7F47" w:rsidRPr="008B5AA0" w:rsidRDefault="00676885" w:rsidP="00C3533A">
      <w:pPr>
        <w:spacing w:line="276" w:lineRule="auto"/>
        <w:rPr>
          <w:rFonts w:asciiTheme="minorHAnsi" w:hAnsiTheme="minorHAnsi" w:cstheme="minorHAnsi"/>
          <w:b/>
        </w:rPr>
      </w:pPr>
      <w:r>
        <w:rPr>
          <w:rFonts w:asciiTheme="minorHAnsi" w:hAnsiTheme="minorHAnsi" w:cstheme="minorHAnsi"/>
          <w:b/>
        </w:rPr>
        <w:t>Ashley Holland</w:t>
      </w:r>
    </w:p>
    <w:p w14:paraId="3F03CF82" w14:textId="11B4D7DD" w:rsidR="00A10600" w:rsidRDefault="00676885" w:rsidP="00A10600">
      <w:pPr>
        <w:spacing w:line="276" w:lineRule="auto"/>
        <w:rPr>
          <w:rFonts w:asciiTheme="minorHAnsi" w:hAnsiTheme="minorHAnsi" w:cstheme="minorHAnsi"/>
        </w:rPr>
      </w:pPr>
      <w:r>
        <w:rPr>
          <w:rFonts w:asciiTheme="minorHAnsi" w:hAnsiTheme="minorHAnsi" w:cstheme="minorHAnsi"/>
        </w:rPr>
        <w:t>Ashley</w:t>
      </w:r>
      <w:r w:rsidR="008F7F47" w:rsidRPr="008B5AA0">
        <w:rPr>
          <w:rFonts w:asciiTheme="minorHAnsi" w:hAnsiTheme="minorHAnsi" w:cstheme="minorHAnsi"/>
        </w:rPr>
        <w:t xml:space="preserve"> has </w:t>
      </w:r>
      <w:r w:rsidR="006871DA">
        <w:rPr>
          <w:rFonts w:asciiTheme="minorHAnsi" w:hAnsiTheme="minorHAnsi" w:cstheme="minorHAnsi"/>
        </w:rPr>
        <w:t xml:space="preserve">many </w:t>
      </w:r>
      <w:r w:rsidR="006A7381">
        <w:rPr>
          <w:rFonts w:asciiTheme="minorHAnsi" w:hAnsiTheme="minorHAnsi" w:cstheme="minorHAnsi"/>
        </w:rPr>
        <w:t xml:space="preserve">years’ </w:t>
      </w:r>
      <w:r w:rsidR="00347193">
        <w:rPr>
          <w:rFonts w:asciiTheme="minorHAnsi" w:hAnsiTheme="minorHAnsi" w:cstheme="minorHAnsi"/>
        </w:rPr>
        <w:t>experiences</w:t>
      </w:r>
      <w:r w:rsidR="006F02E6" w:rsidRPr="008B5AA0">
        <w:rPr>
          <w:rFonts w:asciiTheme="minorHAnsi" w:hAnsiTheme="minorHAnsi" w:cstheme="minorHAnsi"/>
        </w:rPr>
        <w:t xml:space="preserve"> </w:t>
      </w:r>
      <w:r w:rsidR="00FC2161" w:rsidRPr="008B5AA0">
        <w:rPr>
          <w:rFonts w:asciiTheme="minorHAnsi" w:hAnsiTheme="minorHAnsi" w:cstheme="minorHAnsi"/>
        </w:rPr>
        <w:t xml:space="preserve">working </w:t>
      </w:r>
      <w:r w:rsidR="0003329C">
        <w:rPr>
          <w:rFonts w:asciiTheme="minorHAnsi" w:hAnsiTheme="minorHAnsi" w:cstheme="minorHAnsi"/>
        </w:rPr>
        <w:t>withi</w:t>
      </w:r>
      <w:r w:rsidR="00332D30">
        <w:rPr>
          <w:rFonts w:asciiTheme="minorHAnsi" w:hAnsiTheme="minorHAnsi" w:cstheme="minorHAnsi"/>
        </w:rPr>
        <w:t xml:space="preserve">n </w:t>
      </w:r>
      <w:r w:rsidR="00FC2161" w:rsidRPr="008B5AA0">
        <w:rPr>
          <w:rFonts w:asciiTheme="minorHAnsi" w:hAnsiTheme="minorHAnsi" w:cstheme="minorHAnsi"/>
        </w:rPr>
        <w:t>the care sector both private and public</w:t>
      </w:r>
      <w:r w:rsidR="00332D30">
        <w:rPr>
          <w:rFonts w:asciiTheme="minorHAnsi" w:hAnsiTheme="minorHAnsi" w:cstheme="minorHAnsi"/>
        </w:rPr>
        <w:t xml:space="preserve"> with adults</w:t>
      </w:r>
      <w:r w:rsidR="00A7427C">
        <w:rPr>
          <w:rFonts w:asciiTheme="minorHAnsi" w:hAnsiTheme="minorHAnsi" w:cstheme="minorHAnsi"/>
        </w:rPr>
        <w:t>, a</w:t>
      </w:r>
      <w:r w:rsidR="00581F44">
        <w:rPr>
          <w:rFonts w:asciiTheme="minorHAnsi" w:hAnsiTheme="minorHAnsi" w:cstheme="minorHAnsi"/>
        </w:rPr>
        <w:t xml:space="preserve"> significant amount </w:t>
      </w:r>
      <w:r w:rsidR="006A7381">
        <w:rPr>
          <w:rFonts w:asciiTheme="minorHAnsi" w:hAnsiTheme="minorHAnsi" w:cstheme="minorHAnsi"/>
        </w:rPr>
        <w:t>has</w:t>
      </w:r>
      <w:r w:rsidR="00581F44">
        <w:rPr>
          <w:rFonts w:asciiTheme="minorHAnsi" w:hAnsiTheme="minorHAnsi" w:cstheme="minorHAnsi"/>
        </w:rPr>
        <w:t xml:space="preserve"> been at a senior level</w:t>
      </w:r>
      <w:r w:rsidR="009178AB" w:rsidRPr="008B5AA0">
        <w:rPr>
          <w:rFonts w:asciiTheme="minorHAnsi" w:hAnsiTheme="minorHAnsi" w:cstheme="minorHAnsi"/>
        </w:rPr>
        <w:t>.</w:t>
      </w:r>
      <w:r w:rsidR="00581F44">
        <w:rPr>
          <w:rFonts w:asciiTheme="minorHAnsi" w:hAnsiTheme="minorHAnsi" w:cstheme="minorHAnsi"/>
        </w:rPr>
        <w:t xml:space="preserve"> </w:t>
      </w:r>
      <w:r w:rsidR="009178AB" w:rsidRPr="008B5AA0">
        <w:rPr>
          <w:rFonts w:asciiTheme="minorHAnsi" w:hAnsiTheme="minorHAnsi" w:cstheme="minorHAnsi"/>
        </w:rPr>
        <w:t xml:space="preserve"> </w:t>
      </w:r>
      <w:r w:rsidR="00347193">
        <w:rPr>
          <w:rFonts w:asciiTheme="minorHAnsi" w:hAnsiTheme="minorHAnsi" w:cstheme="minorHAnsi"/>
        </w:rPr>
        <w:t>Ashley was</w:t>
      </w:r>
      <w:r w:rsidR="00A10600" w:rsidRPr="00A10600">
        <w:rPr>
          <w:rFonts w:asciiTheme="minorHAnsi" w:hAnsiTheme="minorHAnsi" w:cstheme="minorHAnsi"/>
        </w:rPr>
        <w:t xml:space="preserve"> promoted to the role of </w:t>
      </w:r>
      <w:r w:rsidR="000F21E3">
        <w:rPr>
          <w:rFonts w:asciiTheme="minorHAnsi" w:hAnsiTheme="minorHAnsi" w:cstheme="minorHAnsi"/>
        </w:rPr>
        <w:t>both</w:t>
      </w:r>
      <w:r w:rsidR="008B4296">
        <w:rPr>
          <w:rFonts w:asciiTheme="minorHAnsi" w:hAnsiTheme="minorHAnsi" w:cstheme="minorHAnsi"/>
        </w:rPr>
        <w:t xml:space="preserve"> </w:t>
      </w:r>
      <w:r w:rsidR="00A10600" w:rsidRPr="00A10600">
        <w:rPr>
          <w:rFonts w:asciiTheme="minorHAnsi" w:hAnsiTheme="minorHAnsi" w:cstheme="minorHAnsi"/>
        </w:rPr>
        <w:t>Deputy Manager</w:t>
      </w:r>
      <w:r w:rsidR="00347193">
        <w:rPr>
          <w:rFonts w:asciiTheme="minorHAnsi" w:hAnsiTheme="minorHAnsi" w:cstheme="minorHAnsi"/>
        </w:rPr>
        <w:t xml:space="preserve"> and Service Manager</w:t>
      </w:r>
      <w:r w:rsidR="00A7427C">
        <w:rPr>
          <w:rFonts w:asciiTheme="minorHAnsi" w:hAnsiTheme="minorHAnsi" w:cstheme="minorHAnsi"/>
        </w:rPr>
        <w:t xml:space="preserve">, </w:t>
      </w:r>
      <w:r w:rsidR="00A10600" w:rsidRPr="00A10600">
        <w:rPr>
          <w:rFonts w:asciiTheme="minorHAnsi" w:hAnsiTheme="minorHAnsi" w:cstheme="minorHAnsi"/>
        </w:rPr>
        <w:t xml:space="preserve">a true example of the opportunities staff </w:t>
      </w:r>
      <w:r w:rsidR="00347193" w:rsidRPr="00A10600">
        <w:rPr>
          <w:rFonts w:asciiTheme="minorHAnsi" w:hAnsiTheme="minorHAnsi" w:cstheme="minorHAnsi"/>
        </w:rPr>
        <w:t>ha</w:t>
      </w:r>
      <w:r w:rsidR="00347193">
        <w:rPr>
          <w:rFonts w:asciiTheme="minorHAnsi" w:hAnsiTheme="minorHAnsi" w:cstheme="minorHAnsi"/>
        </w:rPr>
        <w:t>s</w:t>
      </w:r>
      <w:r w:rsidR="008B4296">
        <w:rPr>
          <w:rFonts w:asciiTheme="minorHAnsi" w:hAnsiTheme="minorHAnsi" w:cstheme="minorHAnsi"/>
        </w:rPr>
        <w:t xml:space="preserve"> </w:t>
      </w:r>
      <w:r w:rsidR="00A10600" w:rsidRPr="00A10600">
        <w:rPr>
          <w:rFonts w:asciiTheme="minorHAnsi" w:hAnsiTheme="minorHAnsi" w:cstheme="minorHAnsi"/>
        </w:rPr>
        <w:t xml:space="preserve">at Gelli Aur Care, and how the desire to progress will be nurtured by the company. </w:t>
      </w:r>
      <w:r w:rsidR="00A7427C">
        <w:rPr>
          <w:rFonts w:asciiTheme="minorHAnsi" w:hAnsiTheme="minorHAnsi" w:cstheme="minorHAnsi"/>
        </w:rPr>
        <w:t xml:space="preserve"> </w:t>
      </w:r>
      <w:r w:rsidR="00347193">
        <w:rPr>
          <w:rFonts w:asciiTheme="minorHAnsi" w:hAnsiTheme="minorHAnsi" w:cstheme="minorHAnsi"/>
        </w:rPr>
        <w:t>Ashley</w:t>
      </w:r>
      <w:r w:rsidR="00A10600" w:rsidRPr="00A10600">
        <w:rPr>
          <w:rFonts w:asciiTheme="minorHAnsi" w:hAnsiTheme="minorHAnsi" w:cstheme="minorHAnsi"/>
        </w:rPr>
        <w:t xml:space="preserve"> has achieved a Level </w:t>
      </w:r>
      <w:r w:rsidR="00347193">
        <w:rPr>
          <w:rFonts w:asciiTheme="minorHAnsi" w:hAnsiTheme="minorHAnsi" w:cstheme="minorHAnsi"/>
        </w:rPr>
        <w:t>2</w:t>
      </w:r>
      <w:r w:rsidR="00A10600" w:rsidRPr="00A10600">
        <w:rPr>
          <w:rFonts w:asciiTheme="minorHAnsi" w:hAnsiTheme="minorHAnsi" w:cstheme="minorHAnsi"/>
        </w:rPr>
        <w:t xml:space="preserve"> in Health and Social </w:t>
      </w:r>
      <w:r w:rsidR="00A7427C">
        <w:rPr>
          <w:rFonts w:asciiTheme="minorHAnsi" w:hAnsiTheme="minorHAnsi" w:cstheme="minorHAnsi"/>
        </w:rPr>
        <w:t>C</w:t>
      </w:r>
      <w:r w:rsidR="00A10600" w:rsidRPr="00A10600">
        <w:rPr>
          <w:rFonts w:asciiTheme="minorHAnsi" w:hAnsiTheme="minorHAnsi" w:cstheme="minorHAnsi"/>
        </w:rPr>
        <w:t>are</w:t>
      </w:r>
      <w:r w:rsidR="00162E73">
        <w:rPr>
          <w:rFonts w:asciiTheme="minorHAnsi" w:hAnsiTheme="minorHAnsi" w:cstheme="minorHAnsi"/>
        </w:rPr>
        <w:t xml:space="preserve"> and </w:t>
      </w:r>
      <w:r w:rsidR="003166D7">
        <w:rPr>
          <w:rFonts w:asciiTheme="minorHAnsi" w:hAnsiTheme="minorHAnsi" w:cstheme="minorHAnsi"/>
        </w:rPr>
        <w:t xml:space="preserve">is working </w:t>
      </w:r>
      <w:r w:rsidR="00322805">
        <w:rPr>
          <w:rFonts w:asciiTheme="minorHAnsi" w:hAnsiTheme="minorHAnsi" w:cstheme="minorHAnsi"/>
        </w:rPr>
        <w:t>towards</w:t>
      </w:r>
      <w:r w:rsidR="003166D7">
        <w:rPr>
          <w:rFonts w:asciiTheme="minorHAnsi" w:hAnsiTheme="minorHAnsi" w:cstheme="minorHAnsi"/>
        </w:rPr>
        <w:t xml:space="preserve"> </w:t>
      </w:r>
      <w:r w:rsidR="00A10600" w:rsidRPr="00A10600">
        <w:rPr>
          <w:rFonts w:asciiTheme="minorHAnsi" w:hAnsiTheme="minorHAnsi" w:cstheme="minorHAnsi"/>
        </w:rPr>
        <w:t xml:space="preserve">a Level </w:t>
      </w:r>
      <w:r w:rsidR="003166D7">
        <w:rPr>
          <w:rFonts w:asciiTheme="minorHAnsi" w:hAnsiTheme="minorHAnsi" w:cstheme="minorHAnsi"/>
        </w:rPr>
        <w:t>3</w:t>
      </w:r>
      <w:r w:rsidR="00A10600" w:rsidRPr="00A10600">
        <w:rPr>
          <w:rFonts w:asciiTheme="minorHAnsi" w:hAnsiTheme="minorHAnsi" w:cstheme="minorHAnsi"/>
        </w:rPr>
        <w:t xml:space="preserve"> in Health and Social Care Services</w:t>
      </w:r>
      <w:r w:rsidR="003166D7">
        <w:rPr>
          <w:rFonts w:asciiTheme="minorHAnsi" w:hAnsiTheme="minorHAnsi" w:cstheme="minorHAnsi"/>
        </w:rPr>
        <w:t>.  Ashley will continue his learning and progress on to Level 4 and 5 in Health and Social Care</w:t>
      </w:r>
      <w:r w:rsidR="00C96ED2">
        <w:rPr>
          <w:rFonts w:asciiTheme="minorHAnsi" w:hAnsiTheme="minorHAnsi" w:cstheme="minorHAnsi"/>
        </w:rPr>
        <w:t>.</w:t>
      </w:r>
      <w:r w:rsidR="00A10600" w:rsidRPr="00A10600">
        <w:rPr>
          <w:rFonts w:asciiTheme="minorHAnsi" w:hAnsiTheme="minorHAnsi" w:cstheme="minorHAnsi"/>
        </w:rPr>
        <w:t xml:space="preserve"> </w:t>
      </w:r>
    </w:p>
    <w:p w14:paraId="11D6ABB9" w14:textId="77777777" w:rsidR="00A10600" w:rsidRPr="00A10600" w:rsidRDefault="00A10600" w:rsidP="00A10600">
      <w:pPr>
        <w:spacing w:line="276" w:lineRule="auto"/>
        <w:rPr>
          <w:rFonts w:asciiTheme="minorHAnsi" w:hAnsiTheme="minorHAnsi" w:cstheme="minorHAnsi"/>
        </w:rPr>
      </w:pPr>
    </w:p>
    <w:p w14:paraId="103C8DD7" w14:textId="25B9F7FA" w:rsidR="00A10600" w:rsidRDefault="00C96ED2" w:rsidP="00A10600">
      <w:pPr>
        <w:spacing w:line="276" w:lineRule="auto"/>
        <w:rPr>
          <w:rFonts w:asciiTheme="minorHAnsi" w:hAnsiTheme="minorHAnsi" w:cstheme="minorHAnsi"/>
        </w:rPr>
      </w:pPr>
      <w:r>
        <w:rPr>
          <w:rFonts w:asciiTheme="minorHAnsi" w:hAnsiTheme="minorHAnsi" w:cstheme="minorHAnsi"/>
        </w:rPr>
        <w:t>Ashley</w:t>
      </w:r>
      <w:r w:rsidR="00A10600" w:rsidRPr="00A10600">
        <w:rPr>
          <w:rFonts w:asciiTheme="minorHAnsi" w:hAnsiTheme="minorHAnsi" w:cstheme="minorHAnsi"/>
        </w:rPr>
        <w:t xml:space="preserve"> </w:t>
      </w:r>
      <w:r w:rsidR="008B4296">
        <w:rPr>
          <w:rFonts w:asciiTheme="minorHAnsi" w:hAnsiTheme="minorHAnsi" w:cstheme="minorHAnsi"/>
        </w:rPr>
        <w:t xml:space="preserve">is responsible for the </w:t>
      </w:r>
      <w:r w:rsidR="00A10600" w:rsidRPr="00A10600">
        <w:rPr>
          <w:rFonts w:asciiTheme="minorHAnsi" w:hAnsiTheme="minorHAnsi" w:cstheme="minorHAnsi"/>
        </w:rPr>
        <w:t xml:space="preserve">day-to-day operations of the service and ensures that all staff are working together to provide an exceptional service. </w:t>
      </w:r>
    </w:p>
    <w:p w14:paraId="6BDE83BA" w14:textId="77777777" w:rsidR="00C96ED2" w:rsidRDefault="00C96ED2" w:rsidP="00A10600">
      <w:pPr>
        <w:spacing w:line="276" w:lineRule="auto"/>
        <w:rPr>
          <w:rFonts w:asciiTheme="minorHAnsi" w:hAnsiTheme="minorHAnsi" w:cstheme="minorHAnsi"/>
        </w:rPr>
      </w:pPr>
    </w:p>
    <w:p w14:paraId="35EAD52F" w14:textId="0DAF7C00" w:rsidR="00234D7A" w:rsidRPr="00A10600" w:rsidRDefault="00E803BF" w:rsidP="00C3533A">
      <w:pPr>
        <w:spacing w:line="276" w:lineRule="auto"/>
        <w:rPr>
          <w:rFonts w:asciiTheme="minorHAnsi" w:hAnsiTheme="minorHAnsi" w:cstheme="minorHAnsi"/>
          <w:b/>
          <w:bCs/>
          <w:u w:val="single"/>
        </w:rPr>
      </w:pPr>
      <w:r w:rsidRPr="00A10600">
        <w:rPr>
          <w:rFonts w:asciiTheme="minorHAnsi" w:hAnsiTheme="minorHAnsi" w:cstheme="minorHAnsi"/>
          <w:b/>
          <w:bCs/>
          <w:u w:val="single"/>
        </w:rPr>
        <w:t xml:space="preserve">HEALTH &amp; SAFETY </w:t>
      </w:r>
    </w:p>
    <w:p w14:paraId="7798D428" w14:textId="564FA959" w:rsidR="00E803BF" w:rsidRPr="00A10600" w:rsidRDefault="009E2999" w:rsidP="00C3533A">
      <w:pPr>
        <w:spacing w:line="276" w:lineRule="auto"/>
        <w:rPr>
          <w:rFonts w:asciiTheme="minorHAnsi" w:hAnsiTheme="minorHAnsi" w:cstheme="minorHAnsi"/>
          <w:b/>
          <w:bCs/>
        </w:rPr>
      </w:pPr>
      <w:r>
        <w:rPr>
          <w:rFonts w:asciiTheme="minorHAnsi" w:hAnsiTheme="minorHAnsi" w:cstheme="minorHAnsi"/>
          <w:b/>
          <w:bCs/>
        </w:rPr>
        <w:t>Helen Martin</w:t>
      </w:r>
    </w:p>
    <w:p w14:paraId="2F1AB8EE" w14:textId="5F47C865" w:rsidR="00ED3E66" w:rsidRDefault="009E2999" w:rsidP="000A6106">
      <w:pPr>
        <w:spacing w:line="276" w:lineRule="auto"/>
        <w:rPr>
          <w:rFonts w:asciiTheme="minorHAnsi" w:hAnsiTheme="minorHAnsi" w:cstheme="minorHAnsi"/>
        </w:rPr>
      </w:pPr>
      <w:r>
        <w:rPr>
          <w:rFonts w:asciiTheme="minorHAnsi" w:hAnsiTheme="minorHAnsi" w:cstheme="minorHAnsi"/>
        </w:rPr>
        <w:t>Helen</w:t>
      </w:r>
      <w:r w:rsidR="00ED3E66" w:rsidRPr="00ED3E66">
        <w:rPr>
          <w:rFonts w:asciiTheme="minorHAnsi" w:hAnsiTheme="minorHAnsi" w:cstheme="minorHAnsi"/>
        </w:rPr>
        <w:t xml:space="preserve"> </w:t>
      </w:r>
      <w:r w:rsidR="00D101AB">
        <w:rPr>
          <w:rFonts w:asciiTheme="minorHAnsi" w:hAnsiTheme="minorHAnsi" w:cstheme="minorHAnsi"/>
        </w:rPr>
        <w:t xml:space="preserve">has achieved </w:t>
      </w:r>
      <w:r>
        <w:rPr>
          <w:rFonts w:asciiTheme="minorHAnsi" w:hAnsiTheme="minorHAnsi" w:cstheme="minorHAnsi"/>
        </w:rPr>
        <w:t>the</w:t>
      </w:r>
      <w:r w:rsidR="00ED3E66" w:rsidRPr="00ED3E66">
        <w:rPr>
          <w:rFonts w:asciiTheme="minorHAnsi" w:hAnsiTheme="minorHAnsi" w:cstheme="minorHAnsi"/>
        </w:rPr>
        <w:t xml:space="preserve"> IOSH - Managing Safely (Institution of Occupational Safety and Health) award</w:t>
      </w:r>
      <w:r w:rsidR="00D101AB">
        <w:rPr>
          <w:rFonts w:asciiTheme="minorHAnsi" w:hAnsiTheme="minorHAnsi" w:cstheme="minorHAnsi"/>
        </w:rPr>
        <w:t xml:space="preserve"> and is </w:t>
      </w:r>
      <w:r w:rsidR="00D87A75">
        <w:rPr>
          <w:rFonts w:asciiTheme="minorHAnsi" w:hAnsiTheme="minorHAnsi" w:cstheme="minorHAnsi"/>
        </w:rPr>
        <w:t xml:space="preserve">responsible for the Health &amp; Safety for the Service.  Helen works with our external </w:t>
      </w:r>
      <w:r w:rsidR="00E56FE6">
        <w:rPr>
          <w:rFonts w:asciiTheme="minorHAnsi" w:hAnsiTheme="minorHAnsi" w:cstheme="minorHAnsi"/>
        </w:rPr>
        <w:t>agency</w:t>
      </w:r>
      <w:r w:rsidR="005878FB">
        <w:rPr>
          <w:rFonts w:asciiTheme="minorHAnsi" w:hAnsiTheme="minorHAnsi" w:cstheme="minorHAnsi"/>
        </w:rPr>
        <w:t>, to ensure full compliance with Health &amp; Safety.  Helen is supported internally by Daniel Banks who is responsible for all Facilities.</w:t>
      </w:r>
    </w:p>
    <w:p w14:paraId="094CF1EB" w14:textId="77777777" w:rsidR="00D101AB" w:rsidRDefault="00D101AB" w:rsidP="000A6106">
      <w:pPr>
        <w:spacing w:line="276" w:lineRule="auto"/>
        <w:rPr>
          <w:rFonts w:asciiTheme="minorHAnsi" w:hAnsiTheme="minorHAnsi" w:cstheme="minorHAnsi"/>
        </w:rPr>
      </w:pPr>
    </w:p>
    <w:p w14:paraId="1AC197E2" w14:textId="6775AA4F" w:rsidR="005878FB" w:rsidRPr="005F5003" w:rsidRDefault="005878FB" w:rsidP="000A6106">
      <w:pPr>
        <w:spacing w:line="276" w:lineRule="auto"/>
        <w:rPr>
          <w:rFonts w:asciiTheme="minorHAnsi" w:hAnsiTheme="minorHAnsi" w:cstheme="minorHAnsi"/>
          <w:b/>
          <w:bCs/>
          <w:u w:val="single"/>
        </w:rPr>
      </w:pPr>
      <w:r w:rsidRPr="005F5003">
        <w:rPr>
          <w:rFonts w:asciiTheme="minorHAnsi" w:hAnsiTheme="minorHAnsi" w:cstheme="minorHAnsi"/>
          <w:b/>
          <w:bCs/>
          <w:u w:val="single"/>
        </w:rPr>
        <w:t>FACILITIES</w:t>
      </w:r>
    </w:p>
    <w:p w14:paraId="105F844E" w14:textId="36F5AE15" w:rsidR="005878FB" w:rsidRDefault="005878FB" w:rsidP="000A6106">
      <w:pPr>
        <w:spacing w:line="276" w:lineRule="auto"/>
        <w:rPr>
          <w:rFonts w:asciiTheme="minorHAnsi" w:hAnsiTheme="minorHAnsi" w:cstheme="minorHAnsi"/>
          <w:b/>
          <w:bCs/>
        </w:rPr>
      </w:pPr>
      <w:r w:rsidRPr="005F5003">
        <w:rPr>
          <w:rFonts w:asciiTheme="minorHAnsi" w:hAnsiTheme="minorHAnsi" w:cstheme="minorHAnsi"/>
          <w:b/>
          <w:bCs/>
        </w:rPr>
        <w:t>Daniel Banks</w:t>
      </w:r>
    </w:p>
    <w:p w14:paraId="4DAC1467" w14:textId="77777777" w:rsidR="00357A3B" w:rsidRDefault="005F5003" w:rsidP="00357A3B">
      <w:pPr>
        <w:spacing w:line="276" w:lineRule="auto"/>
        <w:rPr>
          <w:rFonts w:asciiTheme="minorHAnsi" w:hAnsiTheme="minorHAnsi" w:cstheme="minorHAnsi"/>
        </w:rPr>
      </w:pPr>
      <w:r>
        <w:rPr>
          <w:rFonts w:asciiTheme="minorHAnsi" w:hAnsiTheme="minorHAnsi" w:cstheme="minorHAnsi"/>
        </w:rPr>
        <w:t>Daniel provides support to the service and is responsible for all facilities</w:t>
      </w:r>
      <w:r w:rsidR="0094100B">
        <w:rPr>
          <w:rFonts w:asciiTheme="minorHAnsi" w:hAnsiTheme="minorHAnsi" w:cstheme="minorHAnsi"/>
        </w:rPr>
        <w:t xml:space="preserve">, including vehicles, maintenance and the environments.  </w:t>
      </w:r>
    </w:p>
    <w:p w14:paraId="1C68D3C0" w14:textId="77777777" w:rsidR="00357A3B" w:rsidRDefault="00357A3B" w:rsidP="00357A3B">
      <w:pPr>
        <w:spacing w:line="276" w:lineRule="auto"/>
        <w:rPr>
          <w:rFonts w:asciiTheme="minorHAnsi" w:hAnsiTheme="minorHAnsi" w:cstheme="minorHAnsi"/>
        </w:rPr>
      </w:pPr>
    </w:p>
    <w:p w14:paraId="0E1E4231" w14:textId="104493F3" w:rsidR="00357A3B" w:rsidRDefault="00357A3B" w:rsidP="00357A3B">
      <w:pPr>
        <w:spacing w:line="276" w:lineRule="auto"/>
        <w:rPr>
          <w:rFonts w:asciiTheme="minorHAnsi" w:hAnsiTheme="minorHAnsi" w:cstheme="minorHAnsi"/>
        </w:rPr>
      </w:pPr>
      <w:r>
        <w:rPr>
          <w:rFonts w:asciiTheme="minorHAnsi" w:hAnsiTheme="minorHAnsi" w:cstheme="minorHAnsi"/>
        </w:rPr>
        <w:t>Daniel is a qualified trainer for PMVA/MOVA/PBM/MVA in physical intervention techniques and is a full and professional member of the National Federation for Personal Safety</w:t>
      </w:r>
    </w:p>
    <w:p w14:paraId="49CEA460" w14:textId="77777777" w:rsidR="008C767A" w:rsidRPr="00ED3E66" w:rsidRDefault="008C767A" w:rsidP="000A6106">
      <w:pPr>
        <w:spacing w:line="276" w:lineRule="auto"/>
        <w:rPr>
          <w:rFonts w:asciiTheme="minorHAnsi" w:hAnsiTheme="minorHAnsi" w:cstheme="minorHAnsi"/>
        </w:rPr>
      </w:pPr>
    </w:p>
    <w:p w14:paraId="7A3F7A0B" w14:textId="11C03568" w:rsidR="00E803BF" w:rsidRPr="000A6106" w:rsidRDefault="00E803BF" w:rsidP="00C3533A">
      <w:pPr>
        <w:spacing w:line="276" w:lineRule="auto"/>
        <w:rPr>
          <w:rFonts w:asciiTheme="minorHAnsi" w:hAnsiTheme="minorHAnsi" w:cstheme="minorHAnsi"/>
          <w:b/>
          <w:bCs/>
          <w:u w:val="single"/>
        </w:rPr>
      </w:pPr>
      <w:r w:rsidRPr="000A6106">
        <w:rPr>
          <w:rFonts w:asciiTheme="minorHAnsi" w:hAnsiTheme="minorHAnsi" w:cstheme="minorHAnsi"/>
          <w:b/>
          <w:bCs/>
          <w:u w:val="single"/>
        </w:rPr>
        <w:t>ADMIN OFFICER</w:t>
      </w:r>
    </w:p>
    <w:p w14:paraId="575796A1" w14:textId="3A6F131C" w:rsidR="005F0AE6" w:rsidRPr="005F0AE6" w:rsidRDefault="00A81372" w:rsidP="00ED6B58">
      <w:pPr>
        <w:spacing w:line="276" w:lineRule="auto"/>
        <w:rPr>
          <w:rFonts w:asciiTheme="minorHAnsi" w:hAnsiTheme="minorHAnsi" w:cstheme="minorHAnsi"/>
          <w:b/>
          <w:bCs/>
        </w:rPr>
      </w:pPr>
      <w:r>
        <w:rPr>
          <w:rFonts w:asciiTheme="minorHAnsi" w:hAnsiTheme="minorHAnsi" w:cstheme="minorHAnsi"/>
          <w:b/>
          <w:bCs/>
        </w:rPr>
        <w:t>Chloe Ashley</w:t>
      </w:r>
    </w:p>
    <w:p w14:paraId="2489DA67" w14:textId="022287A8" w:rsidR="008B1AC0" w:rsidRPr="008B1AC0" w:rsidRDefault="00162AF4" w:rsidP="00ED6B58">
      <w:pPr>
        <w:spacing w:line="276" w:lineRule="auto"/>
        <w:rPr>
          <w:rFonts w:asciiTheme="minorHAnsi" w:hAnsiTheme="minorHAnsi" w:cstheme="minorHAnsi"/>
        </w:rPr>
      </w:pPr>
      <w:r>
        <w:rPr>
          <w:rFonts w:asciiTheme="minorHAnsi" w:hAnsiTheme="minorHAnsi" w:cstheme="minorHAnsi"/>
        </w:rPr>
        <w:t>Chloe</w:t>
      </w:r>
      <w:r w:rsidR="002D7D83">
        <w:rPr>
          <w:rFonts w:asciiTheme="minorHAnsi" w:hAnsiTheme="minorHAnsi" w:cstheme="minorHAnsi"/>
        </w:rPr>
        <w:t xml:space="preserve"> is working towards</w:t>
      </w:r>
      <w:r w:rsidR="00C233F7">
        <w:rPr>
          <w:rFonts w:asciiTheme="minorHAnsi" w:hAnsiTheme="minorHAnsi" w:cstheme="minorHAnsi"/>
        </w:rPr>
        <w:t xml:space="preserve"> qualifications in </w:t>
      </w:r>
      <w:r w:rsidR="008B1AC0" w:rsidRPr="008B1AC0">
        <w:rPr>
          <w:rFonts w:asciiTheme="minorHAnsi" w:hAnsiTheme="minorHAnsi" w:cstheme="minorHAnsi"/>
        </w:rPr>
        <w:t xml:space="preserve">Business Administration and is the first point of contact for our service. </w:t>
      </w:r>
      <w:r w:rsidR="008B1AC0" w:rsidRPr="00ED6B58">
        <w:rPr>
          <w:rFonts w:asciiTheme="minorHAnsi" w:hAnsiTheme="minorHAnsi" w:cstheme="minorHAnsi"/>
        </w:rPr>
        <w:t xml:space="preserve"> </w:t>
      </w:r>
      <w:r>
        <w:rPr>
          <w:rFonts w:asciiTheme="minorHAnsi" w:hAnsiTheme="minorHAnsi" w:cstheme="minorHAnsi"/>
        </w:rPr>
        <w:t>Chloe</w:t>
      </w:r>
      <w:r w:rsidR="008B1AC0" w:rsidRPr="008B1AC0">
        <w:rPr>
          <w:rFonts w:asciiTheme="minorHAnsi" w:hAnsiTheme="minorHAnsi" w:cstheme="minorHAnsi"/>
        </w:rPr>
        <w:t xml:space="preserve"> </w:t>
      </w:r>
      <w:r w:rsidR="0038460E" w:rsidRPr="008B1AC0">
        <w:rPr>
          <w:rFonts w:asciiTheme="minorHAnsi" w:hAnsiTheme="minorHAnsi" w:cstheme="minorHAnsi"/>
        </w:rPr>
        <w:t>conducts</w:t>
      </w:r>
      <w:r w:rsidR="008B1AC0" w:rsidRPr="008B1AC0">
        <w:rPr>
          <w:rFonts w:asciiTheme="minorHAnsi" w:hAnsiTheme="minorHAnsi" w:cstheme="minorHAnsi"/>
        </w:rPr>
        <w:t xml:space="preserve"> administrative </w:t>
      </w:r>
      <w:r w:rsidR="00C233F7">
        <w:rPr>
          <w:rFonts w:asciiTheme="minorHAnsi" w:hAnsiTheme="minorHAnsi" w:cstheme="minorHAnsi"/>
        </w:rPr>
        <w:t xml:space="preserve">and quality </w:t>
      </w:r>
      <w:r w:rsidR="00C661FD">
        <w:rPr>
          <w:rFonts w:asciiTheme="minorHAnsi" w:hAnsiTheme="minorHAnsi" w:cstheme="minorHAnsi"/>
        </w:rPr>
        <w:t>tasks including internal audits and monitoring.</w:t>
      </w:r>
    </w:p>
    <w:p w14:paraId="02F869CC" w14:textId="5E8CB385" w:rsidR="00234D7A" w:rsidRDefault="00234D7A" w:rsidP="00C3533A">
      <w:pPr>
        <w:spacing w:line="276" w:lineRule="auto"/>
        <w:rPr>
          <w:rFonts w:asciiTheme="minorHAnsi" w:hAnsiTheme="minorHAnsi" w:cstheme="minorHAnsi"/>
        </w:rPr>
      </w:pPr>
    </w:p>
    <w:p w14:paraId="08A1475C" w14:textId="380CE3A2" w:rsidR="00060181" w:rsidRPr="00060181" w:rsidRDefault="00060181" w:rsidP="00C3533A">
      <w:pPr>
        <w:spacing w:line="276" w:lineRule="auto"/>
        <w:rPr>
          <w:rFonts w:asciiTheme="minorHAnsi" w:hAnsiTheme="minorHAnsi" w:cstheme="minorHAnsi"/>
          <w:b/>
          <w:u w:val="single"/>
        </w:rPr>
      </w:pPr>
      <w:r w:rsidRPr="00060181">
        <w:rPr>
          <w:rFonts w:asciiTheme="minorHAnsi" w:hAnsiTheme="minorHAnsi" w:cstheme="minorHAnsi"/>
          <w:b/>
          <w:u w:val="single"/>
        </w:rPr>
        <w:t>SUPPORT TEAM</w:t>
      </w:r>
    </w:p>
    <w:p w14:paraId="50BB21C0" w14:textId="0BFB3819" w:rsidR="005926DD" w:rsidRPr="00060181" w:rsidRDefault="00AB4513" w:rsidP="00C3533A">
      <w:pPr>
        <w:spacing w:line="276" w:lineRule="auto"/>
        <w:rPr>
          <w:rFonts w:asciiTheme="minorHAnsi" w:hAnsiTheme="minorHAnsi" w:cstheme="minorHAnsi"/>
          <w:b/>
          <w:u w:val="single"/>
        </w:rPr>
      </w:pPr>
      <w:r>
        <w:rPr>
          <w:rFonts w:asciiTheme="minorHAnsi" w:hAnsiTheme="minorHAnsi" w:cstheme="minorHAnsi"/>
          <w:b/>
          <w:u w:val="single"/>
        </w:rPr>
        <w:t>CO-ORDIN</w:t>
      </w:r>
      <w:r w:rsidR="001A15C3">
        <w:rPr>
          <w:rFonts w:asciiTheme="minorHAnsi" w:hAnsiTheme="minorHAnsi" w:cstheme="minorHAnsi"/>
          <w:b/>
          <w:u w:val="single"/>
        </w:rPr>
        <w:t>A</w:t>
      </w:r>
      <w:r>
        <w:rPr>
          <w:rFonts w:asciiTheme="minorHAnsi" w:hAnsiTheme="minorHAnsi" w:cstheme="minorHAnsi"/>
          <w:b/>
          <w:u w:val="single"/>
        </w:rPr>
        <w:t>TORS</w:t>
      </w:r>
      <w:r w:rsidR="009E1616">
        <w:rPr>
          <w:rFonts w:asciiTheme="minorHAnsi" w:hAnsiTheme="minorHAnsi" w:cstheme="minorHAnsi"/>
          <w:b/>
          <w:u w:val="single"/>
        </w:rPr>
        <w:t>/</w:t>
      </w:r>
      <w:r w:rsidR="005926DD" w:rsidRPr="00060181">
        <w:rPr>
          <w:rFonts w:asciiTheme="minorHAnsi" w:hAnsiTheme="minorHAnsi" w:cstheme="minorHAnsi"/>
          <w:b/>
          <w:u w:val="single"/>
        </w:rPr>
        <w:t>SUPPORT WORKERS</w:t>
      </w:r>
    </w:p>
    <w:p w14:paraId="421AC8DD" w14:textId="7300E8DB" w:rsidR="00974900" w:rsidRDefault="00457BD6" w:rsidP="00C3533A">
      <w:pPr>
        <w:spacing w:line="276" w:lineRule="auto"/>
        <w:rPr>
          <w:rFonts w:asciiTheme="minorHAnsi" w:hAnsiTheme="minorHAnsi" w:cstheme="minorHAnsi"/>
        </w:rPr>
      </w:pPr>
      <w:r>
        <w:rPr>
          <w:rFonts w:asciiTheme="minorHAnsi" w:hAnsiTheme="minorHAnsi" w:cstheme="minorHAnsi"/>
        </w:rPr>
        <w:t>Our staffing team</w:t>
      </w:r>
      <w:r w:rsidR="00974900" w:rsidRPr="008B5AA0">
        <w:rPr>
          <w:rFonts w:asciiTheme="minorHAnsi" w:hAnsiTheme="minorHAnsi" w:cstheme="minorHAnsi"/>
        </w:rPr>
        <w:t xml:space="preserve"> offer different skills and backgrounds which enhance the diverse team ethos and collaborative working ensuring the </w:t>
      </w:r>
      <w:r w:rsidR="00C14B95" w:rsidRPr="008B5AA0">
        <w:rPr>
          <w:rFonts w:asciiTheme="minorHAnsi" w:hAnsiTheme="minorHAnsi" w:cstheme="minorHAnsi"/>
        </w:rPr>
        <w:t>day-to-day</w:t>
      </w:r>
      <w:r w:rsidR="00974900" w:rsidRPr="008B5AA0">
        <w:rPr>
          <w:rFonts w:asciiTheme="minorHAnsi" w:hAnsiTheme="minorHAnsi" w:cstheme="minorHAnsi"/>
        </w:rPr>
        <w:t xml:space="preserve"> support provided to </w:t>
      </w:r>
      <w:r w:rsidR="00AB4513">
        <w:rPr>
          <w:rFonts w:asciiTheme="minorHAnsi" w:hAnsiTheme="minorHAnsi" w:cstheme="minorHAnsi"/>
        </w:rPr>
        <w:t>individuals</w:t>
      </w:r>
      <w:r w:rsidR="00974900" w:rsidRPr="008B5AA0">
        <w:rPr>
          <w:rFonts w:asciiTheme="minorHAnsi" w:hAnsiTheme="minorHAnsi" w:cstheme="minorHAnsi"/>
        </w:rPr>
        <w:t xml:space="preserve"> is of the highest standard.  </w:t>
      </w:r>
      <w:r w:rsidR="00B66DA3">
        <w:rPr>
          <w:rFonts w:asciiTheme="minorHAnsi" w:hAnsiTheme="minorHAnsi" w:cstheme="minorHAnsi"/>
        </w:rPr>
        <w:t xml:space="preserve">All </w:t>
      </w:r>
      <w:r w:rsidR="00B21496">
        <w:rPr>
          <w:rFonts w:asciiTheme="minorHAnsi" w:hAnsiTheme="minorHAnsi" w:cstheme="minorHAnsi"/>
        </w:rPr>
        <w:t xml:space="preserve">support staff </w:t>
      </w:r>
      <w:r w:rsidR="00974900" w:rsidRPr="008B5AA0">
        <w:rPr>
          <w:rFonts w:asciiTheme="minorHAnsi" w:hAnsiTheme="minorHAnsi" w:cstheme="minorHAnsi"/>
        </w:rPr>
        <w:t xml:space="preserve">hold </w:t>
      </w:r>
      <w:r>
        <w:rPr>
          <w:rFonts w:asciiTheme="minorHAnsi" w:hAnsiTheme="minorHAnsi" w:cstheme="minorHAnsi"/>
        </w:rPr>
        <w:t xml:space="preserve">relevant </w:t>
      </w:r>
      <w:r w:rsidR="00974900" w:rsidRPr="008B5AA0">
        <w:rPr>
          <w:rFonts w:asciiTheme="minorHAnsi" w:hAnsiTheme="minorHAnsi" w:cstheme="minorHAnsi"/>
        </w:rPr>
        <w:t>QCF</w:t>
      </w:r>
      <w:r>
        <w:rPr>
          <w:rFonts w:asciiTheme="minorHAnsi" w:hAnsiTheme="minorHAnsi" w:cstheme="minorHAnsi"/>
        </w:rPr>
        <w:t xml:space="preserve"> qualifications at </w:t>
      </w:r>
      <w:r w:rsidR="00B21496">
        <w:rPr>
          <w:rFonts w:asciiTheme="minorHAnsi" w:hAnsiTheme="minorHAnsi" w:cstheme="minorHAnsi"/>
        </w:rPr>
        <w:t xml:space="preserve">the </w:t>
      </w:r>
      <w:r w:rsidR="004D1A6F">
        <w:rPr>
          <w:rFonts w:asciiTheme="minorHAnsi" w:hAnsiTheme="minorHAnsi" w:cstheme="minorHAnsi"/>
        </w:rPr>
        <w:t xml:space="preserve">appropriate levels </w:t>
      </w:r>
      <w:r w:rsidR="00974900" w:rsidRPr="008B5AA0">
        <w:rPr>
          <w:rFonts w:asciiTheme="minorHAnsi" w:hAnsiTheme="minorHAnsi" w:cstheme="minorHAnsi"/>
        </w:rPr>
        <w:t>or are working towards achieving th</w:t>
      </w:r>
      <w:r w:rsidR="00B21496">
        <w:rPr>
          <w:rFonts w:asciiTheme="minorHAnsi" w:hAnsiTheme="minorHAnsi" w:cstheme="minorHAnsi"/>
        </w:rPr>
        <w:t>em</w:t>
      </w:r>
      <w:r w:rsidR="00974900" w:rsidRPr="008B5AA0">
        <w:rPr>
          <w:rFonts w:asciiTheme="minorHAnsi" w:hAnsiTheme="minorHAnsi" w:cstheme="minorHAnsi"/>
        </w:rPr>
        <w:t xml:space="preserve">.  Gelli Aur Care also utilises the services of bank support staff all of whom have a wealth of experience in working in private and </w:t>
      </w:r>
      <w:r w:rsidR="00B441BF" w:rsidRPr="008B5AA0">
        <w:rPr>
          <w:rFonts w:asciiTheme="minorHAnsi" w:hAnsiTheme="minorHAnsi" w:cstheme="minorHAnsi"/>
        </w:rPr>
        <w:t>public-sector</w:t>
      </w:r>
      <w:r w:rsidR="00974900" w:rsidRPr="008B5AA0">
        <w:rPr>
          <w:rFonts w:asciiTheme="minorHAnsi" w:hAnsiTheme="minorHAnsi" w:cstheme="minorHAnsi"/>
        </w:rPr>
        <w:t xml:space="preserve"> care establishments who provide valuable support to the </w:t>
      </w:r>
      <w:r w:rsidR="00532D69" w:rsidRPr="008B5AA0">
        <w:rPr>
          <w:rFonts w:asciiTheme="minorHAnsi" w:hAnsiTheme="minorHAnsi" w:cstheme="minorHAnsi"/>
        </w:rPr>
        <w:t>perma</w:t>
      </w:r>
      <w:r w:rsidR="00532D69">
        <w:rPr>
          <w:rFonts w:asciiTheme="minorHAnsi" w:hAnsiTheme="minorHAnsi" w:cstheme="minorHAnsi"/>
        </w:rPr>
        <w:t>n</w:t>
      </w:r>
      <w:r w:rsidR="00532D69" w:rsidRPr="008B5AA0">
        <w:rPr>
          <w:rFonts w:asciiTheme="minorHAnsi" w:hAnsiTheme="minorHAnsi" w:cstheme="minorHAnsi"/>
        </w:rPr>
        <w:t>ent</w:t>
      </w:r>
      <w:r w:rsidR="00974900" w:rsidRPr="008B5AA0">
        <w:rPr>
          <w:rFonts w:asciiTheme="minorHAnsi" w:hAnsiTheme="minorHAnsi" w:cstheme="minorHAnsi"/>
        </w:rPr>
        <w:t xml:space="preserve"> staff at Gelli Aur</w:t>
      </w:r>
      <w:r w:rsidR="00EA7E0F" w:rsidRPr="008B5AA0">
        <w:rPr>
          <w:rFonts w:asciiTheme="minorHAnsi" w:hAnsiTheme="minorHAnsi" w:cstheme="minorHAnsi"/>
        </w:rPr>
        <w:t xml:space="preserve"> </w:t>
      </w:r>
      <w:r w:rsidR="004D1A6F">
        <w:rPr>
          <w:rFonts w:asciiTheme="minorHAnsi" w:hAnsiTheme="minorHAnsi" w:cstheme="minorHAnsi"/>
        </w:rPr>
        <w:t>C</w:t>
      </w:r>
      <w:r w:rsidR="00EA7E0F" w:rsidRPr="008B5AA0">
        <w:rPr>
          <w:rFonts w:asciiTheme="minorHAnsi" w:hAnsiTheme="minorHAnsi" w:cstheme="minorHAnsi"/>
        </w:rPr>
        <w:t>are.</w:t>
      </w:r>
    </w:p>
    <w:p w14:paraId="2A5CF261" w14:textId="22175C44" w:rsidR="00C22098" w:rsidRDefault="00C22098" w:rsidP="00C3533A">
      <w:pPr>
        <w:spacing w:line="276" w:lineRule="auto"/>
        <w:rPr>
          <w:rFonts w:asciiTheme="minorHAnsi" w:hAnsiTheme="minorHAnsi" w:cstheme="minorHAnsi"/>
        </w:rPr>
      </w:pPr>
    </w:p>
    <w:p w14:paraId="36C7798F" w14:textId="77777777" w:rsidR="00547DE0" w:rsidRDefault="00547DE0" w:rsidP="00547DE0">
      <w:pPr>
        <w:spacing w:line="276" w:lineRule="auto"/>
        <w:rPr>
          <w:rFonts w:asciiTheme="minorHAnsi" w:hAnsiTheme="minorHAnsi" w:cstheme="minorHAnsi"/>
          <w:bCs/>
        </w:rPr>
      </w:pPr>
      <w:r w:rsidRPr="00D341F6">
        <w:rPr>
          <w:rFonts w:asciiTheme="minorHAnsi" w:hAnsiTheme="minorHAnsi" w:cstheme="minorHAnsi"/>
          <w:bCs/>
        </w:rPr>
        <w:lastRenderedPageBreak/>
        <w:t>All staff are subject to vigorous recruitment checks prior to confirmation of a start date this includes a full enhanced Disclosure and Barring Service Certificate for both Adult and Children and copies of at least two satisfactory references.</w:t>
      </w:r>
    </w:p>
    <w:p w14:paraId="2B7EB3E1" w14:textId="77777777" w:rsidR="00547DE0" w:rsidRDefault="00547DE0" w:rsidP="00C3533A">
      <w:pPr>
        <w:spacing w:line="276" w:lineRule="auto"/>
        <w:rPr>
          <w:rFonts w:asciiTheme="minorHAnsi" w:hAnsiTheme="minorHAnsi" w:cstheme="minorHAnsi"/>
        </w:rPr>
      </w:pPr>
    </w:p>
    <w:p w14:paraId="617CF43B" w14:textId="2F925F11" w:rsidR="006B378A" w:rsidRDefault="006B378A" w:rsidP="00C3533A">
      <w:pPr>
        <w:spacing w:line="276" w:lineRule="auto"/>
        <w:rPr>
          <w:rFonts w:asciiTheme="minorHAnsi" w:hAnsiTheme="minorHAnsi" w:cstheme="minorHAnsi"/>
        </w:rPr>
      </w:pPr>
      <w:r>
        <w:rPr>
          <w:rFonts w:asciiTheme="minorHAnsi" w:hAnsiTheme="minorHAnsi" w:cstheme="minorHAnsi"/>
        </w:rPr>
        <w:t>Our staff u</w:t>
      </w:r>
      <w:r w:rsidR="00091AF7">
        <w:rPr>
          <w:rFonts w:asciiTheme="minorHAnsi" w:hAnsiTheme="minorHAnsi" w:cstheme="minorHAnsi"/>
        </w:rPr>
        <w:t>se</w:t>
      </w:r>
      <w:r>
        <w:rPr>
          <w:rFonts w:asciiTheme="minorHAnsi" w:hAnsiTheme="minorHAnsi" w:cstheme="minorHAnsi"/>
        </w:rPr>
        <w:t xml:space="preserve"> digital recording and have </w:t>
      </w:r>
      <w:r w:rsidR="00091AF7">
        <w:rPr>
          <w:rFonts w:asciiTheme="minorHAnsi" w:hAnsiTheme="minorHAnsi" w:cstheme="minorHAnsi"/>
        </w:rPr>
        <w:t xml:space="preserve">individual </w:t>
      </w:r>
      <w:r>
        <w:rPr>
          <w:rFonts w:asciiTheme="minorHAnsi" w:hAnsiTheme="minorHAnsi" w:cstheme="minorHAnsi"/>
        </w:rPr>
        <w:t>access to tablets that hold confidential information</w:t>
      </w:r>
      <w:r w:rsidR="00B66684">
        <w:rPr>
          <w:rFonts w:asciiTheme="minorHAnsi" w:hAnsiTheme="minorHAnsi" w:cstheme="minorHAnsi"/>
        </w:rPr>
        <w:t xml:space="preserve"> we </w:t>
      </w:r>
      <w:r w:rsidR="00091AF7">
        <w:rPr>
          <w:rFonts w:asciiTheme="minorHAnsi" w:hAnsiTheme="minorHAnsi" w:cstheme="minorHAnsi"/>
        </w:rPr>
        <w:t>maximise</w:t>
      </w:r>
      <w:r w:rsidR="00B66684">
        <w:rPr>
          <w:rFonts w:asciiTheme="minorHAnsi" w:hAnsiTheme="minorHAnsi" w:cstheme="minorHAnsi"/>
        </w:rPr>
        <w:t xml:space="preserve"> these facilities to provide up dated information to staff </w:t>
      </w:r>
      <w:r w:rsidR="00091AF7">
        <w:rPr>
          <w:rFonts w:asciiTheme="minorHAnsi" w:hAnsiTheme="minorHAnsi" w:cstheme="minorHAnsi"/>
        </w:rPr>
        <w:t xml:space="preserve">and </w:t>
      </w:r>
      <w:r w:rsidR="00895F2F">
        <w:rPr>
          <w:rFonts w:asciiTheme="minorHAnsi" w:hAnsiTheme="minorHAnsi" w:cstheme="minorHAnsi"/>
        </w:rPr>
        <w:t>essential information</w:t>
      </w:r>
      <w:r w:rsidR="00091AF7">
        <w:rPr>
          <w:rFonts w:asciiTheme="minorHAnsi" w:hAnsiTheme="minorHAnsi" w:cstheme="minorHAnsi"/>
        </w:rPr>
        <w:t xml:space="preserve"> </w:t>
      </w:r>
      <w:r w:rsidR="00572C9D">
        <w:rPr>
          <w:rFonts w:asciiTheme="minorHAnsi" w:hAnsiTheme="minorHAnsi" w:cstheme="minorHAnsi"/>
        </w:rPr>
        <w:t>i</w:t>
      </w:r>
      <w:r w:rsidR="00B66684">
        <w:rPr>
          <w:rFonts w:asciiTheme="minorHAnsi" w:hAnsiTheme="minorHAnsi" w:cstheme="minorHAnsi"/>
        </w:rPr>
        <w:t>nclud</w:t>
      </w:r>
      <w:r w:rsidR="00572C9D">
        <w:rPr>
          <w:rFonts w:asciiTheme="minorHAnsi" w:hAnsiTheme="minorHAnsi" w:cstheme="minorHAnsi"/>
        </w:rPr>
        <w:t>ing</w:t>
      </w:r>
      <w:r w:rsidR="00B66684">
        <w:rPr>
          <w:rFonts w:asciiTheme="minorHAnsi" w:hAnsiTheme="minorHAnsi" w:cstheme="minorHAnsi"/>
        </w:rPr>
        <w:t xml:space="preserve"> the app</w:t>
      </w:r>
      <w:r w:rsidR="00510537">
        <w:rPr>
          <w:rFonts w:asciiTheme="minorHAnsi" w:hAnsiTheme="minorHAnsi" w:cstheme="minorHAnsi"/>
        </w:rPr>
        <w:t>lication</w:t>
      </w:r>
      <w:r w:rsidR="00B66684">
        <w:rPr>
          <w:rFonts w:asciiTheme="minorHAnsi" w:hAnsiTheme="minorHAnsi" w:cstheme="minorHAnsi"/>
        </w:rPr>
        <w:t xml:space="preserve"> for </w:t>
      </w:r>
      <w:r w:rsidR="0070455F">
        <w:rPr>
          <w:rFonts w:asciiTheme="minorHAnsi" w:hAnsiTheme="minorHAnsi" w:cstheme="minorHAnsi"/>
        </w:rPr>
        <w:t xml:space="preserve">Wales </w:t>
      </w:r>
      <w:r w:rsidR="002420EB">
        <w:rPr>
          <w:rFonts w:asciiTheme="minorHAnsi" w:hAnsiTheme="minorHAnsi" w:cstheme="minorHAnsi"/>
        </w:rPr>
        <w:t>Safeguarding Procedures.</w:t>
      </w:r>
    </w:p>
    <w:p w14:paraId="0518E698" w14:textId="77777777" w:rsidR="006B378A" w:rsidRDefault="006B378A" w:rsidP="00C3533A">
      <w:pPr>
        <w:spacing w:line="276" w:lineRule="auto"/>
        <w:rPr>
          <w:rFonts w:asciiTheme="minorHAnsi" w:hAnsiTheme="minorHAnsi" w:cstheme="minorHAnsi"/>
        </w:rPr>
      </w:pPr>
    </w:p>
    <w:p w14:paraId="73A691F4" w14:textId="4FDBEB1B" w:rsidR="00C22098" w:rsidRPr="008B5AA0" w:rsidRDefault="00C22098" w:rsidP="00C3533A">
      <w:pPr>
        <w:spacing w:line="276" w:lineRule="auto"/>
        <w:rPr>
          <w:rFonts w:asciiTheme="minorHAnsi" w:hAnsiTheme="minorHAnsi" w:cstheme="minorHAnsi"/>
        </w:rPr>
      </w:pPr>
      <w:r>
        <w:rPr>
          <w:rFonts w:asciiTheme="minorHAnsi" w:hAnsiTheme="minorHAnsi" w:cstheme="minorHAnsi"/>
        </w:rPr>
        <w:t xml:space="preserve">Gelli Aur Care are supported by an external agency </w:t>
      </w:r>
      <w:r w:rsidR="007844F4">
        <w:rPr>
          <w:rFonts w:asciiTheme="minorHAnsi" w:hAnsiTheme="minorHAnsi" w:cstheme="minorHAnsi"/>
        </w:rPr>
        <w:t>for all matters relating to Human Resources, in addition we work closely with an organisation to provide staff with an Employee Assistance Programme offering a facility for staff to access</w:t>
      </w:r>
      <w:r w:rsidR="003F551D">
        <w:rPr>
          <w:rFonts w:asciiTheme="minorHAnsi" w:hAnsiTheme="minorHAnsi" w:cstheme="minorHAnsi"/>
        </w:rPr>
        <w:t xml:space="preserve"> advice, guidance and support for all aspects of life.  A confidential helpline is available 24/7 with</w:t>
      </w:r>
      <w:r w:rsidR="008D6744">
        <w:rPr>
          <w:rFonts w:asciiTheme="minorHAnsi" w:hAnsiTheme="minorHAnsi" w:cstheme="minorHAnsi"/>
        </w:rPr>
        <w:t xml:space="preserve"> a counselling service </w:t>
      </w:r>
      <w:r w:rsidR="00244F31">
        <w:rPr>
          <w:rFonts w:asciiTheme="minorHAnsi" w:hAnsiTheme="minorHAnsi" w:cstheme="minorHAnsi"/>
        </w:rPr>
        <w:t>s</w:t>
      </w:r>
      <w:r w:rsidR="008D6744">
        <w:rPr>
          <w:rFonts w:asciiTheme="minorHAnsi" w:hAnsiTheme="minorHAnsi" w:cstheme="minorHAnsi"/>
        </w:rPr>
        <w:t>hould our staff require.  Advice on healthy eating and healthy lifestyle is available via an app</w:t>
      </w:r>
      <w:r w:rsidR="00244F31">
        <w:rPr>
          <w:rFonts w:asciiTheme="minorHAnsi" w:hAnsiTheme="minorHAnsi" w:cstheme="minorHAnsi"/>
        </w:rPr>
        <w:t>lication.</w:t>
      </w:r>
    </w:p>
    <w:p w14:paraId="452D7163" w14:textId="10240A16" w:rsidR="004D1A6F" w:rsidRDefault="004D1A6F" w:rsidP="00C3533A">
      <w:pPr>
        <w:spacing w:line="276" w:lineRule="auto"/>
        <w:rPr>
          <w:rFonts w:asciiTheme="minorHAnsi" w:hAnsiTheme="minorHAnsi" w:cstheme="minorHAnsi"/>
        </w:rPr>
      </w:pPr>
    </w:p>
    <w:p w14:paraId="51A3A4EA" w14:textId="77777777" w:rsidR="008A5EB8" w:rsidRPr="008B5AA0" w:rsidRDefault="008A5EB8" w:rsidP="00C3533A">
      <w:pPr>
        <w:spacing w:line="276" w:lineRule="auto"/>
        <w:rPr>
          <w:rFonts w:asciiTheme="minorHAnsi" w:hAnsiTheme="minorHAnsi" w:cstheme="minorHAnsi"/>
        </w:rPr>
      </w:pPr>
    </w:p>
    <w:p w14:paraId="2F751DA1" w14:textId="0FB15C29" w:rsidR="00974900" w:rsidRPr="008B5AA0" w:rsidRDefault="00974900" w:rsidP="00C3533A">
      <w:pPr>
        <w:pStyle w:val="Heading1"/>
        <w:spacing w:line="276" w:lineRule="auto"/>
        <w:rPr>
          <w:rFonts w:asciiTheme="minorHAnsi" w:hAnsiTheme="minorHAnsi" w:cstheme="minorHAnsi"/>
          <w:i w:val="0"/>
          <w:u w:val="none"/>
        </w:rPr>
      </w:pPr>
      <w:r w:rsidRPr="008B5AA0">
        <w:rPr>
          <w:rFonts w:asciiTheme="minorHAnsi" w:hAnsiTheme="minorHAnsi" w:cstheme="minorHAnsi"/>
          <w:i w:val="0"/>
          <w:u w:val="none"/>
        </w:rPr>
        <w:t>Staff Experience</w:t>
      </w:r>
      <w:r w:rsidR="004D1A6F">
        <w:rPr>
          <w:rFonts w:asciiTheme="minorHAnsi" w:hAnsiTheme="minorHAnsi" w:cstheme="minorHAnsi"/>
          <w:i w:val="0"/>
          <w:u w:val="none"/>
        </w:rPr>
        <w:t xml:space="preserve">, Training </w:t>
      </w:r>
      <w:r w:rsidRPr="008B5AA0">
        <w:rPr>
          <w:rFonts w:asciiTheme="minorHAnsi" w:hAnsiTheme="minorHAnsi" w:cstheme="minorHAnsi"/>
          <w:i w:val="0"/>
          <w:u w:val="none"/>
        </w:rPr>
        <w:t>and Qualification</w:t>
      </w:r>
    </w:p>
    <w:p w14:paraId="3AFE7D55" w14:textId="77777777" w:rsidR="00974900" w:rsidRPr="008B5AA0" w:rsidRDefault="00974900" w:rsidP="00C3533A">
      <w:pPr>
        <w:spacing w:line="276" w:lineRule="auto"/>
        <w:jc w:val="both"/>
        <w:rPr>
          <w:rFonts w:asciiTheme="minorHAnsi" w:eastAsia="Futurist" w:hAnsiTheme="minorHAnsi" w:cstheme="minorHAnsi"/>
        </w:rPr>
      </w:pPr>
      <w:r w:rsidRPr="008B5AA0">
        <w:rPr>
          <w:rFonts w:asciiTheme="minorHAnsi" w:eastAsia="Futurist" w:hAnsiTheme="minorHAnsi" w:cstheme="minorHAnsi"/>
        </w:rPr>
        <w:t xml:space="preserve">There is a rigorous recruitment process for people who apply for employment opportunities with Gelli Aur Care. </w:t>
      </w:r>
    </w:p>
    <w:p w14:paraId="501B0988" w14:textId="77777777" w:rsidR="00974900" w:rsidRPr="008B5AA0" w:rsidRDefault="00974900" w:rsidP="00C3533A">
      <w:pPr>
        <w:spacing w:line="276" w:lineRule="auto"/>
        <w:jc w:val="both"/>
        <w:rPr>
          <w:rFonts w:asciiTheme="minorHAnsi" w:eastAsia="Futurist" w:hAnsiTheme="minorHAnsi" w:cstheme="minorHAnsi"/>
        </w:rPr>
      </w:pPr>
    </w:p>
    <w:p w14:paraId="38499693" w14:textId="0E902768" w:rsidR="00974900" w:rsidRPr="008B5AA0" w:rsidRDefault="00974900" w:rsidP="00C3533A">
      <w:pPr>
        <w:spacing w:line="276" w:lineRule="auto"/>
        <w:jc w:val="both"/>
        <w:rPr>
          <w:rFonts w:asciiTheme="minorHAnsi" w:eastAsia="Futurist" w:hAnsiTheme="minorHAnsi" w:cstheme="minorHAnsi"/>
          <w:noProof/>
        </w:rPr>
      </w:pPr>
      <w:r w:rsidRPr="008B5AA0">
        <w:rPr>
          <w:rFonts w:asciiTheme="minorHAnsi" w:eastAsia="Futurist" w:hAnsiTheme="minorHAnsi" w:cstheme="minorHAnsi"/>
          <w:noProof/>
        </w:rPr>
        <w:t xml:space="preserve">All staff are provided with a </w:t>
      </w:r>
      <w:r w:rsidR="003E7082">
        <w:rPr>
          <w:rFonts w:asciiTheme="minorHAnsi" w:eastAsia="Futurist" w:hAnsiTheme="minorHAnsi" w:cstheme="minorHAnsi"/>
          <w:noProof/>
        </w:rPr>
        <w:t>robust</w:t>
      </w:r>
      <w:r w:rsidRPr="008B5AA0">
        <w:rPr>
          <w:rFonts w:asciiTheme="minorHAnsi" w:eastAsia="Futurist" w:hAnsiTheme="minorHAnsi" w:cstheme="minorHAnsi"/>
          <w:noProof/>
        </w:rPr>
        <w:t xml:space="preserve"> induction programme </w:t>
      </w:r>
      <w:r w:rsidR="00C770F0">
        <w:rPr>
          <w:rFonts w:asciiTheme="minorHAnsi" w:eastAsia="Futurist" w:hAnsiTheme="minorHAnsi" w:cstheme="minorHAnsi"/>
          <w:noProof/>
        </w:rPr>
        <w:t>appropriate to their role</w:t>
      </w:r>
      <w:r w:rsidR="00375B64">
        <w:rPr>
          <w:rFonts w:asciiTheme="minorHAnsi" w:eastAsia="Futurist" w:hAnsiTheme="minorHAnsi" w:cstheme="minorHAnsi"/>
          <w:noProof/>
        </w:rPr>
        <w:t>, where they</w:t>
      </w:r>
      <w:r w:rsidR="00E92739">
        <w:rPr>
          <w:rFonts w:asciiTheme="minorHAnsi" w:eastAsia="Futurist" w:hAnsiTheme="minorHAnsi" w:cstheme="minorHAnsi"/>
          <w:noProof/>
        </w:rPr>
        <w:t xml:space="preserve"> are made aware of their responsibilities and those of other staff</w:t>
      </w:r>
      <w:r w:rsidR="00CC24E6">
        <w:rPr>
          <w:rFonts w:asciiTheme="minorHAnsi" w:eastAsia="Futurist" w:hAnsiTheme="minorHAnsi" w:cstheme="minorHAnsi"/>
          <w:noProof/>
        </w:rPr>
        <w:t>, this enables them to be confident and</w:t>
      </w:r>
      <w:r w:rsidR="009D5229">
        <w:rPr>
          <w:rFonts w:asciiTheme="minorHAnsi" w:eastAsia="Futurist" w:hAnsiTheme="minorHAnsi" w:cstheme="minorHAnsi"/>
          <w:noProof/>
        </w:rPr>
        <w:t xml:space="preserve"> understand their accountabilities</w:t>
      </w:r>
      <w:r w:rsidR="00E92739">
        <w:rPr>
          <w:rFonts w:asciiTheme="minorHAnsi" w:eastAsia="Futurist" w:hAnsiTheme="minorHAnsi" w:cstheme="minorHAnsi"/>
          <w:noProof/>
        </w:rPr>
        <w:t>.</w:t>
      </w:r>
      <w:r w:rsidR="00C770F0">
        <w:rPr>
          <w:rFonts w:asciiTheme="minorHAnsi" w:eastAsia="Futurist" w:hAnsiTheme="minorHAnsi" w:cstheme="minorHAnsi"/>
          <w:noProof/>
        </w:rPr>
        <w:t xml:space="preserve">  This consis</w:t>
      </w:r>
      <w:r w:rsidR="00647D5E">
        <w:rPr>
          <w:rFonts w:asciiTheme="minorHAnsi" w:eastAsia="Futurist" w:hAnsiTheme="minorHAnsi" w:cstheme="minorHAnsi"/>
          <w:noProof/>
        </w:rPr>
        <w:t>t</w:t>
      </w:r>
      <w:r w:rsidR="009D5229">
        <w:rPr>
          <w:rFonts w:asciiTheme="minorHAnsi" w:eastAsia="Futurist" w:hAnsiTheme="minorHAnsi" w:cstheme="minorHAnsi"/>
          <w:noProof/>
        </w:rPr>
        <w:t>s</w:t>
      </w:r>
      <w:r w:rsidR="00647D5E">
        <w:rPr>
          <w:rFonts w:asciiTheme="minorHAnsi" w:eastAsia="Futurist" w:hAnsiTheme="minorHAnsi" w:cstheme="minorHAnsi"/>
          <w:noProof/>
        </w:rPr>
        <w:t xml:space="preserve"> of at least</w:t>
      </w:r>
      <w:r w:rsidR="00682440">
        <w:rPr>
          <w:rFonts w:asciiTheme="minorHAnsi" w:eastAsia="Futurist" w:hAnsiTheme="minorHAnsi" w:cstheme="minorHAnsi"/>
          <w:noProof/>
        </w:rPr>
        <w:t xml:space="preserve"> </w:t>
      </w:r>
      <w:r w:rsidR="00647D5E">
        <w:rPr>
          <w:rFonts w:asciiTheme="minorHAnsi" w:eastAsia="Futurist" w:hAnsiTheme="minorHAnsi" w:cstheme="minorHAnsi"/>
          <w:noProof/>
        </w:rPr>
        <w:t xml:space="preserve">a </w:t>
      </w:r>
      <w:r w:rsidR="00682440">
        <w:rPr>
          <w:rFonts w:asciiTheme="minorHAnsi" w:eastAsia="Futurist" w:hAnsiTheme="minorHAnsi" w:cstheme="minorHAnsi"/>
          <w:noProof/>
        </w:rPr>
        <w:t xml:space="preserve">two-week full training programme </w:t>
      </w:r>
      <w:r w:rsidRPr="008B5AA0">
        <w:rPr>
          <w:rFonts w:asciiTheme="minorHAnsi" w:eastAsia="Futurist" w:hAnsiTheme="minorHAnsi" w:cstheme="minorHAnsi"/>
          <w:noProof/>
        </w:rPr>
        <w:t xml:space="preserve">focussed on the </w:t>
      </w:r>
      <w:r w:rsidR="001B30DF">
        <w:rPr>
          <w:rFonts w:asciiTheme="minorHAnsi" w:eastAsia="Futurist" w:hAnsiTheme="minorHAnsi" w:cstheme="minorHAnsi"/>
          <w:noProof/>
        </w:rPr>
        <w:t xml:space="preserve">All Wales </w:t>
      </w:r>
      <w:r w:rsidRPr="008B5AA0">
        <w:rPr>
          <w:rFonts w:asciiTheme="minorHAnsi" w:eastAsia="Futurist" w:hAnsiTheme="minorHAnsi" w:cstheme="minorHAnsi"/>
          <w:noProof/>
        </w:rPr>
        <w:t xml:space="preserve">Induction Framework, with additional internal training </w:t>
      </w:r>
      <w:r w:rsidR="009678AC">
        <w:rPr>
          <w:rFonts w:asciiTheme="minorHAnsi" w:eastAsia="Futurist" w:hAnsiTheme="minorHAnsi" w:cstheme="minorHAnsi"/>
          <w:noProof/>
        </w:rPr>
        <w:t xml:space="preserve">including </w:t>
      </w:r>
      <w:r w:rsidR="004D6157">
        <w:rPr>
          <w:rFonts w:asciiTheme="minorHAnsi" w:eastAsia="Futurist" w:hAnsiTheme="minorHAnsi" w:cstheme="minorHAnsi"/>
          <w:noProof/>
        </w:rPr>
        <w:t xml:space="preserve">but not limited to </w:t>
      </w:r>
      <w:r w:rsidR="009678AC">
        <w:rPr>
          <w:rFonts w:asciiTheme="minorHAnsi" w:eastAsia="Futurist" w:hAnsiTheme="minorHAnsi" w:cstheme="minorHAnsi"/>
          <w:noProof/>
        </w:rPr>
        <w:t>Safeguarding</w:t>
      </w:r>
      <w:r w:rsidR="00724F0C">
        <w:rPr>
          <w:rFonts w:asciiTheme="minorHAnsi" w:eastAsia="Futurist" w:hAnsiTheme="minorHAnsi" w:cstheme="minorHAnsi"/>
          <w:noProof/>
        </w:rPr>
        <w:t xml:space="preserve"> Adults and Children</w:t>
      </w:r>
      <w:r w:rsidR="009678AC">
        <w:rPr>
          <w:rFonts w:asciiTheme="minorHAnsi" w:eastAsia="Futurist" w:hAnsiTheme="minorHAnsi" w:cstheme="minorHAnsi"/>
          <w:noProof/>
        </w:rPr>
        <w:t xml:space="preserve">, </w:t>
      </w:r>
      <w:r w:rsidR="0050611C">
        <w:rPr>
          <w:rFonts w:asciiTheme="minorHAnsi" w:eastAsia="Futurist" w:hAnsiTheme="minorHAnsi" w:cstheme="minorHAnsi"/>
          <w:noProof/>
        </w:rPr>
        <w:t xml:space="preserve">various </w:t>
      </w:r>
      <w:r w:rsidR="009678AC">
        <w:rPr>
          <w:rFonts w:asciiTheme="minorHAnsi" w:eastAsia="Futurist" w:hAnsiTheme="minorHAnsi" w:cstheme="minorHAnsi"/>
          <w:noProof/>
        </w:rPr>
        <w:t>Health &amp; Safety</w:t>
      </w:r>
      <w:r w:rsidR="0050611C">
        <w:rPr>
          <w:rFonts w:asciiTheme="minorHAnsi" w:eastAsia="Futurist" w:hAnsiTheme="minorHAnsi" w:cstheme="minorHAnsi"/>
          <w:noProof/>
        </w:rPr>
        <w:t xml:space="preserve"> Training</w:t>
      </w:r>
      <w:r w:rsidR="009678AC">
        <w:rPr>
          <w:rFonts w:asciiTheme="minorHAnsi" w:eastAsia="Futurist" w:hAnsiTheme="minorHAnsi" w:cstheme="minorHAnsi"/>
          <w:noProof/>
        </w:rPr>
        <w:t xml:space="preserve">, </w:t>
      </w:r>
      <w:r w:rsidR="00481896">
        <w:rPr>
          <w:rFonts w:asciiTheme="minorHAnsi" w:eastAsia="Futurist" w:hAnsiTheme="minorHAnsi" w:cstheme="minorHAnsi"/>
          <w:noProof/>
        </w:rPr>
        <w:t xml:space="preserve">COVID-19 Awareness, </w:t>
      </w:r>
      <w:r w:rsidR="009678AC">
        <w:rPr>
          <w:rFonts w:asciiTheme="minorHAnsi" w:eastAsia="Futurist" w:hAnsiTheme="minorHAnsi" w:cstheme="minorHAnsi"/>
          <w:noProof/>
        </w:rPr>
        <w:t>Administering Medication, First Aid, Conflict Managem</w:t>
      </w:r>
      <w:r w:rsidR="0050611C">
        <w:rPr>
          <w:rFonts w:asciiTheme="minorHAnsi" w:eastAsia="Futurist" w:hAnsiTheme="minorHAnsi" w:cstheme="minorHAnsi"/>
          <w:noProof/>
        </w:rPr>
        <w:t>en</w:t>
      </w:r>
      <w:r w:rsidR="009678AC">
        <w:rPr>
          <w:rFonts w:asciiTheme="minorHAnsi" w:eastAsia="Futurist" w:hAnsiTheme="minorHAnsi" w:cstheme="minorHAnsi"/>
          <w:noProof/>
        </w:rPr>
        <w:t xml:space="preserve">t, </w:t>
      </w:r>
      <w:r w:rsidR="00933A85">
        <w:rPr>
          <w:rFonts w:asciiTheme="minorHAnsi" w:eastAsia="Futurist" w:hAnsiTheme="minorHAnsi" w:cstheme="minorHAnsi"/>
          <w:noProof/>
        </w:rPr>
        <w:t xml:space="preserve">PMVA, </w:t>
      </w:r>
      <w:r w:rsidR="00B3423D">
        <w:rPr>
          <w:rFonts w:asciiTheme="minorHAnsi" w:eastAsia="Futurist" w:hAnsiTheme="minorHAnsi" w:cstheme="minorHAnsi"/>
          <w:noProof/>
        </w:rPr>
        <w:t>S</w:t>
      </w:r>
      <w:r w:rsidR="00343FDB">
        <w:rPr>
          <w:rFonts w:asciiTheme="minorHAnsi" w:eastAsia="Futurist" w:hAnsiTheme="minorHAnsi" w:cstheme="minorHAnsi"/>
          <w:noProof/>
        </w:rPr>
        <w:t>pecific Resid</w:t>
      </w:r>
      <w:r w:rsidR="0050611C">
        <w:rPr>
          <w:rFonts w:asciiTheme="minorHAnsi" w:eastAsia="Futurist" w:hAnsiTheme="minorHAnsi" w:cstheme="minorHAnsi"/>
          <w:noProof/>
        </w:rPr>
        <w:t>e</w:t>
      </w:r>
      <w:r w:rsidR="00343FDB">
        <w:rPr>
          <w:rFonts w:asciiTheme="minorHAnsi" w:eastAsia="Futurist" w:hAnsiTheme="minorHAnsi" w:cstheme="minorHAnsi"/>
          <w:noProof/>
        </w:rPr>
        <w:t xml:space="preserve">nt Training, </w:t>
      </w:r>
      <w:r w:rsidR="00647D5E">
        <w:rPr>
          <w:rFonts w:asciiTheme="minorHAnsi" w:eastAsia="Futurist" w:hAnsiTheme="minorHAnsi" w:cstheme="minorHAnsi"/>
          <w:noProof/>
        </w:rPr>
        <w:t>Bullying</w:t>
      </w:r>
      <w:r w:rsidR="00993DB0">
        <w:rPr>
          <w:rFonts w:asciiTheme="minorHAnsi" w:eastAsia="Futurist" w:hAnsiTheme="minorHAnsi" w:cstheme="minorHAnsi"/>
          <w:noProof/>
        </w:rPr>
        <w:t xml:space="preserve"> and Supporting Money Management</w:t>
      </w:r>
      <w:r w:rsidR="00647D5E">
        <w:rPr>
          <w:rFonts w:asciiTheme="minorHAnsi" w:eastAsia="Futurist" w:hAnsiTheme="minorHAnsi" w:cstheme="minorHAnsi"/>
          <w:noProof/>
        </w:rPr>
        <w:t xml:space="preserve">.  </w:t>
      </w:r>
      <w:r w:rsidR="00375B64">
        <w:rPr>
          <w:rFonts w:asciiTheme="minorHAnsi" w:eastAsia="Futurist" w:hAnsiTheme="minorHAnsi" w:cstheme="minorHAnsi"/>
          <w:noProof/>
        </w:rPr>
        <w:t xml:space="preserve">This is </w:t>
      </w:r>
      <w:r w:rsidRPr="008B5AA0">
        <w:rPr>
          <w:rFonts w:asciiTheme="minorHAnsi" w:eastAsia="Futurist" w:hAnsiTheme="minorHAnsi" w:cstheme="minorHAnsi"/>
          <w:noProof/>
        </w:rPr>
        <w:t xml:space="preserve">supplemented by </w:t>
      </w:r>
      <w:r w:rsidR="001201E0">
        <w:rPr>
          <w:rFonts w:asciiTheme="minorHAnsi" w:eastAsia="Futurist" w:hAnsiTheme="minorHAnsi" w:cstheme="minorHAnsi"/>
          <w:noProof/>
        </w:rPr>
        <w:t xml:space="preserve">further internal training delivered by our employed internal </w:t>
      </w:r>
      <w:r w:rsidR="00F54D25">
        <w:rPr>
          <w:rFonts w:asciiTheme="minorHAnsi" w:eastAsia="Futurist" w:hAnsiTheme="minorHAnsi" w:cstheme="minorHAnsi"/>
          <w:noProof/>
        </w:rPr>
        <w:t>Training Officer</w:t>
      </w:r>
      <w:r w:rsidR="00542561">
        <w:rPr>
          <w:rFonts w:asciiTheme="minorHAnsi" w:eastAsia="Futurist" w:hAnsiTheme="minorHAnsi" w:cstheme="minorHAnsi"/>
          <w:noProof/>
        </w:rPr>
        <w:t xml:space="preserve"> appropriate to </w:t>
      </w:r>
      <w:r w:rsidR="00933A85">
        <w:rPr>
          <w:rFonts w:asciiTheme="minorHAnsi" w:eastAsia="Futurist" w:hAnsiTheme="minorHAnsi" w:cstheme="minorHAnsi"/>
          <w:noProof/>
        </w:rPr>
        <w:t>individual tasks approrpaite to the role</w:t>
      </w:r>
      <w:r w:rsidR="001201E0">
        <w:rPr>
          <w:rFonts w:asciiTheme="minorHAnsi" w:eastAsia="Futurist" w:hAnsiTheme="minorHAnsi" w:cstheme="minorHAnsi"/>
          <w:noProof/>
        </w:rPr>
        <w:t>.  Further training includes</w:t>
      </w:r>
      <w:r w:rsidR="003702FD">
        <w:rPr>
          <w:rFonts w:asciiTheme="minorHAnsi" w:eastAsia="Futurist" w:hAnsiTheme="minorHAnsi" w:cstheme="minorHAnsi"/>
          <w:noProof/>
        </w:rPr>
        <w:t xml:space="preserve"> but is not limited to</w:t>
      </w:r>
      <w:r w:rsidR="001201E0">
        <w:rPr>
          <w:rFonts w:asciiTheme="minorHAnsi" w:eastAsia="Futurist" w:hAnsiTheme="minorHAnsi" w:cstheme="minorHAnsi"/>
          <w:noProof/>
        </w:rPr>
        <w:t xml:space="preserve">, </w:t>
      </w:r>
      <w:r w:rsidR="003702FD">
        <w:rPr>
          <w:rFonts w:asciiTheme="minorHAnsi" w:eastAsia="Futurist" w:hAnsiTheme="minorHAnsi" w:cstheme="minorHAnsi"/>
          <w:noProof/>
        </w:rPr>
        <w:t>E</w:t>
      </w:r>
      <w:r w:rsidR="001201E0">
        <w:rPr>
          <w:rFonts w:asciiTheme="minorHAnsi" w:eastAsia="Futurist" w:hAnsiTheme="minorHAnsi" w:cstheme="minorHAnsi"/>
          <w:noProof/>
        </w:rPr>
        <w:t xml:space="preserve">pilepsy, </w:t>
      </w:r>
      <w:r w:rsidR="003702FD">
        <w:rPr>
          <w:rFonts w:asciiTheme="minorHAnsi" w:eastAsia="Futurist" w:hAnsiTheme="minorHAnsi" w:cstheme="minorHAnsi"/>
          <w:noProof/>
        </w:rPr>
        <w:t>L</w:t>
      </w:r>
      <w:r w:rsidR="001201E0">
        <w:rPr>
          <w:rFonts w:asciiTheme="minorHAnsi" w:eastAsia="Futurist" w:hAnsiTheme="minorHAnsi" w:cstheme="minorHAnsi"/>
          <w:noProof/>
        </w:rPr>
        <w:t xml:space="preserve">earning </w:t>
      </w:r>
      <w:r w:rsidR="003702FD">
        <w:rPr>
          <w:rFonts w:asciiTheme="minorHAnsi" w:eastAsia="Futurist" w:hAnsiTheme="minorHAnsi" w:cstheme="minorHAnsi"/>
          <w:noProof/>
        </w:rPr>
        <w:t>D</w:t>
      </w:r>
      <w:r w:rsidR="001201E0">
        <w:rPr>
          <w:rFonts w:asciiTheme="minorHAnsi" w:eastAsia="Futurist" w:hAnsiTheme="minorHAnsi" w:cstheme="minorHAnsi"/>
          <w:noProof/>
        </w:rPr>
        <w:t xml:space="preserve">isabilities, </w:t>
      </w:r>
      <w:r w:rsidR="003702FD">
        <w:rPr>
          <w:rFonts w:asciiTheme="minorHAnsi" w:eastAsia="Futurist" w:hAnsiTheme="minorHAnsi" w:cstheme="minorHAnsi"/>
          <w:noProof/>
        </w:rPr>
        <w:t>A</w:t>
      </w:r>
      <w:r w:rsidR="001201E0">
        <w:rPr>
          <w:rFonts w:asciiTheme="minorHAnsi" w:eastAsia="Futurist" w:hAnsiTheme="minorHAnsi" w:cstheme="minorHAnsi"/>
          <w:noProof/>
        </w:rPr>
        <w:t xml:space="preserve">utism, </w:t>
      </w:r>
      <w:r w:rsidR="00481896">
        <w:rPr>
          <w:rFonts w:asciiTheme="minorHAnsi" w:eastAsia="Futurist" w:hAnsiTheme="minorHAnsi" w:cstheme="minorHAnsi"/>
          <w:noProof/>
        </w:rPr>
        <w:t>Positive Approaches</w:t>
      </w:r>
      <w:r w:rsidR="00095103">
        <w:rPr>
          <w:rFonts w:asciiTheme="minorHAnsi" w:eastAsia="Futurist" w:hAnsiTheme="minorHAnsi" w:cstheme="minorHAnsi"/>
          <w:noProof/>
        </w:rPr>
        <w:t xml:space="preserve"> and A</w:t>
      </w:r>
      <w:r w:rsidR="00F35076">
        <w:rPr>
          <w:rFonts w:asciiTheme="minorHAnsi" w:eastAsia="Futurist" w:hAnsiTheme="minorHAnsi" w:cstheme="minorHAnsi"/>
          <w:noProof/>
        </w:rPr>
        <w:t>t</w:t>
      </w:r>
      <w:r w:rsidR="00095103">
        <w:rPr>
          <w:rFonts w:asciiTheme="minorHAnsi" w:eastAsia="Futurist" w:hAnsiTheme="minorHAnsi" w:cstheme="minorHAnsi"/>
          <w:noProof/>
        </w:rPr>
        <w:t>titudes</w:t>
      </w:r>
      <w:r w:rsidR="00481896">
        <w:rPr>
          <w:rFonts w:asciiTheme="minorHAnsi" w:eastAsia="Futurist" w:hAnsiTheme="minorHAnsi" w:cstheme="minorHAnsi"/>
          <w:noProof/>
        </w:rPr>
        <w:t>, Healthy Eating, Infection Control &amp; Hygiene</w:t>
      </w:r>
      <w:r w:rsidR="00095103">
        <w:rPr>
          <w:rFonts w:asciiTheme="minorHAnsi" w:eastAsia="Futurist" w:hAnsiTheme="minorHAnsi" w:cstheme="minorHAnsi"/>
          <w:noProof/>
        </w:rPr>
        <w:t xml:space="preserve">, </w:t>
      </w:r>
      <w:r w:rsidR="00B3423D">
        <w:rPr>
          <w:rFonts w:asciiTheme="minorHAnsi" w:eastAsia="Futurist" w:hAnsiTheme="minorHAnsi" w:cstheme="minorHAnsi"/>
          <w:noProof/>
        </w:rPr>
        <w:t>Person Centred Training, Respect and Dignity</w:t>
      </w:r>
      <w:r w:rsidR="001246F1">
        <w:rPr>
          <w:rFonts w:asciiTheme="minorHAnsi" w:eastAsia="Futurist" w:hAnsiTheme="minorHAnsi" w:cstheme="minorHAnsi"/>
          <w:noProof/>
        </w:rPr>
        <w:t xml:space="preserve"> and the</w:t>
      </w:r>
      <w:r w:rsidR="00B3423D">
        <w:rPr>
          <w:rFonts w:asciiTheme="minorHAnsi" w:eastAsia="Futurist" w:hAnsiTheme="minorHAnsi" w:cstheme="minorHAnsi"/>
          <w:noProof/>
        </w:rPr>
        <w:t xml:space="preserve"> Wellbeing Act</w:t>
      </w:r>
      <w:r w:rsidR="00D13837">
        <w:rPr>
          <w:rFonts w:asciiTheme="minorHAnsi" w:eastAsia="Futurist" w:hAnsiTheme="minorHAnsi" w:cstheme="minorHAnsi"/>
          <w:noProof/>
        </w:rPr>
        <w:t xml:space="preserve">.  Our </w:t>
      </w:r>
      <w:r w:rsidR="001058AD">
        <w:rPr>
          <w:rFonts w:asciiTheme="minorHAnsi" w:eastAsia="Futurist" w:hAnsiTheme="minorHAnsi" w:cstheme="minorHAnsi"/>
          <w:noProof/>
        </w:rPr>
        <w:t xml:space="preserve">vigorous and enhanced supporting structure </w:t>
      </w:r>
      <w:r w:rsidR="00665547">
        <w:rPr>
          <w:rFonts w:asciiTheme="minorHAnsi" w:eastAsia="Futurist" w:hAnsiTheme="minorHAnsi" w:cstheme="minorHAnsi"/>
          <w:noProof/>
        </w:rPr>
        <w:t xml:space="preserve">we have </w:t>
      </w:r>
      <w:r w:rsidR="001058AD">
        <w:rPr>
          <w:rFonts w:asciiTheme="minorHAnsi" w:eastAsia="Futurist" w:hAnsiTheme="minorHAnsi" w:cstheme="minorHAnsi"/>
          <w:noProof/>
        </w:rPr>
        <w:t xml:space="preserve">in place to develop our staff </w:t>
      </w:r>
      <w:r w:rsidRPr="008B5AA0">
        <w:rPr>
          <w:rFonts w:asciiTheme="minorHAnsi" w:eastAsia="Futurist" w:hAnsiTheme="minorHAnsi" w:cstheme="minorHAnsi"/>
          <w:noProof/>
        </w:rPr>
        <w:t>ensure</w:t>
      </w:r>
      <w:r w:rsidR="001058AD">
        <w:rPr>
          <w:rFonts w:asciiTheme="minorHAnsi" w:eastAsia="Futurist" w:hAnsiTheme="minorHAnsi" w:cstheme="minorHAnsi"/>
          <w:noProof/>
        </w:rPr>
        <w:t>s</w:t>
      </w:r>
      <w:r w:rsidRPr="008B5AA0">
        <w:rPr>
          <w:rFonts w:asciiTheme="minorHAnsi" w:eastAsia="Futurist" w:hAnsiTheme="minorHAnsi" w:cstheme="minorHAnsi"/>
          <w:noProof/>
        </w:rPr>
        <w:t xml:space="preserve"> we provide a skilled work force to meet the needs of the </w:t>
      </w:r>
      <w:r w:rsidR="00665547">
        <w:rPr>
          <w:rFonts w:asciiTheme="minorHAnsi" w:eastAsia="Futurist" w:hAnsiTheme="minorHAnsi" w:cstheme="minorHAnsi"/>
          <w:noProof/>
        </w:rPr>
        <w:t xml:space="preserve">residents </w:t>
      </w:r>
      <w:r w:rsidRPr="008B5AA0">
        <w:rPr>
          <w:rFonts w:asciiTheme="minorHAnsi" w:eastAsia="Futurist" w:hAnsiTheme="minorHAnsi" w:cstheme="minorHAnsi"/>
          <w:noProof/>
        </w:rPr>
        <w:t>living at Gelli Aur Care.</w:t>
      </w:r>
    </w:p>
    <w:p w14:paraId="7A225C04" w14:textId="77777777" w:rsidR="00284602" w:rsidRPr="008B5AA0" w:rsidRDefault="00284602" w:rsidP="00C3533A">
      <w:pPr>
        <w:spacing w:line="276" w:lineRule="auto"/>
        <w:jc w:val="both"/>
        <w:rPr>
          <w:rFonts w:asciiTheme="minorHAnsi" w:eastAsia="Futurist" w:hAnsiTheme="minorHAnsi" w:cstheme="minorHAnsi"/>
        </w:rPr>
      </w:pPr>
    </w:p>
    <w:p w14:paraId="133104C2" w14:textId="737014A9" w:rsidR="00284602" w:rsidRPr="008B5AA0" w:rsidRDefault="00284602" w:rsidP="00C3533A">
      <w:pPr>
        <w:spacing w:line="276" w:lineRule="auto"/>
        <w:rPr>
          <w:rFonts w:asciiTheme="minorHAnsi" w:hAnsiTheme="minorHAnsi" w:cstheme="minorHAnsi"/>
        </w:rPr>
      </w:pPr>
      <w:r w:rsidRPr="008B5AA0">
        <w:rPr>
          <w:rFonts w:asciiTheme="minorHAnsi" w:hAnsiTheme="minorHAnsi" w:cstheme="minorHAnsi"/>
        </w:rPr>
        <w:t>The team will unde</w:t>
      </w:r>
      <w:r w:rsidR="00FC2161" w:rsidRPr="008B5AA0">
        <w:rPr>
          <w:rFonts w:asciiTheme="minorHAnsi" w:hAnsiTheme="minorHAnsi" w:cstheme="minorHAnsi"/>
        </w:rPr>
        <w:t>r</w:t>
      </w:r>
      <w:r w:rsidRPr="008B5AA0">
        <w:rPr>
          <w:rFonts w:asciiTheme="minorHAnsi" w:hAnsiTheme="minorHAnsi" w:cstheme="minorHAnsi"/>
        </w:rPr>
        <w:t xml:space="preserve">take a specific tailored training programme, focusing on the needs of the </w:t>
      </w:r>
      <w:r w:rsidR="0062012C">
        <w:rPr>
          <w:rFonts w:asciiTheme="minorHAnsi" w:hAnsiTheme="minorHAnsi" w:cstheme="minorHAnsi"/>
        </w:rPr>
        <w:t>residents</w:t>
      </w:r>
      <w:r w:rsidRPr="008B5AA0">
        <w:rPr>
          <w:rFonts w:asciiTheme="minorHAnsi" w:hAnsiTheme="minorHAnsi" w:cstheme="minorHAnsi"/>
        </w:rPr>
        <w:t xml:space="preserve">.  This will commence at the induction </w:t>
      </w:r>
      <w:r w:rsidR="00B441BF" w:rsidRPr="008B5AA0">
        <w:rPr>
          <w:rFonts w:asciiTheme="minorHAnsi" w:hAnsiTheme="minorHAnsi" w:cstheme="minorHAnsi"/>
        </w:rPr>
        <w:t>stage and</w:t>
      </w:r>
      <w:r w:rsidRPr="008B5AA0">
        <w:rPr>
          <w:rFonts w:asciiTheme="minorHAnsi" w:hAnsiTheme="minorHAnsi" w:cstheme="minorHAnsi"/>
        </w:rPr>
        <w:t xml:space="preserve"> will ensure the team are well equipped to deal with the challenges, working in an intensive support service. </w:t>
      </w:r>
    </w:p>
    <w:p w14:paraId="5A905154" w14:textId="77777777" w:rsidR="00284602" w:rsidRPr="008B5AA0" w:rsidRDefault="00284602" w:rsidP="00C3533A">
      <w:pPr>
        <w:spacing w:line="276" w:lineRule="auto"/>
        <w:jc w:val="both"/>
        <w:rPr>
          <w:rFonts w:asciiTheme="minorHAnsi" w:eastAsia="Futurist" w:hAnsiTheme="minorHAnsi" w:cstheme="minorHAnsi"/>
        </w:rPr>
      </w:pPr>
    </w:p>
    <w:p w14:paraId="2AA672A2" w14:textId="6E5B07EA" w:rsidR="00645270" w:rsidRDefault="00974900" w:rsidP="00C3533A">
      <w:pPr>
        <w:spacing w:line="276" w:lineRule="auto"/>
        <w:jc w:val="both"/>
        <w:rPr>
          <w:rFonts w:asciiTheme="minorHAnsi" w:eastAsia="Futurist" w:hAnsiTheme="minorHAnsi" w:cstheme="minorHAnsi"/>
        </w:rPr>
      </w:pPr>
      <w:r w:rsidRPr="008B5AA0">
        <w:rPr>
          <w:rFonts w:asciiTheme="minorHAnsi" w:eastAsia="Futurist" w:hAnsiTheme="minorHAnsi" w:cstheme="minorHAnsi"/>
        </w:rPr>
        <w:t xml:space="preserve">The company emphasises the importance of </w:t>
      </w:r>
      <w:r w:rsidR="008E034A">
        <w:rPr>
          <w:rFonts w:asciiTheme="minorHAnsi" w:eastAsia="Futurist" w:hAnsiTheme="minorHAnsi" w:cstheme="minorHAnsi"/>
        </w:rPr>
        <w:t>individuals</w:t>
      </w:r>
      <w:r w:rsidRPr="008B5AA0">
        <w:rPr>
          <w:rFonts w:asciiTheme="minorHAnsi" w:eastAsia="Futurist" w:hAnsiTheme="minorHAnsi" w:cstheme="minorHAnsi"/>
        </w:rPr>
        <w:t xml:space="preserve"> need for respect, dignity, </w:t>
      </w:r>
      <w:r w:rsidR="0072470E" w:rsidRPr="008B5AA0">
        <w:rPr>
          <w:rFonts w:asciiTheme="minorHAnsi" w:eastAsia="Futurist" w:hAnsiTheme="minorHAnsi" w:cstheme="minorHAnsi"/>
        </w:rPr>
        <w:t>privacy,</w:t>
      </w:r>
      <w:r w:rsidRPr="008B5AA0">
        <w:rPr>
          <w:rFonts w:asciiTheme="minorHAnsi" w:eastAsia="Futurist" w:hAnsiTheme="minorHAnsi" w:cstheme="minorHAnsi"/>
        </w:rPr>
        <w:t xml:space="preserve"> and autonomy.  All staff are currently undertaking or have completed their</w:t>
      </w:r>
      <w:r w:rsidR="00F34D4C" w:rsidRPr="008B5AA0">
        <w:rPr>
          <w:rFonts w:asciiTheme="minorHAnsi" w:eastAsia="Futurist" w:hAnsiTheme="minorHAnsi" w:cstheme="minorHAnsi"/>
        </w:rPr>
        <w:t xml:space="preserve"> </w:t>
      </w:r>
      <w:r w:rsidRPr="008B5AA0">
        <w:rPr>
          <w:rFonts w:asciiTheme="minorHAnsi" w:eastAsia="Futurist" w:hAnsiTheme="minorHAnsi" w:cstheme="minorHAnsi"/>
        </w:rPr>
        <w:t xml:space="preserve">QCF qualification awards.  Gelli Aur Care are committed to providing high levels of training for the staff team, which currently states all staff must have a minimum of 5 paid training days per year.  All staff will have a training and development programme, this training will commence on their first day, which forms part of the induction programme.  The programme takes in to account the guidance as set out by the </w:t>
      </w:r>
      <w:r w:rsidR="008B0C77">
        <w:rPr>
          <w:rFonts w:asciiTheme="minorHAnsi" w:eastAsia="Futurist" w:hAnsiTheme="minorHAnsi" w:cstheme="minorHAnsi"/>
        </w:rPr>
        <w:t>Social Care Wales</w:t>
      </w:r>
      <w:r w:rsidRPr="008B5AA0">
        <w:rPr>
          <w:rFonts w:asciiTheme="minorHAnsi" w:eastAsia="Futurist" w:hAnsiTheme="minorHAnsi" w:cstheme="minorHAnsi"/>
        </w:rPr>
        <w:t xml:space="preserve">.  </w:t>
      </w:r>
    </w:p>
    <w:p w14:paraId="649158C0" w14:textId="77777777" w:rsidR="00645270" w:rsidRDefault="00645270" w:rsidP="00C3533A">
      <w:pPr>
        <w:spacing w:line="276" w:lineRule="auto"/>
        <w:jc w:val="both"/>
        <w:rPr>
          <w:rFonts w:asciiTheme="minorHAnsi" w:eastAsia="Futurist" w:hAnsiTheme="minorHAnsi" w:cstheme="minorHAnsi"/>
        </w:rPr>
      </w:pPr>
    </w:p>
    <w:p w14:paraId="1622A8CD" w14:textId="766F84AF" w:rsidR="00645270" w:rsidRDefault="00645270" w:rsidP="00C3533A">
      <w:pPr>
        <w:spacing w:line="276" w:lineRule="auto"/>
        <w:jc w:val="both"/>
        <w:rPr>
          <w:rFonts w:asciiTheme="minorHAnsi" w:eastAsia="Futurist" w:hAnsiTheme="minorHAnsi" w:cstheme="minorHAnsi"/>
        </w:rPr>
      </w:pPr>
      <w:r>
        <w:rPr>
          <w:rFonts w:asciiTheme="minorHAnsi" w:eastAsia="Futurist" w:hAnsiTheme="minorHAnsi" w:cstheme="minorHAnsi"/>
        </w:rPr>
        <w:lastRenderedPageBreak/>
        <w:t xml:space="preserve">Our internal </w:t>
      </w:r>
      <w:r w:rsidR="0072470E">
        <w:rPr>
          <w:rFonts w:asciiTheme="minorHAnsi" w:eastAsia="Futurist" w:hAnsiTheme="minorHAnsi" w:cstheme="minorHAnsi"/>
        </w:rPr>
        <w:t xml:space="preserve">Training Officer </w:t>
      </w:r>
      <w:r>
        <w:rPr>
          <w:rFonts w:asciiTheme="minorHAnsi" w:eastAsia="Futurist" w:hAnsiTheme="minorHAnsi" w:cstheme="minorHAnsi"/>
        </w:rPr>
        <w:t xml:space="preserve">provides an </w:t>
      </w:r>
      <w:r w:rsidR="00CE7B43">
        <w:rPr>
          <w:rFonts w:asciiTheme="minorHAnsi" w:eastAsia="Futurist" w:hAnsiTheme="minorHAnsi" w:cstheme="minorHAnsi"/>
        </w:rPr>
        <w:t xml:space="preserve">excellent quality to our </w:t>
      </w:r>
      <w:proofErr w:type="gramStart"/>
      <w:r w:rsidR="00CE7B43">
        <w:rPr>
          <w:rFonts w:asciiTheme="minorHAnsi" w:eastAsia="Futurist" w:hAnsiTheme="minorHAnsi" w:cstheme="minorHAnsi"/>
        </w:rPr>
        <w:t>service,</w:t>
      </w:r>
      <w:proofErr w:type="gramEnd"/>
      <w:r w:rsidR="00CE7B43">
        <w:rPr>
          <w:rFonts w:asciiTheme="minorHAnsi" w:eastAsia="Futurist" w:hAnsiTheme="minorHAnsi" w:cstheme="minorHAnsi"/>
        </w:rPr>
        <w:t xml:space="preserve"> bespoke training can be developed to meet the needs of both the residents and our staff</w:t>
      </w:r>
      <w:r w:rsidR="00A92A91">
        <w:rPr>
          <w:rFonts w:asciiTheme="minorHAnsi" w:eastAsia="Futurist" w:hAnsiTheme="minorHAnsi" w:cstheme="minorHAnsi"/>
        </w:rPr>
        <w:t xml:space="preserve"> and allow a good understanding of our </w:t>
      </w:r>
      <w:proofErr w:type="gramStart"/>
      <w:r w:rsidR="00A92A91">
        <w:rPr>
          <w:rFonts w:asciiTheme="minorHAnsi" w:eastAsia="Futurist" w:hAnsiTheme="minorHAnsi" w:cstheme="minorHAnsi"/>
        </w:rPr>
        <w:t>residents</w:t>
      </w:r>
      <w:proofErr w:type="gramEnd"/>
      <w:r w:rsidR="00A92A91">
        <w:rPr>
          <w:rFonts w:asciiTheme="minorHAnsi" w:eastAsia="Futurist" w:hAnsiTheme="minorHAnsi" w:cstheme="minorHAnsi"/>
        </w:rPr>
        <w:t xml:space="preserve"> needs throughout the service.</w:t>
      </w:r>
      <w:r w:rsidR="00CE7B43">
        <w:rPr>
          <w:rFonts w:asciiTheme="minorHAnsi" w:eastAsia="Futurist" w:hAnsiTheme="minorHAnsi" w:cstheme="minorHAnsi"/>
        </w:rPr>
        <w:t xml:space="preserve">  Training can be delivered without delay within our premises ensuring </w:t>
      </w:r>
      <w:r w:rsidR="0081793A">
        <w:rPr>
          <w:rFonts w:asciiTheme="minorHAnsi" w:eastAsia="Futurist" w:hAnsiTheme="minorHAnsi" w:cstheme="minorHAnsi"/>
        </w:rPr>
        <w:t xml:space="preserve">staff are trained and competent in supporting residents </w:t>
      </w:r>
      <w:r w:rsidR="00E36008">
        <w:rPr>
          <w:rFonts w:asciiTheme="minorHAnsi" w:eastAsia="Futurist" w:hAnsiTheme="minorHAnsi" w:cstheme="minorHAnsi"/>
        </w:rPr>
        <w:t>which</w:t>
      </w:r>
      <w:r w:rsidR="007C0DAB">
        <w:rPr>
          <w:rFonts w:asciiTheme="minorHAnsi" w:eastAsia="Futurist" w:hAnsiTheme="minorHAnsi" w:cstheme="minorHAnsi"/>
        </w:rPr>
        <w:t xml:space="preserve"> enables them to make a positive contribution to the</w:t>
      </w:r>
      <w:r w:rsidR="00CB59F1">
        <w:rPr>
          <w:rFonts w:asciiTheme="minorHAnsi" w:eastAsia="Futurist" w:hAnsiTheme="minorHAnsi" w:cstheme="minorHAnsi"/>
        </w:rPr>
        <w:t>ir</w:t>
      </w:r>
      <w:r w:rsidR="007C0DAB">
        <w:rPr>
          <w:rFonts w:asciiTheme="minorHAnsi" w:eastAsia="Futurist" w:hAnsiTheme="minorHAnsi" w:cstheme="minorHAnsi"/>
        </w:rPr>
        <w:t xml:space="preserve"> well-being.  Our Train</w:t>
      </w:r>
      <w:r w:rsidR="00A92A91">
        <w:rPr>
          <w:rFonts w:asciiTheme="minorHAnsi" w:eastAsia="Futurist" w:hAnsiTheme="minorHAnsi" w:cstheme="minorHAnsi"/>
        </w:rPr>
        <w:t>ing Officer</w:t>
      </w:r>
      <w:r w:rsidR="007C0DAB">
        <w:rPr>
          <w:rFonts w:asciiTheme="minorHAnsi" w:eastAsia="Futurist" w:hAnsiTheme="minorHAnsi" w:cstheme="minorHAnsi"/>
        </w:rPr>
        <w:t xml:space="preserve"> is available to provide on-going support</w:t>
      </w:r>
      <w:r w:rsidR="00F60A20">
        <w:rPr>
          <w:rFonts w:asciiTheme="minorHAnsi" w:eastAsia="Futurist" w:hAnsiTheme="minorHAnsi" w:cstheme="minorHAnsi"/>
        </w:rPr>
        <w:t xml:space="preserve">, advice and guidance </w:t>
      </w:r>
      <w:r w:rsidR="007C0DAB">
        <w:rPr>
          <w:rFonts w:asciiTheme="minorHAnsi" w:eastAsia="Futurist" w:hAnsiTheme="minorHAnsi" w:cstheme="minorHAnsi"/>
        </w:rPr>
        <w:t xml:space="preserve">to staff who </w:t>
      </w:r>
      <w:r w:rsidR="00F60A20">
        <w:rPr>
          <w:rFonts w:asciiTheme="minorHAnsi" w:eastAsia="Futurist" w:hAnsiTheme="minorHAnsi" w:cstheme="minorHAnsi"/>
        </w:rPr>
        <w:t>are having difficulties and support them with the</w:t>
      </w:r>
      <w:r w:rsidR="001B30DF">
        <w:rPr>
          <w:rFonts w:asciiTheme="minorHAnsi" w:eastAsia="Futurist" w:hAnsiTheme="minorHAnsi" w:cstheme="minorHAnsi"/>
        </w:rPr>
        <w:t xml:space="preserve">ir </w:t>
      </w:r>
      <w:r w:rsidR="00E36008">
        <w:rPr>
          <w:rFonts w:asciiTheme="minorHAnsi" w:eastAsia="Futurist" w:hAnsiTheme="minorHAnsi" w:cstheme="minorHAnsi"/>
        </w:rPr>
        <w:t>All-Wales</w:t>
      </w:r>
      <w:r w:rsidR="001B30DF">
        <w:rPr>
          <w:rFonts w:asciiTheme="minorHAnsi" w:eastAsia="Futurist" w:hAnsiTheme="minorHAnsi" w:cstheme="minorHAnsi"/>
        </w:rPr>
        <w:t xml:space="preserve"> </w:t>
      </w:r>
      <w:r w:rsidR="007C4168">
        <w:rPr>
          <w:rFonts w:asciiTheme="minorHAnsi" w:eastAsia="Futurist" w:hAnsiTheme="minorHAnsi" w:cstheme="minorHAnsi"/>
        </w:rPr>
        <w:t>Induction Framework and their QCF Qualifications.</w:t>
      </w:r>
    </w:p>
    <w:p w14:paraId="580E90E3" w14:textId="41D93F9D" w:rsidR="007C4168" w:rsidRDefault="007C4168" w:rsidP="00C3533A">
      <w:pPr>
        <w:spacing w:line="276" w:lineRule="auto"/>
        <w:jc w:val="both"/>
        <w:rPr>
          <w:rFonts w:asciiTheme="minorHAnsi" w:eastAsia="Futurist" w:hAnsiTheme="minorHAnsi" w:cstheme="minorHAnsi"/>
        </w:rPr>
      </w:pPr>
    </w:p>
    <w:p w14:paraId="0162BCB5" w14:textId="490B97D1" w:rsidR="00974900" w:rsidRPr="008B5AA0" w:rsidRDefault="00974900" w:rsidP="00C3533A">
      <w:pPr>
        <w:spacing w:line="276" w:lineRule="auto"/>
        <w:jc w:val="both"/>
        <w:rPr>
          <w:rFonts w:asciiTheme="minorHAnsi" w:eastAsia="Futurist" w:hAnsiTheme="minorHAnsi" w:cstheme="minorHAnsi"/>
        </w:rPr>
      </w:pPr>
      <w:r w:rsidRPr="008B5AA0">
        <w:rPr>
          <w:rFonts w:asciiTheme="minorHAnsi" w:eastAsia="Futurist" w:hAnsiTheme="minorHAnsi" w:cstheme="minorHAnsi"/>
        </w:rPr>
        <w:t xml:space="preserve">Staffing levels are reviewed on a regular basis in line with the assessed needs of the </w:t>
      </w:r>
      <w:r w:rsidR="003C0EF9">
        <w:rPr>
          <w:rFonts w:asciiTheme="minorHAnsi" w:eastAsia="Futurist" w:hAnsiTheme="minorHAnsi" w:cstheme="minorHAnsi"/>
        </w:rPr>
        <w:t>residents</w:t>
      </w:r>
      <w:r w:rsidRPr="008B5AA0">
        <w:rPr>
          <w:rFonts w:asciiTheme="minorHAnsi" w:eastAsia="Futurist" w:hAnsiTheme="minorHAnsi" w:cstheme="minorHAnsi"/>
        </w:rPr>
        <w:t>.</w:t>
      </w:r>
      <w:r w:rsidR="00C7554D">
        <w:rPr>
          <w:rFonts w:asciiTheme="minorHAnsi" w:eastAsia="Futurist" w:hAnsiTheme="minorHAnsi" w:cstheme="minorHAnsi"/>
        </w:rPr>
        <w:t xml:space="preserve"> </w:t>
      </w:r>
      <w:r w:rsidRPr="008B5AA0">
        <w:rPr>
          <w:rFonts w:asciiTheme="minorHAnsi" w:eastAsia="Futurist" w:hAnsiTheme="minorHAnsi" w:cstheme="minorHAnsi"/>
        </w:rPr>
        <w:t xml:space="preserve"> In addition to the staff team, there </w:t>
      </w:r>
      <w:r w:rsidR="00C7554D">
        <w:rPr>
          <w:rFonts w:asciiTheme="minorHAnsi" w:eastAsia="Futurist" w:hAnsiTheme="minorHAnsi" w:cstheme="minorHAnsi"/>
        </w:rPr>
        <w:t>is</w:t>
      </w:r>
      <w:r w:rsidRPr="008B5AA0">
        <w:rPr>
          <w:rFonts w:asciiTheme="minorHAnsi" w:eastAsia="Futurist" w:hAnsiTheme="minorHAnsi" w:cstheme="minorHAnsi"/>
        </w:rPr>
        <w:t xml:space="preserve"> a dedicated team of bank staff workers.  These individuals have a vast amount of experience in providing support to </w:t>
      </w:r>
      <w:r w:rsidR="00C7554D">
        <w:rPr>
          <w:rFonts w:asciiTheme="minorHAnsi" w:eastAsia="Futurist" w:hAnsiTheme="minorHAnsi" w:cstheme="minorHAnsi"/>
        </w:rPr>
        <w:t>individuals</w:t>
      </w:r>
      <w:r w:rsidRPr="008B5AA0">
        <w:rPr>
          <w:rFonts w:asciiTheme="minorHAnsi" w:eastAsia="Futurist" w:hAnsiTheme="minorHAnsi" w:cstheme="minorHAnsi"/>
        </w:rPr>
        <w:t xml:space="preserve"> with learning disabilities and co-existing mental health issues. </w:t>
      </w:r>
    </w:p>
    <w:p w14:paraId="5EB2F310" w14:textId="77777777" w:rsidR="008A5EB8" w:rsidRPr="008B5AA0" w:rsidRDefault="008A5EB8" w:rsidP="00C3533A">
      <w:pPr>
        <w:spacing w:line="276" w:lineRule="auto"/>
        <w:rPr>
          <w:rFonts w:asciiTheme="minorHAnsi" w:hAnsiTheme="minorHAnsi" w:cstheme="minorHAnsi"/>
        </w:rPr>
      </w:pPr>
    </w:p>
    <w:p w14:paraId="2230C099" w14:textId="0B4C1875" w:rsidR="00974900" w:rsidRPr="008B5AA0" w:rsidRDefault="00974900" w:rsidP="00C3533A">
      <w:pPr>
        <w:spacing w:line="276" w:lineRule="auto"/>
        <w:rPr>
          <w:rFonts w:asciiTheme="minorHAnsi" w:hAnsiTheme="minorHAnsi" w:cstheme="minorHAnsi"/>
          <w:b/>
        </w:rPr>
      </w:pPr>
      <w:r w:rsidRPr="008B5AA0">
        <w:rPr>
          <w:rFonts w:asciiTheme="minorHAnsi" w:hAnsiTheme="minorHAnsi" w:cstheme="minorHAnsi"/>
          <w:b/>
        </w:rPr>
        <w:t xml:space="preserve">Specialist </w:t>
      </w:r>
      <w:r w:rsidR="00C7554D">
        <w:rPr>
          <w:rFonts w:asciiTheme="minorHAnsi" w:hAnsiTheme="minorHAnsi" w:cstheme="minorHAnsi"/>
          <w:b/>
        </w:rPr>
        <w:t>S</w:t>
      </w:r>
      <w:r w:rsidRPr="008B5AA0">
        <w:rPr>
          <w:rFonts w:asciiTheme="minorHAnsi" w:hAnsiTheme="minorHAnsi" w:cstheme="minorHAnsi"/>
          <w:b/>
        </w:rPr>
        <w:t xml:space="preserve">upport </w:t>
      </w:r>
      <w:r w:rsidR="00C7554D">
        <w:rPr>
          <w:rFonts w:asciiTheme="minorHAnsi" w:hAnsiTheme="minorHAnsi" w:cstheme="minorHAnsi"/>
          <w:b/>
        </w:rPr>
        <w:t>S</w:t>
      </w:r>
      <w:r w:rsidRPr="008B5AA0">
        <w:rPr>
          <w:rFonts w:asciiTheme="minorHAnsi" w:hAnsiTheme="minorHAnsi" w:cstheme="minorHAnsi"/>
          <w:b/>
        </w:rPr>
        <w:t>ervices/</w:t>
      </w:r>
      <w:r w:rsidR="00C16730">
        <w:rPr>
          <w:rFonts w:asciiTheme="minorHAnsi" w:hAnsiTheme="minorHAnsi" w:cstheme="minorHAnsi"/>
          <w:b/>
        </w:rPr>
        <w:t>B</w:t>
      </w:r>
      <w:r w:rsidRPr="008B5AA0">
        <w:rPr>
          <w:rFonts w:asciiTheme="minorHAnsi" w:hAnsiTheme="minorHAnsi" w:cstheme="minorHAnsi"/>
          <w:b/>
        </w:rPr>
        <w:t xml:space="preserve">espoke </w:t>
      </w:r>
      <w:r w:rsidR="00C16730">
        <w:rPr>
          <w:rFonts w:asciiTheme="minorHAnsi" w:hAnsiTheme="minorHAnsi" w:cstheme="minorHAnsi"/>
          <w:b/>
        </w:rPr>
        <w:t>S</w:t>
      </w:r>
      <w:r w:rsidRPr="008B5AA0">
        <w:rPr>
          <w:rFonts w:asciiTheme="minorHAnsi" w:hAnsiTheme="minorHAnsi" w:cstheme="minorHAnsi"/>
          <w:b/>
        </w:rPr>
        <w:t>ervices</w:t>
      </w:r>
    </w:p>
    <w:p w14:paraId="43597CEE" w14:textId="7C13951A" w:rsidR="00284602" w:rsidRDefault="00974900" w:rsidP="00C3533A">
      <w:pPr>
        <w:spacing w:line="276" w:lineRule="auto"/>
        <w:rPr>
          <w:rFonts w:asciiTheme="minorHAnsi" w:hAnsiTheme="minorHAnsi" w:cstheme="minorHAnsi"/>
        </w:rPr>
      </w:pPr>
      <w:r w:rsidRPr="008B5AA0">
        <w:rPr>
          <w:rFonts w:asciiTheme="minorHAnsi" w:hAnsiTheme="minorHAnsi" w:cstheme="minorHAnsi"/>
        </w:rPr>
        <w:t xml:space="preserve">Staffing levels are specifically designed to meet the needs of the individual </w:t>
      </w:r>
      <w:r w:rsidR="00350933">
        <w:rPr>
          <w:rFonts w:asciiTheme="minorHAnsi" w:hAnsiTheme="minorHAnsi" w:cstheme="minorHAnsi"/>
        </w:rPr>
        <w:t>r</w:t>
      </w:r>
      <w:r w:rsidR="006975DB">
        <w:rPr>
          <w:rFonts w:asciiTheme="minorHAnsi" w:hAnsiTheme="minorHAnsi" w:cstheme="minorHAnsi"/>
        </w:rPr>
        <w:t>esidents</w:t>
      </w:r>
      <w:r w:rsidRPr="008B5AA0">
        <w:rPr>
          <w:rFonts w:asciiTheme="minorHAnsi" w:hAnsiTheme="minorHAnsi" w:cstheme="minorHAnsi"/>
        </w:rPr>
        <w:t xml:space="preserve"> and operational needs of the </w:t>
      </w:r>
      <w:r w:rsidR="006975DB">
        <w:rPr>
          <w:rFonts w:asciiTheme="minorHAnsi" w:hAnsiTheme="minorHAnsi" w:cstheme="minorHAnsi"/>
        </w:rPr>
        <w:t>service</w:t>
      </w:r>
      <w:r w:rsidRPr="008B5AA0">
        <w:rPr>
          <w:rFonts w:asciiTheme="minorHAnsi" w:hAnsiTheme="minorHAnsi" w:cstheme="minorHAnsi"/>
        </w:rPr>
        <w:t xml:space="preserve">.  </w:t>
      </w:r>
      <w:r w:rsidR="00EA7E0F" w:rsidRPr="008B5AA0">
        <w:rPr>
          <w:rFonts w:asciiTheme="minorHAnsi" w:hAnsiTheme="minorHAnsi" w:cstheme="minorHAnsi"/>
        </w:rPr>
        <w:t>Gelli Aur</w:t>
      </w:r>
      <w:r w:rsidR="00284602" w:rsidRPr="008B5AA0">
        <w:rPr>
          <w:rFonts w:asciiTheme="minorHAnsi" w:hAnsiTheme="minorHAnsi" w:cstheme="minorHAnsi"/>
        </w:rPr>
        <w:t xml:space="preserve"> Care</w:t>
      </w:r>
      <w:r w:rsidR="00EA7E0F" w:rsidRPr="008B5AA0">
        <w:rPr>
          <w:rFonts w:asciiTheme="minorHAnsi" w:hAnsiTheme="minorHAnsi" w:cstheme="minorHAnsi"/>
        </w:rPr>
        <w:t xml:space="preserve"> provide varied shift patterns, flexible support 24 hours per day, 7 days per week.  This includes sleeping/waking</w:t>
      </w:r>
      <w:r w:rsidR="00C9004D" w:rsidRPr="008B5AA0">
        <w:rPr>
          <w:rFonts w:asciiTheme="minorHAnsi" w:hAnsiTheme="minorHAnsi" w:cstheme="minorHAnsi"/>
        </w:rPr>
        <w:t xml:space="preserve"> night support depending on the need of the </w:t>
      </w:r>
      <w:r w:rsidR="006975DB">
        <w:rPr>
          <w:rFonts w:asciiTheme="minorHAnsi" w:hAnsiTheme="minorHAnsi" w:cstheme="minorHAnsi"/>
        </w:rPr>
        <w:t>residents</w:t>
      </w:r>
      <w:r w:rsidR="00C9004D" w:rsidRPr="008B5AA0">
        <w:rPr>
          <w:rFonts w:asciiTheme="minorHAnsi" w:hAnsiTheme="minorHAnsi" w:cstheme="minorHAnsi"/>
        </w:rPr>
        <w:t xml:space="preserve">. </w:t>
      </w:r>
    </w:p>
    <w:p w14:paraId="2CD14432" w14:textId="77777777" w:rsidR="000F749B" w:rsidRDefault="000F749B" w:rsidP="00C3533A">
      <w:pPr>
        <w:spacing w:line="276" w:lineRule="auto"/>
        <w:rPr>
          <w:rFonts w:asciiTheme="minorHAnsi" w:hAnsiTheme="minorHAnsi" w:cstheme="minorHAnsi"/>
        </w:rPr>
      </w:pPr>
    </w:p>
    <w:p w14:paraId="272CB3FB" w14:textId="4EDA6DB7" w:rsidR="008A77DF" w:rsidRPr="008B5AA0" w:rsidRDefault="008A77DF" w:rsidP="00C3533A">
      <w:pPr>
        <w:spacing w:line="276" w:lineRule="auto"/>
        <w:rPr>
          <w:rFonts w:asciiTheme="minorHAnsi" w:hAnsiTheme="minorHAnsi" w:cstheme="minorHAnsi"/>
        </w:rPr>
      </w:pPr>
      <w:r w:rsidRPr="008B5AA0">
        <w:rPr>
          <w:rFonts w:asciiTheme="minorHAnsi" w:hAnsiTheme="minorHAnsi" w:cstheme="minorHAnsi"/>
        </w:rPr>
        <w:t xml:space="preserve">Positive Behaviour Management </w:t>
      </w:r>
      <w:r w:rsidR="00284602" w:rsidRPr="008B5AA0">
        <w:rPr>
          <w:rFonts w:asciiTheme="minorHAnsi" w:hAnsiTheme="minorHAnsi" w:cstheme="minorHAnsi"/>
        </w:rPr>
        <w:t>T</w:t>
      </w:r>
      <w:r w:rsidRPr="008B5AA0">
        <w:rPr>
          <w:rFonts w:asciiTheme="minorHAnsi" w:hAnsiTheme="minorHAnsi" w:cstheme="minorHAnsi"/>
        </w:rPr>
        <w:t xml:space="preserve">raining is </w:t>
      </w:r>
      <w:r w:rsidR="00284602" w:rsidRPr="008B5AA0">
        <w:rPr>
          <w:rFonts w:asciiTheme="minorHAnsi" w:hAnsiTheme="minorHAnsi" w:cstheme="minorHAnsi"/>
        </w:rPr>
        <w:t>about</w:t>
      </w:r>
      <w:r w:rsidRPr="008B5AA0">
        <w:rPr>
          <w:rFonts w:asciiTheme="minorHAnsi" w:hAnsiTheme="minorHAnsi" w:cstheme="minorHAnsi"/>
        </w:rPr>
        <w:t xml:space="preserve"> developing skills, </w:t>
      </w:r>
      <w:r w:rsidR="00350933" w:rsidRPr="008B5AA0">
        <w:rPr>
          <w:rFonts w:asciiTheme="minorHAnsi" w:hAnsiTheme="minorHAnsi" w:cstheme="minorHAnsi"/>
        </w:rPr>
        <w:t>competences,</w:t>
      </w:r>
      <w:r w:rsidRPr="008B5AA0">
        <w:rPr>
          <w:rFonts w:asciiTheme="minorHAnsi" w:hAnsiTheme="minorHAnsi" w:cstheme="minorHAnsi"/>
        </w:rPr>
        <w:t xml:space="preserve"> and knowledge of staff</w:t>
      </w:r>
      <w:r w:rsidR="00FC4716">
        <w:rPr>
          <w:rFonts w:asciiTheme="minorHAnsi" w:hAnsiTheme="minorHAnsi" w:cstheme="minorHAnsi"/>
        </w:rPr>
        <w:t xml:space="preserve"> and residents </w:t>
      </w:r>
      <w:r w:rsidRPr="008B5AA0">
        <w:rPr>
          <w:rFonts w:asciiTheme="minorHAnsi" w:hAnsiTheme="minorHAnsi" w:cstheme="minorHAnsi"/>
        </w:rPr>
        <w:t>at Gelli Aur Care</w:t>
      </w:r>
      <w:r w:rsidR="00284602" w:rsidRPr="008B5AA0">
        <w:rPr>
          <w:rFonts w:asciiTheme="minorHAnsi" w:hAnsiTheme="minorHAnsi" w:cstheme="minorHAnsi"/>
        </w:rPr>
        <w:t xml:space="preserve">.  It is aimed for those </w:t>
      </w:r>
      <w:r w:rsidRPr="008B5AA0">
        <w:rPr>
          <w:rFonts w:asciiTheme="minorHAnsi" w:hAnsiTheme="minorHAnsi" w:cstheme="minorHAnsi"/>
        </w:rPr>
        <w:t>who work with people</w:t>
      </w:r>
      <w:r w:rsidR="00284602" w:rsidRPr="008B5AA0">
        <w:rPr>
          <w:rFonts w:asciiTheme="minorHAnsi" w:hAnsiTheme="minorHAnsi" w:cstheme="minorHAnsi"/>
        </w:rPr>
        <w:t>,</w:t>
      </w:r>
      <w:r w:rsidRPr="008B5AA0">
        <w:rPr>
          <w:rFonts w:asciiTheme="minorHAnsi" w:hAnsiTheme="minorHAnsi" w:cstheme="minorHAnsi"/>
        </w:rPr>
        <w:t xml:space="preserve"> with a learning disability</w:t>
      </w:r>
      <w:r w:rsidR="00284602" w:rsidRPr="008B5AA0">
        <w:rPr>
          <w:rFonts w:asciiTheme="minorHAnsi" w:hAnsiTheme="minorHAnsi" w:cstheme="minorHAnsi"/>
        </w:rPr>
        <w:t xml:space="preserve">, </w:t>
      </w:r>
      <w:r w:rsidRPr="008B5AA0">
        <w:rPr>
          <w:rFonts w:asciiTheme="minorHAnsi" w:hAnsiTheme="minorHAnsi" w:cstheme="minorHAnsi"/>
        </w:rPr>
        <w:t>who present with behaviours that challenge</w:t>
      </w:r>
      <w:r w:rsidR="00284602" w:rsidRPr="008B5AA0">
        <w:rPr>
          <w:rFonts w:asciiTheme="minorHAnsi" w:hAnsiTheme="minorHAnsi" w:cstheme="minorHAnsi"/>
        </w:rPr>
        <w:t>.  This is to ensure</w:t>
      </w:r>
      <w:r w:rsidRPr="008B5AA0">
        <w:rPr>
          <w:rFonts w:asciiTheme="minorHAnsi" w:hAnsiTheme="minorHAnsi" w:cstheme="minorHAnsi"/>
        </w:rPr>
        <w:t xml:space="preserve"> they </w:t>
      </w:r>
      <w:r w:rsidR="00B441BF" w:rsidRPr="008B5AA0">
        <w:rPr>
          <w:rFonts w:asciiTheme="minorHAnsi" w:hAnsiTheme="minorHAnsi" w:cstheme="minorHAnsi"/>
        </w:rPr>
        <w:t>can</w:t>
      </w:r>
      <w:r w:rsidRPr="008B5AA0">
        <w:rPr>
          <w:rFonts w:asciiTheme="minorHAnsi" w:hAnsiTheme="minorHAnsi" w:cstheme="minorHAnsi"/>
        </w:rPr>
        <w:t xml:space="preserve"> work in a positive and pro</w:t>
      </w:r>
      <w:r w:rsidR="00664F47" w:rsidRPr="008B5AA0">
        <w:rPr>
          <w:rFonts w:asciiTheme="minorHAnsi" w:hAnsiTheme="minorHAnsi" w:cstheme="minorHAnsi"/>
        </w:rPr>
        <w:t>-</w:t>
      </w:r>
      <w:r w:rsidRPr="008B5AA0">
        <w:rPr>
          <w:rFonts w:asciiTheme="minorHAnsi" w:hAnsiTheme="minorHAnsi" w:cstheme="minorHAnsi"/>
        </w:rPr>
        <w:t xml:space="preserve">active way to minimise the use of all forms </w:t>
      </w:r>
      <w:r w:rsidR="00284602" w:rsidRPr="008B5AA0">
        <w:rPr>
          <w:rFonts w:asciiTheme="minorHAnsi" w:hAnsiTheme="minorHAnsi" w:cstheme="minorHAnsi"/>
        </w:rPr>
        <w:t xml:space="preserve">of </w:t>
      </w:r>
      <w:r w:rsidRPr="008B5AA0">
        <w:rPr>
          <w:rFonts w:asciiTheme="minorHAnsi" w:hAnsiTheme="minorHAnsi" w:cstheme="minorHAnsi"/>
        </w:rPr>
        <w:t xml:space="preserve">restrictive practices. </w:t>
      </w:r>
      <w:r w:rsidR="00350933">
        <w:rPr>
          <w:rFonts w:asciiTheme="minorHAnsi" w:hAnsiTheme="minorHAnsi" w:cstheme="minorHAnsi"/>
        </w:rPr>
        <w:t xml:space="preserve"> </w:t>
      </w:r>
      <w:r w:rsidRPr="008B5AA0">
        <w:rPr>
          <w:rFonts w:asciiTheme="minorHAnsi" w:hAnsiTheme="minorHAnsi" w:cstheme="minorHAnsi"/>
        </w:rPr>
        <w:t xml:space="preserve">It is therefore good practice to deliver training </w:t>
      </w:r>
      <w:r w:rsidR="00B441BF" w:rsidRPr="008B5AA0">
        <w:rPr>
          <w:rFonts w:asciiTheme="minorHAnsi" w:hAnsiTheme="minorHAnsi" w:cstheme="minorHAnsi"/>
        </w:rPr>
        <w:t>based on</w:t>
      </w:r>
      <w:r w:rsidRPr="008B5AA0">
        <w:rPr>
          <w:rFonts w:asciiTheme="minorHAnsi" w:hAnsiTheme="minorHAnsi" w:cstheme="minorHAnsi"/>
        </w:rPr>
        <w:t xml:space="preserve"> prevention before delivering any training </w:t>
      </w:r>
      <w:r w:rsidR="00284602" w:rsidRPr="008B5AA0">
        <w:rPr>
          <w:rFonts w:asciiTheme="minorHAnsi" w:hAnsiTheme="minorHAnsi" w:cstheme="minorHAnsi"/>
        </w:rPr>
        <w:t>i</w:t>
      </w:r>
      <w:r w:rsidRPr="008B5AA0">
        <w:rPr>
          <w:rFonts w:asciiTheme="minorHAnsi" w:hAnsiTheme="minorHAnsi" w:cstheme="minorHAnsi"/>
        </w:rPr>
        <w:t>n restrictive practice such as restrictive physical interventions.</w:t>
      </w:r>
      <w:r w:rsidR="00193810">
        <w:rPr>
          <w:rFonts w:asciiTheme="minorHAnsi" w:hAnsiTheme="minorHAnsi" w:cstheme="minorHAnsi"/>
        </w:rPr>
        <w:t xml:space="preserve">  Our internal Training Officer is qualified to deliver Conflict Management training</w:t>
      </w:r>
      <w:r w:rsidR="00E1223C">
        <w:rPr>
          <w:rFonts w:asciiTheme="minorHAnsi" w:hAnsiTheme="minorHAnsi" w:cstheme="minorHAnsi"/>
        </w:rPr>
        <w:t xml:space="preserve"> and PMVA/MOVA/PBM/MVA in physical intervention techniques.</w:t>
      </w:r>
    </w:p>
    <w:p w14:paraId="79016452" w14:textId="77777777" w:rsidR="008A77DF" w:rsidRPr="008B5AA0" w:rsidRDefault="008A77DF" w:rsidP="00C3533A">
      <w:pPr>
        <w:spacing w:line="276" w:lineRule="auto"/>
        <w:rPr>
          <w:rFonts w:asciiTheme="minorHAnsi" w:hAnsiTheme="minorHAnsi" w:cstheme="minorHAnsi"/>
        </w:rPr>
      </w:pPr>
    </w:p>
    <w:p w14:paraId="45728A36" w14:textId="77777777" w:rsidR="00974900" w:rsidRPr="008B5AA0" w:rsidRDefault="00974900" w:rsidP="00C3533A">
      <w:pPr>
        <w:spacing w:line="276" w:lineRule="auto"/>
        <w:rPr>
          <w:rFonts w:asciiTheme="minorHAnsi" w:hAnsiTheme="minorHAnsi" w:cstheme="minorHAnsi"/>
        </w:rPr>
      </w:pPr>
      <w:r w:rsidRPr="008B5AA0">
        <w:rPr>
          <w:rFonts w:asciiTheme="minorHAnsi" w:hAnsiTheme="minorHAnsi" w:cstheme="minorHAnsi"/>
        </w:rPr>
        <w:t>The provision of training has proven to have a positive impact on staff and the individuals that reside at Gelli Aur Care and can reduce instances of challenging behaviour and/or breakdown of placement.</w:t>
      </w:r>
    </w:p>
    <w:p w14:paraId="562D0D29" w14:textId="77777777" w:rsidR="00F16866" w:rsidRPr="008B5AA0" w:rsidRDefault="00F16866" w:rsidP="00C3533A">
      <w:pPr>
        <w:spacing w:line="276" w:lineRule="auto"/>
        <w:rPr>
          <w:rFonts w:asciiTheme="minorHAnsi" w:hAnsiTheme="minorHAnsi" w:cstheme="minorHAnsi"/>
        </w:rPr>
      </w:pPr>
    </w:p>
    <w:p w14:paraId="195ECC0B" w14:textId="4A3C14FC" w:rsidR="00F16866" w:rsidRDefault="00F16866" w:rsidP="00C3533A">
      <w:pPr>
        <w:spacing w:line="276" w:lineRule="auto"/>
        <w:rPr>
          <w:rFonts w:asciiTheme="minorHAnsi" w:hAnsiTheme="minorHAnsi" w:cstheme="minorHAnsi"/>
        </w:rPr>
      </w:pPr>
      <w:r w:rsidRPr="008B5AA0">
        <w:rPr>
          <w:rFonts w:asciiTheme="minorHAnsi" w:hAnsiTheme="minorHAnsi" w:cstheme="minorHAnsi"/>
        </w:rPr>
        <w:t>P</w:t>
      </w:r>
      <w:r w:rsidR="00284602" w:rsidRPr="008B5AA0">
        <w:rPr>
          <w:rFonts w:asciiTheme="minorHAnsi" w:hAnsiTheme="minorHAnsi" w:cstheme="minorHAnsi"/>
        </w:rPr>
        <w:t xml:space="preserve">ositive </w:t>
      </w:r>
      <w:r w:rsidRPr="008B5AA0">
        <w:rPr>
          <w:rFonts w:asciiTheme="minorHAnsi" w:hAnsiTheme="minorHAnsi" w:cstheme="minorHAnsi"/>
        </w:rPr>
        <w:t>B</w:t>
      </w:r>
      <w:r w:rsidR="00284602" w:rsidRPr="008B5AA0">
        <w:rPr>
          <w:rFonts w:asciiTheme="minorHAnsi" w:hAnsiTheme="minorHAnsi" w:cstheme="minorHAnsi"/>
        </w:rPr>
        <w:t xml:space="preserve">ehaviour </w:t>
      </w:r>
      <w:r w:rsidRPr="008B5AA0">
        <w:rPr>
          <w:rFonts w:asciiTheme="minorHAnsi" w:hAnsiTheme="minorHAnsi" w:cstheme="minorHAnsi"/>
        </w:rPr>
        <w:t>M</w:t>
      </w:r>
      <w:r w:rsidR="00284602" w:rsidRPr="008B5AA0">
        <w:rPr>
          <w:rFonts w:asciiTheme="minorHAnsi" w:hAnsiTheme="minorHAnsi" w:cstheme="minorHAnsi"/>
        </w:rPr>
        <w:t>anagement</w:t>
      </w:r>
      <w:r w:rsidRPr="008B5AA0">
        <w:rPr>
          <w:rFonts w:asciiTheme="minorHAnsi" w:hAnsiTheme="minorHAnsi" w:cstheme="minorHAnsi"/>
        </w:rPr>
        <w:t xml:space="preserve"> Training is part of a broader clinical model known as </w:t>
      </w:r>
      <w:r w:rsidR="00284602" w:rsidRPr="008B5AA0">
        <w:rPr>
          <w:rFonts w:asciiTheme="minorHAnsi" w:hAnsiTheme="minorHAnsi" w:cstheme="minorHAnsi"/>
        </w:rPr>
        <w:t>P</w:t>
      </w:r>
      <w:r w:rsidRPr="008B5AA0">
        <w:rPr>
          <w:rFonts w:asciiTheme="minorHAnsi" w:hAnsiTheme="minorHAnsi" w:cstheme="minorHAnsi"/>
        </w:rPr>
        <w:t xml:space="preserve">ositive </w:t>
      </w:r>
      <w:r w:rsidR="00284602" w:rsidRPr="008B5AA0">
        <w:rPr>
          <w:rFonts w:asciiTheme="minorHAnsi" w:hAnsiTheme="minorHAnsi" w:cstheme="minorHAnsi"/>
        </w:rPr>
        <w:t>B</w:t>
      </w:r>
      <w:r w:rsidRPr="008B5AA0">
        <w:rPr>
          <w:rFonts w:asciiTheme="minorHAnsi" w:hAnsiTheme="minorHAnsi" w:cstheme="minorHAnsi"/>
        </w:rPr>
        <w:t xml:space="preserve">ehaviour </w:t>
      </w:r>
      <w:r w:rsidR="00284602" w:rsidRPr="008B5AA0">
        <w:rPr>
          <w:rFonts w:asciiTheme="minorHAnsi" w:hAnsiTheme="minorHAnsi" w:cstheme="minorHAnsi"/>
        </w:rPr>
        <w:t>S</w:t>
      </w:r>
      <w:r w:rsidRPr="008B5AA0">
        <w:rPr>
          <w:rFonts w:asciiTheme="minorHAnsi" w:hAnsiTheme="minorHAnsi" w:cstheme="minorHAnsi"/>
        </w:rPr>
        <w:t xml:space="preserve">upport. </w:t>
      </w:r>
      <w:r w:rsidR="00A97B07">
        <w:rPr>
          <w:rFonts w:asciiTheme="minorHAnsi" w:hAnsiTheme="minorHAnsi" w:cstheme="minorHAnsi"/>
        </w:rPr>
        <w:t xml:space="preserve"> </w:t>
      </w:r>
      <w:r w:rsidRPr="008B5AA0">
        <w:rPr>
          <w:rFonts w:asciiTheme="minorHAnsi" w:hAnsiTheme="minorHAnsi" w:cstheme="minorHAnsi"/>
        </w:rPr>
        <w:t xml:space="preserve">Positive </w:t>
      </w:r>
      <w:r w:rsidR="00284602" w:rsidRPr="008B5AA0">
        <w:rPr>
          <w:rFonts w:asciiTheme="minorHAnsi" w:hAnsiTheme="minorHAnsi" w:cstheme="minorHAnsi"/>
        </w:rPr>
        <w:t>B</w:t>
      </w:r>
      <w:r w:rsidRPr="008B5AA0">
        <w:rPr>
          <w:rFonts w:asciiTheme="minorHAnsi" w:hAnsiTheme="minorHAnsi" w:cstheme="minorHAnsi"/>
        </w:rPr>
        <w:t xml:space="preserve">ehaviour </w:t>
      </w:r>
      <w:r w:rsidR="00284602" w:rsidRPr="008B5AA0">
        <w:rPr>
          <w:rFonts w:asciiTheme="minorHAnsi" w:hAnsiTheme="minorHAnsi" w:cstheme="minorHAnsi"/>
        </w:rPr>
        <w:t>S</w:t>
      </w:r>
      <w:r w:rsidRPr="008B5AA0">
        <w:rPr>
          <w:rFonts w:asciiTheme="minorHAnsi" w:hAnsiTheme="minorHAnsi" w:cstheme="minorHAnsi"/>
        </w:rPr>
        <w:t xml:space="preserve">upport is a practical and effective means of responding to challenges posed by problem behaviours. </w:t>
      </w:r>
      <w:r w:rsidR="00A97B07">
        <w:rPr>
          <w:rFonts w:asciiTheme="minorHAnsi" w:hAnsiTheme="minorHAnsi" w:cstheme="minorHAnsi"/>
        </w:rPr>
        <w:t xml:space="preserve"> </w:t>
      </w:r>
      <w:r w:rsidRPr="008B5AA0">
        <w:rPr>
          <w:rFonts w:asciiTheme="minorHAnsi" w:hAnsiTheme="minorHAnsi" w:cstheme="minorHAnsi"/>
        </w:rPr>
        <w:t>It offers an approach for developing an understanding of why a person presents with challenging behaviour and how to develop alternative ways in which to prevent the behaviours occurring in the first place and improving the environment and teaching the individual new skills.</w:t>
      </w:r>
    </w:p>
    <w:p w14:paraId="05115C74" w14:textId="081E9F71" w:rsidR="003D6043" w:rsidRDefault="003D6043" w:rsidP="00C3533A">
      <w:pPr>
        <w:spacing w:line="276" w:lineRule="auto"/>
        <w:rPr>
          <w:rFonts w:asciiTheme="minorHAnsi" w:hAnsiTheme="minorHAnsi" w:cstheme="minorHAnsi"/>
        </w:rPr>
      </w:pPr>
    </w:p>
    <w:p w14:paraId="2CA6B3DB" w14:textId="77777777" w:rsidR="00974900" w:rsidRPr="008B5AA0" w:rsidRDefault="00284602" w:rsidP="00C3533A">
      <w:pPr>
        <w:pStyle w:val="BodyText2"/>
        <w:spacing w:line="276" w:lineRule="auto"/>
        <w:jc w:val="both"/>
        <w:rPr>
          <w:rFonts w:asciiTheme="minorHAnsi" w:hAnsiTheme="minorHAnsi" w:cstheme="minorHAnsi"/>
          <w:b/>
          <w:sz w:val="24"/>
        </w:rPr>
      </w:pPr>
      <w:r w:rsidRPr="008B5AA0">
        <w:rPr>
          <w:rFonts w:asciiTheme="minorHAnsi" w:hAnsiTheme="minorHAnsi" w:cstheme="minorHAnsi"/>
          <w:b/>
          <w:sz w:val="24"/>
        </w:rPr>
        <w:t>Supervisions</w:t>
      </w:r>
    </w:p>
    <w:p w14:paraId="124E993A" w14:textId="57E3B720" w:rsidR="009E7AC8" w:rsidRPr="008B5AA0" w:rsidRDefault="00C656EF"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Staff working at G</w:t>
      </w:r>
      <w:r w:rsidR="00284602" w:rsidRPr="008B5AA0">
        <w:rPr>
          <w:rFonts w:asciiTheme="minorHAnsi" w:hAnsiTheme="minorHAnsi" w:cstheme="minorHAnsi"/>
          <w:sz w:val="24"/>
        </w:rPr>
        <w:t xml:space="preserve">elli </w:t>
      </w:r>
      <w:r w:rsidRPr="008B5AA0">
        <w:rPr>
          <w:rFonts w:asciiTheme="minorHAnsi" w:hAnsiTheme="minorHAnsi" w:cstheme="minorHAnsi"/>
          <w:sz w:val="24"/>
        </w:rPr>
        <w:t>A</w:t>
      </w:r>
      <w:r w:rsidR="00284602" w:rsidRPr="008B5AA0">
        <w:rPr>
          <w:rFonts w:asciiTheme="minorHAnsi" w:hAnsiTheme="minorHAnsi" w:cstheme="minorHAnsi"/>
          <w:sz w:val="24"/>
        </w:rPr>
        <w:t xml:space="preserve">ur Care </w:t>
      </w:r>
      <w:r w:rsidRPr="008B5AA0">
        <w:rPr>
          <w:rFonts w:asciiTheme="minorHAnsi" w:hAnsiTheme="minorHAnsi" w:cstheme="minorHAnsi"/>
          <w:sz w:val="24"/>
        </w:rPr>
        <w:t xml:space="preserve">will have access to supervision and support </w:t>
      </w:r>
      <w:r w:rsidR="00B441BF" w:rsidRPr="008B5AA0">
        <w:rPr>
          <w:rFonts w:asciiTheme="minorHAnsi" w:hAnsiTheme="minorHAnsi" w:cstheme="minorHAnsi"/>
          <w:sz w:val="24"/>
        </w:rPr>
        <w:t>monthly</w:t>
      </w:r>
      <w:r w:rsidR="00284602" w:rsidRPr="008B5AA0">
        <w:rPr>
          <w:rFonts w:asciiTheme="minorHAnsi" w:hAnsiTheme="minorHAnsi" w:cstheme="minorHAnsi"/>
          <w:sz w:val="24"/>
        </w:rPr>
        <w:t xml:space="preserve">, </w:t>
      </w:r>
      <w:r w:rsidRPr="008B5AA0">
        <w:rPr>
          <w:rFonts w:asciiTheme="minorHAnsi" w:hAnsiTheme="minorHAnsi" w:cstheme="minorHAnsi"/>
          <w:sz w:val="24"/>
        </w:rPr>
        <w:t>for the first 3 month</w:t>
      </w:r>
      <w:r w:rsidR="00284602" w:rsidRPr="008B5AA0">
        <w:rPr>
          <w:rFonts w:asciiTheme="minorHAnsi" w:hAnsiTheme="minorHAnsi" w:cstheme="minorHAnsi"/>
          <w:sz w:val="24"/>
        </w:rPr>
        <w:t>s,</w:t>
      </w:r>
      <w:r w:rsidRPr="008B5AA0">
        <w:rPr>
          <w:rFonts w:asciiTheme="minorHAnsi" w:hAnsiTheme="minorHAnsi" w:cstheme="minorHAnsi"/>
          <w:sz w:val="24"/>
        </w:rPr>
        <w:t xml:space="preserve"> then</w:t>
      </w:r>
      <w:r w:rsidR="00284602" w:rsidRPr="008B5AA0">
        <w:rPr>
          <w:rFonts w:asciiTheme="minorHAnsi" w:hAnsiTheme="minorHAnsi" w:cstheme="minorHAnsi"/>
          <w:sz w:val="24"/>
        </w:rPr>
        <w:t xml:space="preserve"> on a</w:t>
      </w:r>
      <w:r w:rsidRPr="008B5AA0">
        <w:rPr>
          <w:rFonts w:asciiTheme="minorHAnsi" w:hAnsiTheme="minorHAnsi" w:cstheme="minorHAnsi"/>
          <w:sz w:val="24"/>
        </w:rPr>
        <w:t xml:space="preserve"> bi-monthly period.</w:t>
      </w:r>
      <w:r w:rsidR="00D71DC2" w:rsidRPr="008B5AA0">
        <w:rPr>
          <w:rFonts w:asciiTheme="minorHAnsi" w:hAnsiTheme="minorHAnsi" w:cstheme="minorHAnsi"/>
          <w:sz w:val="24"/>
        </w:rPr>
        <w:t xml:space="preserve"> </w:t>
      </w:r>
      <w:r w:rsidR="00C16730">
        <w:rPr>
          <w:rFonts w:asciiTheme="minorHAnsi" w:hAnsiTheme="minorHAnsi" w:cstheme="minorHAnsi"/>
          <w:sz w:val="24"/>
        </w:rPr>
        <w:t xml:space="preserve"> </w:t>
      </w:r>
      <w:r w:rsidRPr="008B5AA0">
        <w:rPr>
          <w:rFonts w:asciiTheme="minorHAnsi" w:hAnsiTheme="minorHAnsi" w:cstheme="minorHAnsi"/>
          <w:sz w:val="24"/>
        </w:rPr>
        <w:t>This will be carried out by the</w:t>
      </w:r>
      <w:r w:rsidR="00247088">
        <w:rPr>
          <w:rFonts w:asciiTheme="minorHAnsi" w:hAnsiTheme="minorHAnsi" w:cstheme="minorHAnsi"/>
          <w:sz w:val="24"/>
        </w:rPr>
        <w:t xml:space="preserve"> Operational </w:t>
      </w:r>
      <w:r w:rsidR="00AF558F">
        <w:rPr>
          <w:rFonts w:asciiTheme="minorHAnsi" w:hAnsiTheme="minorHAnsi" w:cstheme="minorHAnsi"/>
          <w:sz w:val="24"/>
        </w:rPr>
        <w:t xml:space="preserve">Manager </w:t>
      </w:r>
      <w:r w:rsidRPr="008B5AA0">
        <w:rPr>
          <w:rFonts w:asciiTheme="minorHAnsi" w:hAnsiTheme="minorHAnsi" w:cstheme="minorHAnsi"/>
          <w:sz w:val="24"/>
        </w:rPr>
        <w:t xml:space="preserve">or an appropriate individual. </w:t>
      </w:r>
      <w:r w:rsidR="00AF558F">
        <w:rPr>
          <w:rFonts w:asciiTheme="minorHAnsi" w:hAnsiTheme="minorHAnsi" w:cstheme="minorHAnsi"/>
          <w:sz w:val="24"/>
        </w:rPr>
        <w:t xml:space="preserve"> All staff who </w:t>
      </w:r>
      <w:r w:rsidR="00360A6E">
        <w:rPr>
          <w:rFonts w:asciiTheme="minorHAnsi" w:hAnsiTheme="minorHAnsi" w:cstheme="minorHAnsi"/>
          <w:sz w:val="24"/>
        </w:rPr>
        <w:t xml:space="preserve">carryout supervisions receive the appropriate supervision training to ensure these are </w:t>
      </w:r>
      <w:r w:rsidR="00826054">
        <w:rPr>
          <w:rFonts w:asciiTheme="minorHAnsi" w:hAnsiTheme="minorHAnsi" w:cstheme="minorHAnsi"/>
          <w:sz w:val="24"/>
        </w:rPr>
        <w:t>conducted</w:t>
      </w:r>
      <w:r w:rsidR="00360A6E">
        <w:rPr>
          <w:rFonts w:asciiTheme="minorHAnsi" w:hAnsiTheme="minorHAnsi" w:cstheme="minorHAnsi"/>
          <w:sz w:val="24"/>
        </w:rPr>
        <w:t xml:space="preserve"> effectively and to a high standard.  </w:t>
      </w:r>
      <w:r w:rsidRPr="008B5AA0">
        <w:rPr>
          <w:rFonts w:asciiTheme="minorHAnsi" w:hAnsiTheme="minorHAnsi" w:cstheme="minorHAnsi"/>
          <w:sz w:val="24"/>
        </w:rPr>
        <w:t xml:space="preserve">All supervisions </w:t>
      </w:r>
      <w:r w:rsidR="003F10CE">
        <w:rPr>
          <w:rFonts w:asciiTheme="minorHAnsi" w:hAnsiTheme="minorHAnsi" w:cstheme="minorHAnsi"/>
          <w:sz w:val="24"/>
        </w:rPr>
        <w:t>are</w:t>
      </w:r>
      <w:r w:rsidRPr="008B5AA0">
        <w:rPr>
          <w:rFonts w:asciiTheme="minorHAnsi" w:hAnsiTheme="minorHAnsi" w:cstheme="minorHAnsi"/>
          <w:sz w:val="24"/>
        </w:rPr>
        <w:t xml:space="preserve"> </w:t>
      </w:r>
      <w:r w:rsidR="00826054" w:rsidRPr="008B5AA0">
        <w:rPr>
          <w:rFonts w:asciiTheme="minorHAnsi" w:hAnsiTheme="minorHAnsi" w:cstheme="minorHAnsi"/>
          <w:sz w:val="24"/>
        </w:rPr>
        <w:t>conducted</w:t>
      </w:r>
      <w:r w:rsidRPr="008B5AA0">
        <w:rPr>
          <w:rFonts w:asciiTheme="minorHAnsi" w:hAnsiTheme="minorHAnsi" w:cstheme="minorHAnsi"/>
          <w:sz w:val="24"/>
        </w:rPr>
        <w:t xml:space="preserve"> away from the care home </w:t>
      </w:r>
      <w:r w:rsidR="003F10CE">
        <w:rPr>
          <w:rFonts w:asciiTheme="minorHAnsi" w:hAnsiTheme="minorHAnsi" w:cstheme="minorHAnsi"/>
          <w:sz w:val="24"/>
        </w:rPr>
        <w:t>setting and take place in private a</w:t>
      </w:r>
      <w:r w:rsidRPr="008B5AA0">
        <w:rPr>
          <w:rFonts w:asciiTheme="minorHAnsi" w:hAnsiTheme="minorHAnsi" w:cstheme="minorHAnsi"/>
          <w:sz w:val="24"/>
        </w:rPr>
        <w:t xml:space="preserve">way from distractions. </w:t>
      </w:r>
      <w:r w:rsidR="00360A6E">
        <w:rPr>
          <w:rFonts w:asciiTheme="minorHAnsi" w:hAnsiTheme="minorHAnsi" w:cstheme="minorHAnsi"/>
          <w:sz w:val="24"/>
        </w:rPr>
        <w:t xml:space="preserve"> </w:t>
      </w:r>
      <w:r w:rsidR="003F10CE">
        <w:rPr>
          <w:rFonts w:asciiTheme="minorHAnsi" w:hAnsiTheme="minorHAnsi" w:cstheme="minorHAnsi"/>
          <w:sz w:val="24"/>
        </w:rPr>
        <w:t>S</w:t>
      </w:r>
      <w:r w:rsidRPr="008B5AA0">
        <w:rPr>
          <w:rFonts w:asciiTheme="minorHAnsi" w:hAnsiTheme="minorHAnsi" w:cstheme="minorHAnsi"/>
          <w:sz w:val="24"/>
        </w:rPr>
        <w:t>upervision</w:t>
      </w:r>
      <w:r w:rsidR="00C571A3">
        <w:rPr>
          <w:rFonts w:asciiTheme="minorHAnsi" w:hAnsiTheme="minorHAnsi" w:cstheme="minorHAnsi"/>
          <w:sz w:val="24"/>
        </w:rPr>
        <w:t>s</w:t>
      </w:r>
      <w:r w:rsidRPr="008B5AA0">
        <w:rPr>
          <w:rFonts w:asciiTheme="minorHAnsi" w:hAnsiTheme="minorHAnsi" w:cstheme="minorHAnsi"/>
          <w:sz w:val="24"/>
        </w:rPr>
        <w:t xml:space="preserve"> </w:t>
      </w:r>
      <w:r w:rsidR="003F10CE">
        <w:rPr>
          <w:rFonts w:asciiTheme="minorHAnsi" w:hAnsiTheme="minorHAnsi" w:cstheme="minorHAnsi"/>
          <w:sz w:val="24"/>
        </w:rPr>
        <w:t>are</w:t>
      </w:r>
      <w:r w:rsidRPr="008B5AA0">
        <w:rPr>
          <w:rFonts w:asciiTheme="minorHAnsi" w:hAnsiTheme="minorHAnsi" w:cstheme="minorHAnsi"/>
          <w:sz w:val="24"/>
        </w:rPr>
        <w:t xml:space="preserve"> recorded, signed by the </w:t>
      </w:r>
      <w:r w:rsidR="009E7AC8" w:rsidRPr="008B5AA0">
        <w:rPr>
          <w:rFonts w:asciiTheme="minorHAnsi" w:hAnsiTheme="minorHAnsi" w:cstheme="minorHAnsi"/>
          <w:sz w:val="24"/>
        </w:rPr>
        <w:t xml:space="preserve">Line Manager </w:t>
      </w:r>
      <w:r w:rsidRPr="008B5AA0">
        <w:rPr>
          <w:rFonts w:asciiTheme="minorHAnsi" w:hAnsiTheme="minorHAnsi" w:cstheme="minorHAnsi"/>
          <w:sz w:val="24"/>
        </w:rPr>
        <w:t xml:space="preserve">and staff </w:t>
      </w:r>
      <w:r w:rsidR="00580569" w:rsidRPr="008B5AA0">
        <w:rPr>
          <w:rFonts w:asciiTheme="minorHAnsi" w:hAnsiTheme="minorHAnsi" w:cstheme="minorHAnsi"/>
          <w:sz w:val="24"/>
        </w:rPr>
        <w:t>member,</w:t>
      </w:r>
      <w:r w:rsidRPr="008B5AA0">
        <w:rPr>
          <w:rFonts w:asciiTheme="minorHAnsi" w:hAnsiTheme="minorHAnsi" w:cstheme="minorHAnsi"/>
          <w:sz w:val="24"/>
        </w:rPr>
        <w:t xml:space="preserve"> and filed within a </w:t>
      </w:r>
      <w:r w:rsidR="000C2692">
        <w:rPr>
          <w:rFonts w:asciiTheme="minorHAnsi" w:hAnsiTheme="minorHAnsi" w:cstheme="minorHAnsi"/>
          <w:sz w:val="24"/>
        </w:rPr>
        <w:t xml:space="preserve">personal </w:t>
      </w:r>
      <w:r w:rsidRPr="008B5AA0">
        <w:rPr>
          <w:rFonts w:asciiTheme="minorHAnsi" w:hAnsiTheme="minorHAnsi" w:cstheme="minorHAnsi"/>
          <w:sz w:val="24"/>
        </w:rPr>
        <w:t>supervision folder.</w:t>
      </w:r>
    </w:p>
    <w:p w14:paraId="6C58F02D" w14:textId="77777777" w:rsidR="009E7AC8" w:rsidRPr="008B5AA0" w:rsidRDefault="009E7AC8" w:rsidP="00C3533A">
      <w:pPr>
        <w:pStyle w:val="BodyText2"/>
        <w:spacing w:line="276" w:lineRule="auto"/>
        <w:jc w:val="both"/>
        <w:rPr>
          <w:rFonts w:asciiTheme="minorHAnsi" w:hAnsiTheme="minorHAnsi" w:cstheme="minorHAnsi"/>
          <w:sz w:val="24"/>
        </w:rPr>
      </w:pPr>
    </w:p>
    <w:p w14:paraId="2B02F1B3" w14:textId="2249150D" w:rsidR="00C656EF" w:rsidRPr="008B5AA0" w:rsidRDefault="00C656EF"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As part of </w:t>
      </w:r>
      <w:r w:rsidR="009E7AC8" w:rsidRPr="008B5AA0">
        <w:rPr>
          <w:rFonts w:asciiTheme="minorHAnsi" w:hAnsiTheme="minorHAnsi" w:cstheme="minorHAnsi"/>
          <w:sz w:val="24"/>
        </w:rPr>
        <w:t>the</w:t>
      </w:r>
      <w:r w:rsidRPr="008B5AA0">
        <w:rPr>
          <w:rFonts w:asciiTheme="minorHAnsi" w:hAnsiTheme="minorHAnsi" w:cstheme="minorHAnsi"/>
          <w:sz w:val="24"/>
        </w:rPr>
        <w:t xml:space="preserve"> </w:t>
      </w:r>
      <w:r w:rsidR="009E7AC8" w:rsidRPr="008B5AA0">
        <w:rPr>
          <w:rFonts w:asciiTheme="minorHAnsi" w:hAnsiTheme="minorHAnsi" w:cstheme="minorHAnsi"/>
          <w:sz w:val="24"/>
        </w:rPr>
        <w:t>Quality</w:t>
      </w:r>
      <w:r w:rsidRPr="008B5AA0">
        <w:rPr>
          <w:rFonts w:asciiTheme="minorHAnsi" w:hAnsiTheme="minorHAnsi" w:cstheme="minorHAnsi"/>
          <w:sz w:val="24"/>
        </w:rPr>
        <w:t xml:space="preserve"> Assurance programme at G</w:t>
      </w:r>
      <w:r w:rsidR="009E7AC8" w:rsidRPr="008B5AA0">
        <w:rPr>
          <w:rFonts w:asciiTheme="minorHAnsi" w:hAnsiTheme="minorHAnsi" w:cstheme="minorHAnsi"/>
          <w:sz w:val="24"/>
        </w:rPr>
        <w:t xml:space="preserve">elli </w:t>
      </w:r>
      <w:r w:rsidRPr="008B5AA0">
        <w:rPr>
          <w:rFonts w:asciiTheme="minorHAnsi" w:hAnsiTheme="minorHAnsi" w:cstheme="minorHAnsi"/>
          <w:sz w:val="24"/>
        </w:rPr>
        <w:t>A</w:t>
      </w:r>
      <w:r w:rsidR="009E7AC8" w:rsidRPr="008B5AA0">
        <w:rPr>
          <w:rFonts w:asciiTheme="minorHAnsi" w:hAnsiTheme="minorHAnsi" w:cstheme="minorHAnsi"/>
          <w:sz w:val="24"/>
        </w:rPr>
        <w:t xml:space="preserve">ur </w:t>
      </w:r>
      <w:r w:rsidRPr="008B5AA0">
        <w:rPr>
          <w:rFonts w:asciiTheme="minorHAnsi" w:hAnsiTheme="minorHAnsi" w:cstheme="minorHAnsi"/>
          <w:sz w:val="24"/>
        </w:rPr>
        <w:t>C</w:t>
      </w:r>
      <w:r w:rsidR="009E7AC8" w:rsidRPr="008B5AA0">
        <w:rPr>
          <w:rFonts w:asciiTheme="minorHAnsi" w:hAnsiTheme="minorHAnsi" w:cstheme="minorHAnsi"/>
          <w:sz w:val="24"/>
        </w:rPr>
        <w:t xml:space="preserve">are </w:t>
      </w:r>
      <w:r w:rsidRPr="008B5AA0">
        <w:rPr>
          <w:rFonts w:asciiTheme="minorHAnsi" w:hAnsiTheme="minorHAnsi" w:cstheme="minorHAnsi"/>
          <w:sz w:val="24"/>
        </w:rPr>
        <w:t>all supervisions will form part</w:t>
      </w:r>
      <w:r w:rsidR="009E7AC8" w:rsidRPr="008B5AA0">
        <w:rPr>
          <w:rFonts w:asciiTheme="minorHAnsi" w:hAnsiTheme="minorHAnsi" w:cstheme="minorHAnsi"/>
          <w:sz w:val="24"/>
        </w:rPr>
        <w:t>,</w:t>
      </w:r>
      <w:r w:rsidRPr="008B5AA0">
        <w:rPr>
          <w:rFonts w:asciiTheme="minorHAnsi" w:hAnsiTheme="minorHAnsi" w:cstheme="minorHAnsi"/>
          <w:sz w:val="24"/>
        </w:rPr>
        <w:t xml:space="preserve"> but not be </w:t>
      </w:r>
      <w:r w:rsidR="00580569">
        <w:rPr>
          <w:rFonts w:asciiTheme="minorHAnsi" w:hAnsiTheme="minorHAnsi" w:cstheme="minorHAnsi"/>
          <w:sz w:val="24"/>
        </w:rPr>
        <w:t>limited</w:t>
      </w:r>
      <w:r w:rsidR="009E7AC8" w:rsidRPr="008B5AA0">
        <w:rPr>
          <w:rFonts w:asciiTheme="minorHAnsi" w:hAnsiTheme="minorHAnsi" w:cstheme="minorHAnsi"/>
          <w:sz w:val="24"/>
        </w:rPr>
        <w:t>,</w:t>
      </w:r>
      <w:r w:rsidRPr="008B5AA0">
        <w:rPr>
          <w:rFonts w:asciiTheme="minorHAnsi" w:hAnsiTheme="minorHAnsi" w:cstheme="minorHAnsi"/>
          <w:sz w:val="24"/>
        </w:rPr>
        <w:t xml:space="preserve"> to staff </w:t>
      </w:r>
      <w:r w:rsidR="00C9004D" w:rsidRPr="008B5AA0">
        <w:rPr>
          <w:rFonts w:asciiTheme="minorHAnsi" w:hAnsiTheme="minorHAnsi" w:cstheme="minorHAnsi"/>
          <w:sz w:val="24"/>
        </w:rPr>
        <w:t>member’s</w:t>
      </w:r>
      <w:r w:rsidRPr="008B5AA0">
        <w:rPr>
          <w:rFonts w:asciiTheme="minorHAnsi" w:hAnsiTheme="minorHAnsi" w:cstheme="minorHAnsi"/>
          <w:sz w:val="24"/>
        </w:rPr>
        <w:t xml:space="preserve"> annual </w:t>
      </w:r>
      <w:r w:rsidR="009E7AC8" w:rsidRPr="008B5AA0">
        <w:rPr>
          <w:rFonts w:asciiTheme="minorHAnsi" w:hAnsiTheme="minorHAnsi" w:cstheme="minorHAnsi"/>
          <w:sz w:val="24"/>
        </w:rPr>
        <w:t>appraisals</w:t>
      </w:r>
      <w:r w:rsidRPr="008B5AA0">
        <w:rPr>
          <w:rFonts w:asciiTheme="minorHAnsi" w:hAnsiTheme="minorHAnsi" w:cstheme="minorHAnsi"/>
          <w:sz w:val="24"/>
        </w:rPr>
        <w:t xml:space="preserve">. </w:t>
      </w:r>
      <w:r w:rsidR="000C2692">
        <w:rPr>
          <w:rFonts w:asciiTheme="minorHAnsi" w:hAnsiTheme="minorHAnsi" w:cstheme="minorHAnsi"/>
          <w:sz w:val="24"/>
        </w:rPr>
        <w:t xml:space="preserve"> </w:t>
      </w:r>
      <w:r w:rsidRPr="008B5AA0">
        <w:rPr>
          <w:rFonts w:asciiTheme="minorHAnsi" w:hAnsiTheme="minorHAnsi" w:cstheme="minorHAnsi"/>
          <w:sz w:val="24"/>
        </w:rPr>
        <w:t xml:space="preserve">Other factors forming part of their annual </w:t>
      </w:r>
      <w:r w:rsidR="009E7AC8" w:rsidRPr="008B5AA0">
        <w:rPr>
          <w:rFonts w:asciiTheme="minorHAnsi" w:hAnsiTheme="minorHAnsi" w:cstheme="minorHAnsi"/>
          <w:sz w:val="24"/>
        </w:rPr>
        <w:t>appraisals</w:t>
      </w:r>
      <w:r w:rsidRPr="008B5AA0">
        <w:rPr>
          <w:rFonts w:asciiTheme="minorHAnsi" w:hAnsiTheme="minorHAnsi" w:cstheme="minorHAnsi"/>
          <w:sz w:val="24"/>
        </w:rPr>
        <w:t xml:space="preserve"> will </w:t>
      </w:r>
      <w:r w:rsidR="007113DC" w:rsidRPr="008B5AA0">
        <w:rPr>
          <w:rFonts w:asciiTheme="minorHAnsi" w:hAnsiTheme="minorHAnsi" w:cstheme="minorHAnsi"/>
          <w:sz w:val="24"/>
        </w:rPr>
        <w:lastRenderedPageBreak/>
        <w:t>include sickness</w:t>
      </w:r>
      <w:r w:rsidRPr="008B5AA0">
        <w:rPr>
          <w:rFonts w:asciiTheme="minorHAnsi" w:hAnsiTheme="minorHAnsi" w:cstheme="minorHAnsi"/>
          <w:sz w:val="24"/>
        </w:rPr>
        <w:t xml:space="preserve"> reviews, disciplinary processes and feedback from external care teams, family members, </w:t>
      </w:r>
      <w:r w:rsidR="000C2692">
        <w:rPr>
          <w:rFonts w:asciiTheme="minorHAnsi" w:hAnsiTheme="minorHAnsi" w:cstheme="minorHAnsi"/>
          <w:sz w:val="24"/>
        </w:rPr>
        <w:t>residents,</w:t>
      </w:r>
      <w:r w:rsidRPr="008B5AA0">
        <w:rPr>
          <w:rFonts w:asciiTheme="minorHAnsi" w:hAnsiTheme="minorHAnsi" w:cstheme="minorHAnsi"/>
          <w:sz w:val="24"/>
        </w:rPr>
        <w:t xml:space="preserve"> and stakeholders</w:t>
      </w:r>
      <w:r w:rsidR="000C2692">
        <w:rPr>
          <w:rFonts w:asciiTheme="minorHAnsi" w:hAnsiTheme="minorHAnsi" w:cstheme="minorHAnsi"/>
          <w:sz w:val="24"/>
        </w:rPr>
        <w:t xml:space="preserve">.  </w:t>
      </w:r>
      <w:r w:rsidR="0053588C">
        <w:rPr>
          <w:rFonts w:asciiTheme="minorHAnsi" w:hAnsiTheme="minorHAnsi" w:cstheme="minorHAnsi"/>
          <w:sz w:val="24"/>
        </w:rPr>
        <w:t>Monitoring</w:t>
      </w:r>
      <w:r w:rsidR="00C571A3">
        <w:rPr>
          <w:rFonts w:asciiTheme="minorHAnsi" w:hAnsiTheme="minorHAnsi" w:cstheme="minorHAnsi"/>
          <w:sz w:val="24"/>
        </w:rPr>
        <w:t xml:space="preserve">, internal audits and spot checks </w:t>
      </w:r>
      <w:r w:rsidR="0053588C">
        <w:rPr>
          <w:rFonts w:asciiTheme="minorHAnsi" w:hAnsiTheme="minorHAnsi" w:cstheme="minorHAnsi"/>
          <w:sz w:val="24"/>
        </w:rPr>
        <w:t xml:space="preserve">all take place on a regular basis which feed into the quality process.  </w:t>
      </w:r>
      <w:r w:rsidR="000C2692">
        <w:rPr>
          <w:rFonts w:asciiTheme="minorHAnsi" w:hAnsiTheme="minorHAnsi" w:cstheme="minorHAnsi"/>
          <w:sz w:val="24"/>
        </w:rPr>
        <w:t>Appraisals take place on an annual basis and are reviewed every 6 months.</w:t>
      </w:r>
    </w:p>
    <w:p w14:paraId="2AFF238A" w14:textId="77777777" w:rsidR="00284602" w:rsidRPr="008B5AA0" w:rsidRDefault="00284602" w:rsidP="00C3533A">
      <w:pPr>
        <w:pStyle w:val="BodyText2"/>
        <w:spacing w:line="276" w:lineRule="auto"/>
        <w:jc w:val="both"/>
        <w:rPr>
          <w:rFonts w:asciiTheme="minorHAnsi" w:hAnsiTheme="minorHAnsi" w:cstheme="minorHAnsi"/>
          <w:sz w:val="24"/>
        </w:rPr>
      </w:pPr>
    </w:p>
    <w:p w14:paraId="2A9C9EC3" w14:textId="3597BA6F" w:rsidR="00835570" w:rsidRDefault="00284602" w:rsidP="0053588C">
      <w:pPr>
        <w:spacing w:line="276" w:lineRule="auto"/>
        <w:jc w:val="both"/>
        <w:rPr>
          <w:rFonts w:asciiTheme="minorHAnsi" w:hAnsiTheme="minorHAnsi" w:cstheme="minorHAnsi"/>
        </w:rPr>
      </w:pPr>
      <w:r w:rsidRPr="008B5AA0">
        <w:rPr>
          <w:rFonts w:asciiTheme="minorHAnsi" w:eastAsia="Futurist" w:hAnsiTheme="minorHAnsi" w:cstheme="minorHAnsi"/>
        </w:rPr>
        <w:t xml:space="preserve">Supervision of the </w:t>
      </w:r>
      <w:r w:rsidR="000C2692">
        <w:rPr>
          <w:rFonts w:asciiTheme="minorHAnsi" w:eastAsia="Futurist" w:hAnsiTheme="minorHAnsi" w:cstheme="minorHAnsi"/>
        </w:rPr>
        <w:t xml:space="preserve">Registered </w:t>
      </w:r>
      <w:r w:rsidR="00A629E8">
        <w:rPr>
          <w:rFonts w:asciiTheme="minorHAnsi" w:eastAsia="Futurist" w:hAnsiTheme="minorHAnsi" w:cstheme="minorHAnsi"/>
        </w:rPr>
        <w:t xml:space="preserve">General </w:t>
      </w:r>
      <w:r w:rsidRPr="008B5AA0">
        <w:rPr>
          <w:rFonts w:asciiTheme="minorHAnsi" w:eastAsia="Futurist" w:hAnsiTheme="minorHAnsi" w:cstheme="minorHAnsi"/>
        </w:rPr>
        <w:t xml:space="preserve">Manager will be provided by the Responsible Individual on a bi-monthly basis. </w:t>
      </w:r>
    </w:p>
    <w:p w14:paraId="3A12F30B" w14:textId="77777777" w:rsidR="00802F52" w:rsidRPr="008B5AA0" w:rsidRDefault="00802F52" w:rsidP="00C3533A">
      <w:pPr>
        <w:pStyle w:val="BodyText2"/>
        <w:spacing w:line="276" w:lineRule="auto"/>
        <w:jc w:val="both"/>
        <w:rPr>
          <w:rFonts w:asciiTheme="minorHAnsi" w:hAnsiTheme="minorHAnsi" w:cstheme="minorHAnsi"/>
          <w:sz w:val="24"/>
        </w:rPr>
      </w:pPr>
    </w:p>
    <w:p w14:paraId="55837083" w14:textId="77777777" w:rsidR="00974900" w:rsidRPr="008B5AA0" w:rsidRDefault="00974900" w:rsidP="00C3533A">
      <w:pPr>
        <w:pStyle w:val="BodyText2"/>
        <w:spacing w:line="276" w:lineRule="auto"/>
        <w:jc w:val="both"/>
        <w:rPr>
          <w:rFonts w:asciiTheme="minorHAnsi" w:hAnsiTheme="minorHAnsi" w:cstheme="minorHAnsi"/>
          <w:b/>
          <w:sz w:val="24"/>
          <w:u w:val="single"/>
        </w:rPr>
      </w:pPr>
      <w:r w:rsidRPr="008B5AA0">
        <w:rPr>
          <w:rFonts w:asciiTheme="minorHAnsi" w:hAnsiTheme="minorHAnsi" w:cstheme="minorHAnsi"/>
          <w:b/>
          <w:sz w:val="24"/>
          <w:u w:val="single"/>
        </w:rPr>
        <w:t>FACILITIES AND SERVICES</w:t>
      </w:r>
    </w:p>
    <w:p w14:paraId="2E802AFB" w14:textId="3CCDE6E8" w:rsidR="00974900" w:rsidRPr="008B5AA0" w:rsidRDefault="002816CF" w:rsidP="00C3533A">
      <w:pPr>
        <w:spacing w:line="276" w:lineRule="auto"/>
        <w:rPr>
          <w:rStyle w:val="Strong"/>
          <w:rFonts w:asciiTheme="minorHAnsi" w:hAnsiTheme="minorHAnsi" w:cstheme="minorHAnsi"/>
          <w:b w:val="0"/>
        </w:rPr>
      </w:pPr>
      <w:r>
        <w:rPr>
          <w:rStyle w:val="Strong"/>
          <w:rFonts w:asciiTheme="minorHAnsi" w:hAnsiTheme="minorHAnsi" w:cstheme="minorHAnsi"/>
          <w:b w:val="0"/>
        </w:rPr>
        <w:t xml:space="preserve">Gelli Aur Care is a </w:t>
      </w:r>
      <w:r w:rsidR="006D3589">
        <w:rPr>
          <w:rStyle w:val="Strong"/>
          <w:rFonts w:asciiTheme="minorHAnsi" w:hAnsiTheme="minorHAnsi" w:cstheme="minorHAnsi"/>
          <w:b w:val="0"/>
        </w:rPr>
        <w:t xml:space="preserve">converted barn which is </w:t>
      </w:r>
      <w:r>
        <w:rPr>
          <w:rStyle w:val="Strong"/>
          <w:rFonts w:asciiTheme="minorHAnsi" w:hAnsiTheme="minorHAnsi" w:cstheme="minorHAnsi"/>
          <w:b w:val="0"/>
        </w:rPr>
        <w:t xml:space="preserve">well maintained, homely, personalised, </w:t>
      </w:r>
      <w:r w:rsidR="006D3589">
        <w:rPr>
          <w:rStyle w:val="Strong"/>
          <w:rFonts w:asciiTheme="minorHAnsi" w:hAnsiTheme="minorHAnsi" w:cstheme="minorHAnsi"/>
          <w:b w:val="0"/>
        </w:rPr>
        <w:t>comfortable,</w:t>
      </w:r>
      <w:r>
        <w:rPr>
          <w:rStyle w:val="Strong"/>
          <w:rFonts w:asciiTheme="minorHAnsi" w:hAnsiTheme="minorHAnsi" w:cstheme="minorHAnsi"/>
          <w:b w:val="0"/>
        </w:rPr>
        <w:t xml:space="preserve"> and relaxed environment</w:t>
      </w:r>
      <w:r w:rsidRPr="008B5AA0">
        <w:rPr>
          <w:rStyle w:val="Strong"/>
          <w:rFonts w:asciiTheme="minorHAnsi" w:hAnsiTheme="minorHAnsi" w:cstheme="minorHAnsi"/>
          <w:b w:val="0"/>
        </w:rPr>
        <w:t xml:space="preserve"> </w:t>
      </w:r>
      <w:r w:rsidR="00974900" w:rsidRPr="008B5AA0">
        <w:rPr>
          <w:rStyle w:val="Strong"/>
          <w:rFonts w:asciiTheme="minorHAnsi" w:hAnsiTheme="minorHAnsi" w:cstheme="minorHAnsi"/>
          <w:b w:val="0"/>
        </w:rPr>
        <w:t xml:space="preserve">situated on private grounds of </w:t>
      </w:r>
      <w:r w:rsidR="005C2091">
        <w:rPr>
          <w:rStyle w:val="Strong"/>
          <w:rFonts w:asciiTheme="minorHAnsi" w:hAnsiTheme="minorHAnsi" w:cstheme="minorHAnsi"/>
          <w:b w:val="0"/>
        </w:rPr>
        <w:t>a</w:t>
      </w:r>
      <w:r w:rsidR="00974900" w:rsidRPr="008B5AA0">
        <w:rPr>
          <w:rStyle w:val="Strong"/>
          <w:rFonts w:asciiTheme="minorHAnsi" w:hAnsiTheme="minorHAnsi" w:cstheme="minorHAnsi"/>
          <w:b w:val="0"/>
        </w:rPr>
        <w:t xml:space="preserve"> former farm.  All work has been carried out to the highest standard</w:t>
      </w:r>
      <w:r w:rsidR="007441CA">
        <w:rPr>
          <w:rStyle w:val="Strong"/>
          <w:rFonts w:asciiTheme="minorHAnsi" w:hAnsiTheme="minorHAnsi" w:cstheme="minorHAnsi"/>
          <w:b w:val="0"/>
        </w:rPr>
        <w:t xml:space="preserve"> and fully comply with health and safety</w:t>
      </w:r>
      <w:r w:rsidR="00974900" w:rsidRPr="008B5AA0">
        <w:rPr>
          <w:rStyle w:val="Strong"/>
          <w:rFonts w:asciiTheme="minorHAnsi" w:hAnsiTheme="minorHAnsi" w:cstheme="minorHAnsi"/>
          <w:b w:val="0"/>
        </w:rPr>
        <w:t xml:space="preserve">.  Accommodation </w:t>
      </w:r>
      <w:r w:rsidR="00836D40">
        <w:rPr>
          <w:rStyle w:val="Strong"/>
          <w:rFonts w:asciiTheme="minorHAnsi" w:hAnsiTheme="minorHAnsi" w:cstheme="minorHAnsi"/>
          <w:b w:val="0"/>
        </w:rPr>
        <w:t xml:space="preserve">within the main setting </w:t>
      </w:r>
      <w:r w:rsidR="00974900" w:rsidRPr="008B5AA0">
        <w:rPr>
          <w:rStyle w:val="Strong"/>
          <w:rFonts w:asciiTheme="minorHAnsi" w:hAnsiTheme="minorHAnsi" w:cstheme="minorHAnsi"/>
          <w:b w:val="0"/>
        </w:rPr>
        <w:t xml:space="preserve">is </w:t>
      </w:r>
      <w:r w:rsidR="00FB62EC" w:rsidRPr="008B5AA0">
        <w:rPr>
          <w:rStyle w:val="Strong"/>
          <w:rFonts w:asciiTheme="minorHAnsi" w:hAnsiTheme="minorHAnsi" w:cstheme="minorHAnsi"/>
          <w:b w:val="0"/>
        </w:rPr>
        <w:t xml:space="preserve">provided </w:t>
      </w:r>
      <w:r w:rsidR="00FB62EC">
        <w:rPr>
          <w:rStyle w:val="Strong"/>
          <w:rFonts w:asciiTheme="minorHAnsi" w:hAnsiTheme="minorHAnsi" w:cstheme="minorHAnsi"/>
          <w:b w:val="0"/>
        </w:rPr>
        <w:t xml:space="preserve">to </w:t>
      </w:r>
      <w:r w:rsidR="00F05DC9">
        <w:rPr>
          <w:rStyle w:val="Strong"/>
          <w:rFonts w:asciiTheme="minorHAnsi" w:hAnsiTheme="minorHAnsi" w:cstheme="minorHAnsi"/>
          <w:b w:val="0"/>
        </w:rPr>
        <w:t>3</w:t>
      </w:r>
      <w:r w:rsidR="00974900" w:rsidRPr="008B5AA0">
        <w:rPr>
          <w:rStyle w:val="Strong"/>
          <w:rFonts w:asciiTheme="minorHAnsi" w:hAnsiTheme="minorHAnsi" w:cstheme="minorHAnsi"/>
          <w:b w:val="0"/>
        </w:rPr>
        <w:t xml:space="preserve"> </w:t>
      </w:r>
      <w:r w:rsidR="00AE141F">
        <w:rPr>
          <w:rStyle w:val="Strong"/>
          <w:rFonts w:asciiTheme="minorHAnsi" w:hAnsiTheme="minorHAnsi" w:cstheme="minorHAnsi"/>
          <w:b w:val="0"/>
        </w:rPr>
        <w:t>individuals</w:t>
      </w:r>
      <w:r w:rsidR="00FB62EC">
        <w:rPr>
          <w:rStyle w:val="Strong"/>
          <w:rFonts w:asciiTheme="minorHAnsi" w:hAnsiTheme="minorHAnsi" w:cstheme="minorHAnsi"/>
          <w:b w:val="0"/>
        </w:rPr>
        <w:t xml:space="preserve"> and comprises of 3 </w:t>
      </w:r>
      <w:r w:rsidR="00A40360">
        <w:rPr>
          <w:rStyle w:val="Strong"/>
          <w:rFonts w:asciiTheme="minorHAnsi" w:hAnsiTheme="minorHAnsi" w:cstheme="minorHAnsi"/>
          <w:b w:val="0"/>
        </w:rPr>
        <w:t xml:space="preserve">spacious </w:t>
      </w:r>
      <w:r w:rsidR="00974900" w:rsidRPr="008B5AA0">
        <w:rPr>
          <w:rStyle w:val="Strong"/>
          <w:rFonts w:asciiTheme="minorHAnsi" w:hAnsiTheme="minorHAnsi" w:cstheme="minorHAnsi"/>
          <w:b w:val="0"/>
        </w:rPr>
        <w:t>bedrooms, 2 of which offer en</w:t>
      </w:r>
      <w:r w:rsidR="009E7AC8" w:rsidRPr="008B5AA0">
        <w:rPr>
          <w:rStyle w:val="Strong"/>
          <w:rFonts w:asciiTheme="minorHAnsi" w:hAnsiTheme="minorHAnsi" w:cstheme="minorHAnsi"/>
          <w:b w:val="0"/>
        </w:rPr>
        <w:t>-</w:t>
      </w:r>
      <w:r w:rsidR="00974900" w:rsidRPr="008B5AA0">
        <w:rPr>
          <w:rStyle w:val="Strong"/>
          <w:rFonts w:asciiTheme="minorHAnsi" w:hAnsiTheme="minorHAnsi" w:cstheme="minorHAnsi"/>
          <w:b w:val="0"/>
        </w:rPr>
        <w:t xml:space="preserve">suite facilities.  The ground floor offers </w:t>
      </w:r>
      <w:r w:rsidR="00F05DC9">
        <w:rPr>
          <w:rStyle w:val="Strong"/>
          <w:rFonts w:asciiTheme="minorHAnsi" w:hAnsiTheme="minorHAnsi" w:cstheme="minorHAnsi"/>
          <w:b w:val="0"/>
        </w:rPr>
        <w:t>2</w:t>
      </w:r>
      <w:r w:rsidR="00974900" w:rsidRPr="008B5AA0">
        <w:rPr>
          <w:rStyle w:val="Strong"/>
          <w:rFonts w:asciiTheme="minorHAnsi" w:hAnsiTheme="minorHAnsi" w:cstheme="minorHAnsi"/>
          <w:b w:val="0"/>
        </w:rPr>
        <w:t xml:space="preserve"> large double bedrooms, finished to a high professional </w:t>
      </w:r>
      <w:r w:rsidR="00FB62EC" w:rsidRPr="008B5AA0">
        <w:rPr>
          <w:rStyle w:val="Strong"/>
          <w:rFonts w:asciiTheme="minorHAnsi" w:hAnsiTheme="minorHAnsi" w:cstheme="minorHAnsi"/>
          <w:b w:val="0"/>
        </w:rPr>
        <w:t>standard,</w:t>
      </w:r>
      <w:r w:rsidR="00974900" w:rsidRPr="008B5AA0">
        <w:rPr>
          <w:rStyle w:val="Strong"/>
          <w:rFonts w:asciiTheme="minorHAnsi" w:hAnsiTheme="minorHAnsi" w:cstheme="minorHAnsi"/>
          <w:b w:val="0"/>
        </w:rPr>
        <w:t xml:space="preserve"> and decorated </w:t>
      </w:r>
      <w:r w:rsidR="00AE141F">
        <w:rPr>
          <w:rStyle w:val="Strong"/>
          <w:rFonts w:asciiTheme="minorHAnsi" w:hAnsiTheme="minorHAnsi" w:cstheme="minorHAnsi"/>
          <w:b w:val="0"/>
        </w:rPr>
        <w:t>individually</w:t>
      </w:r>
      <w:r w:rsidR="00974900" w:rsidRPr="008B5AA0">
        <w:rPr>
          <w:rStyle w:val="Strong"/>
          <w:rFonts w:asciiTheme="minorHAnsi" w:hAnsiTheme="minorHAnsi" w:cstheme="minorHAnsi"/>
          <w:b w:val="0"/>
        </w:rPr>
        <w:t>.  The ground floor has a communal bathroom</w:t>
      </w:r>
      <w:r w:rsidR="00DB1FDC">
        <w:rPr>
          <w:rStyle w:val="Strong"/>
          <w:rFonts w:asciiTheme="minorHAnsi" w:hAnsiTheme="minorHAnsi" w:cstheme="minorHAnsi"/>
          <w:b w:val="0"/>
        </w:rPr>
        <w:t xml:space="preserve"> with a bath</w:t>
      </w:r>
      <w:r w:rsidR="00974900" w:rsidRPr="008B5AA0">
        <w:rPr>
          <w:rStyle w:val="Strong"/>
          <w:rFonts w:asciiTheme="minorHAnsi" w:hAnsiTheme="minorHAnsi" w:cstheme="minorHAnsi"/>
          <w:b w:val="0"/>
        </w:rPr>
        <w:t xml:space="preserve">. </w:t>
      </w:r>
      <w:r w:rsidR="00FB62EC">
        <w:rPr>
          <w:rStyle w:val="Strong"/>
          <w:rFonts w:asciiTheme="minorHAnsi" w:hAnsiTheme="minorHAnsi" w:cstheme="minorHAnsi"/>
          <w:b w:val="0"/>
        </w:rPr>
        <w:t xml:space="preserve"> </w:t>
      </w:r>
      <w:r>
        <w:rPr>
          <w:rStyle w:val="Strong"/>
          <w:rFonts w:asciiTheme="minorHAnsi" w:hAnsiTheme="minorHAnsi" w:cstheme="minorHAnsi"/>
          <w:b w:val="0"/>
        </w:rPr>
        <w:t xml:space="preserve"> </w:t>
      </w:r>
      <w:r w:rsidR="006D3589">
        <w:rPr>
          <w:rStyle w:val="Strong"/>
          <w:rFonts w:asciiTheme="minorHAnsi" w:hAnsiTheme="minorHAnsi" w:cstheme="minorHAnsi"/>
          <w:b w:val="0"/>
        </w:rPr>
        <w:t>W</w:t>
      </w:r>
      <w:r w:rsidR="005A6468">
        <w:rPr>
          <w:rStyle w:val="Strong"/>
          <w:rFonts w:asciiTheme="minorHAnsi" w:hAnsiTheme="minorHAnsi" w:cstheme="minorHAnsi"/>
          <w:b w:val="0"/>
        </w:rPr>
        <w:t xml:space="preserve">e promote and encourage </w:t>
      </w:r>
      <w:r w:rsidR="00DB1FDC">
        <w:rPr>
          <w:rStyle w:val="Strong"/>
          <w:rFonts w:asciiTheme="minorHAnsi" w:hAnsiTheme="minorHAnsi" w:cstheme="minorHAnsi"/>
          <w:b w:val="0"/>
        </w:rPr>
        <w:t>individuals</w:t>
      </w:r>
      <w:r w:rsidR="005A6468">
        <w:rPr>
          <w:rStyle w:val="Strong"/>
          <w:rFonts w:asciiTheme="minorHAnsi" w:hAnsiTheme="minorHAnsi" w:cstheme="minorHAnsi"/>
          <w:b w:val="0"/>
        </w:rPr>
        <w:t xml:space="preserve"> to personalise their own </w:t>
      </w:r>
      <w:r w:rsidR="00D73556">
        <w:rPr>
          <w:rStyle w:val="Strong"/>
          <w:rFonts w:asciiTheme="minorHAnsi" w:hAnsiTheme="minorHAnsi" w:cstheme="minorHAnsi"/>
          <w:b w:val="0"/>
        </w:rPr>
        <w:t xml:space="preserve">personal spaces to reflect their hobbies, interests and what is important to them.  Personal areas can be decorated and furnished to the individual taste of our residents should they wish.  </w:t>
      </w:r>
    </w:p>
    <w:p w14:paraId="05FDAD6A" w14:textId="77777777" w:rsidR="00974900" w:rsidRPr="008B5AA0" w:rsidRDefault="00974900" w:rsidP="00C3533A">
      <w:pPr>
        <w:spacing w:line="276" w:lineRule="auto"/>
        <w:rPr>
          <w:rStyle w:val="Strong"/>
          <w:rFonts w:asciiTheme="minorHAnsi" w:hAnsiTheme="minorHAnsi" w:cstheme="minorHAnsi"/>
          <w:b w:val="0"/>
        </w:rPr>
      </w:pPr>
    </w:p>
    <w:p w14:paraId="6FF260E5" w14:textId="77777777" w:rsidR="00974900" w:rsidRPr="008B5AA0" w:rsidRDefault="00974900" w:rsidP="00C3533A">
      <w:pPr>
        <w:spacing w:line="276" w:lineRule="auto"/>
        <w:rPr>
          <w:rStyle w:val="Strong"/>
          <w:rFonts w:asciiTheme="minorHAnsi" w:hAnsiTheme="minorHAnsi" w:cstheme="minorHAnsi"/>
          <w:b w:val="0"/>
        </w:rPr>
      </w:pPr>
      <w:r w:rsidRPr="008B5AA0">
        <w:rPr>
          <w:rStyle w:val="Strong"/>
          <w:rFonts w:asciiTheme="minorHAnsi" w:hAnsiTheme="minorHAnsi" w:cstheme="minorHAnsi"/>
          <w:b w:val="0"/>
        </w:rPr>
        <w:t>The first floor is large and spacious, with an open plan style kitchen and communal dining lounge area, with fantastic views over the Carmarthenshire countryside.</w:t>
      </w:r>
    </w:p>
    <w:p w14:paraId="407C2388" w14:textId="77777777" w:rsidR="00974900" w:rsidRPr="008B5AA0" w:rsidRDefault="00974900" w:rsidP="00C3533A">
      <w:pPr>
        <w:spacing w:line="276" w:lineRule="auto"/>
        <w:rPr>
          <w:rStyle w:val="Strong"/>
          <w:rFonts w:asciiTheme="minorHAnsi" w:hAnsiTheme="minorHAnsi" w:cstheme="minorHAnsi"/>
          <w:b w:val="0"/>
        </w:rPr>
      </w:pPr>
    </w:p>
    <w:p w14:paraId="756BF96F" w14:textId="5D3C126E" w:rsidR="00974900" w:rsidRDefault="00974900" w:rsidP="00C3533A">
      <w:pPr>
        <w:spacing w:line="276" w:lineRule="auto"/>
        <w:rPr>
          <w:rStyle w:val="Strong"/>
          <w:rFonts w:asciiTheme="minorHAnsi" w:hAnsiTheme="minorHAnsi" w:cstheme="minorHAnsi"/>
          <w:b w:val="0"/>
        </w:rPr>
      </w:pPr>
      <w:r w:rsidRPr="008B5AA0">
        <w:rPr>
          <w:rStyle w:val="Strong"/>
          <w:rFonts w:asciiTheme="minorHAnsi" w:hAnsiTheme="minorHAnsi" w:cstheme="minorHAnsi"/>
          <w:b w:val="0"/>
        </w:rPr>
        <w:t>The first floor has another double bedroom with en</w:t>
      </w:r>
      <w:r w:rsidR="009E7AC8" w:rsidRPr="008B5AA0">
        <w:rPr>
          <w:rStyle w:val="Strong"/>
          <w:rFonts w:asciiTheme="minorHAnsi" w:hAnsiTheme="minorHAnsi" w:cstheme="minorHAnsi"/>
          <w:b w:val="0"/>
        </w:rPr>
        <w:t>-</w:t>
      </w:r>
      <w:r w:rsidRPr="008B5AA0">
        <w:rPr>
          <w:rStyle w:val="Strong"/>
          <w:rFonts w:asciiTheme="minorHAnsi" w:hAnsiTheme="minorHAnsi" w:cstheme="minorHAnsi"/>
          <w:b w:val="0"/>
        </w:rPr>
        <w:t>suite facilities.  There is a quiet</w:t>
      </w:r>
      <w:r w:rsidR="0023621A">
        <w:rPr>
          <w:rStyle w:val="Strong"/>
          <w:rFonts w:asciiTheme="minorHAnsi" w:hAnsiTheme="minorHAnsi" w:cstheme="minorHAnsi"/>
          <w:b w:val="0"/>
        </w:rPr>
        <w:t xml:space="preserve">, relaxing area </w:t>
      </w:r>
      <w:r w:rsidRPr="008B5AA0">
        <w:rPr>
          <w:rStyle w:val="Strong"/>
          <w:rFonts w:asciiTheme="minorHAnsi" w:hAnsiTheme="minorHAnsi" w:cstheme="minorHAnsi"/>
          <w:b w:val="0"/>
        </w:rPr>
        <w:t xml:space="preserve">to the rear of the property, this can be used for </w:t>
      </w:r>
      <w:r w:rsidR="0023621A">
        <w:rPr>
          <w:rStyle w:val="Strong"/>
          <w:rFonts w:asciiTheme="minorHAnsi" w:hAnsiTheme="minorHAnsi" w:cstheme="minorHAnsi"/>
          <w:b w:val="0"/>
        </w:rPr>
        <w:t xml:space="preserve">gaming, watching TV, </w:t>
      </w:r>
      <w:r w:rsidRPr="008B5AA0">
        <w:rPr>
          <w:rStyle w:val="Strong"/>
          <w:rFonts w:asciiTheme="minorHAnsi" w:hAnsiTheme="minorHAnsi" w:cstheme="minorHAnsi"/>
          <w:b w:val="0"/>
        </w:rPr>
        <w:t xml:space="preserve">reading, </w:t>
      </w:r>
      <w:r w:rsidR="0023621A">
        <w:rPr>
          <w:rStyle w:val="Strong"/>
          <w:rFonts w:asciiTheme="minorHAnsi" w:hAnsiTheme="minorHAnsi" w:cstheme="minorHAnsi"/>
          <w:b w:val="0"/>
        </w:rPr>
        <w:t>listening to music</w:t>
      </w:r>
      <w:r w:rsidR="00CE0C39">
        <w:rPr>
          <w:rStyle w:val="Strong"/>
          <w:rFonts w:asciiTheme="minorHAnsi" w:hAnsiTheme="minorHAnsi" w:cstheme="minorHAnsi"/>
          <w:b w:val="0"/>
        </w:rPr>
        <w:t xml:space="preserve">, </w:t>
      </w:r>
      <w:r w:rsidRPr="008B5AA0">
        <w:rPr>
          <w:rStyle w:val="Strong"/>
          <w:rFonts w:asciiTheme="minorHAnsi" w:hAnsiTheme="minorHAnsi" w:cstheme="minorHAnsi"/>
          <w:b w:val="0"/>
        </w:rPr>
        <w:t xml:space="preserve">board games and meeting family members.  In addition, information regarding bus timetables, advocacy, and support groups are easily available for </w:t>
      </w:r>
      <w:r w:rsidR="0023621A">
        <w:rPr>
          <w:rStyle w:val="Strong"/>
          <w:rFonts w:asciiTheme="minorHAnsi" w:hAnsiTheme="minorHAnsi" w:cstheme="minorHAnsi"/>
          <w:b w:val="0"/>
        </w:rPr>
        <w:t>residents</w:t>
      </w:r>
      <w:r w:rsidR="00CE0C39">
        <w:rPr>
          <w:rStyle w:val="Strong"/>
          <w:rFonts w:asciiTheme="minorHAnsi" w:hAnsiTheme="minorHAnsi" w:cstheme="minorHAnsi"/>
          <w:b w:val="0"/>
        </w:rPr>
        <w:t>.  Residents have access to WIFI, tablets and a desktop computer should they wish.</w:t>
      </w:r>
    </w:p>
    <w:p w14:paraId="0FB6E45F" w14:textId="7663B96B" w:rsidR="00ED2EE0" w:rsidRDefault="00ED2EE0" w:rsidP="00C3533A">
      <w:pPr>
        <w:spacing w:line="276" w:lineRule="auto"/>
        <w:rPr>
          <w:rStyle w:val="Strong"/>
          <w:rFonts w:asciiTheme="minorHAnsi" w:hAnsiTheme="minorHAnsi" w:cstheme="minorHAnsi"/>
          <w:b w:val="0"/>
        </w:rPr>
      </w:pPr>
    </w:p>
    <w:p w14:paraId="6ACD44D1" w14:textId="14273A65" w:rsidR="00ED2EE0" w:rsidRDefault="00ED2EE0" w:rsidP="00C3533A">
      <w:pPr>
        <w:spacing w:line="276" w:lineRule="auto"/>
        <w:rPr>
          <w:rStyle w:val="Strong"/>
          <w:rFonts w:asciiTheme="minorHAnsi" w:hAnsiTheme="minorHAnsi" w:cstheme="minorHAnsi"/>
          <w:b w:val="0"/>
        </w:rPr>
      </w:pPr>
      <w:r>
        <w:rPr>
          <w:rStyle w:val="Strong"/>
          <w:rFonts w:asciiTheme="minorHAnsi" w:hAnsiTheme="minorHAnsi" w:cstheme="minorHAnsi"/>
          <w:b w:val="0"/>
        </w:rPr>
        <w:t xml:space="preserve">The premises also </w:t>
      </w:r>
      <w:r w:rsidR="00B55B2B">
        <w:rPr>
          <w:rStyle w:val="Strong"/>
          <w:rFonts w:asciiTheme="minorHAnsi" w:hAnsiTheme="minorHAnsi" w:cstheme="minorHAnsi"/>
          <w:b w:val="0"/>
        </w:rPr>
        <w:t>benefit</w:t>
      </w:r>
      <w:r w:rsidR="00F16F73">
        <w:rPr>
          <w:rStyle w:val="Strong"/>
          <w:rFonts w:asciiTheme="minorHAnsi" w:hAnsiTheme="minorHAnsi" w:cstheme="minorHAnsi"/>
          <w:b w:val="0"/>
        </w:rPr>
        <w:t xml:space="preserve"> from</w:t>
      </w:r>
      <w:r>
        <w:rPr>
          <w:rStyle w:val="Strong"/>
          <w:rFonts w:asciiTheme="minorHAnsi" w:hAnsiTheme="minorHAnsi" w:cstheme="minorHAnsi"/>
          <w:b w:val="0"/>
        </w:rPr>
        <w:t xml:space="preserve"> an Activity Room which provides a separate space for residents, this is decorated to a high standard and provides a cosy sitting area</w:t>
      </w:r>
      <w:r w:rsidR="00C34C69">
        <w:rPr>
          <w:rStyle w:val="Strong"/>
          <w:rFonts w:asciiTheme="minorHAnsi" w:hAnsiTheme="minorHAnsi" w:cstheme="minorHAnsi"/>
          <w:b w:val="0"/>
        </w:rPr>
        <w:t xml:space="preserve">, kitchen facilities, toilet facilities, smart TV, google speakers for </w:t>
      </w:r>
      <w:r w:rsidR="007900B8">
        <w:rPr>
          <w:rStyle w:val="Strong"/>
          <w:rFonts w:asciiTheme="minorHAnsi" w:hAnsiTheme="minorHAnsi" w:cstheme="minorHAnsi"/>
          <w:b w:val="0"/>
        </w:rPr>
        <w:t>listening to</w:t>
      </w:r>
      <w:r w:rsidR="00C34C69">
        <w:rPr>
          <w:rStyle w:val="Strong"/>
          <w:rFonts w:asciiTheme="minorHAnsi" w:hAnsiTheme="minorHAnsi" w:cstheme="minorHAnsi"/>
          <w:b w:val="0"/>
        </w:rPr>
        <w:t xml:space="preserve"> music.</w:t>
      </w:r>
    </w:p>
    <w:p w14:paraId="1789B361" w14:textId="18B34225" w:rsidR="00C34C69" w:rsidRDefault="00C34C69" w:rsidP="00C3533A">
      <w:pPr>
        <w:spacing w:line="276" w:lineRule="auto"/>
        <w:rPr>
          <w:rStyle w:val="Strong"/>
          <w:rFonts w:asciiTheme="minorHAnsi" w:hAnsiTheme="minorHAnsi" w:cstheme="minorHAnsi"/>
          <w:b w:val="0"/>
        </w:rPr>
      </w:pPr>
    </w:p>
    <w:p w14:paraId="2FFD37DF" w14:textId="42732C98" w:rsidR="00C34C69" w:rsidRDefault="00F16F73" w:rsidP="00C3533A">
      <w:pPr>
        <w:spacing w:line="276" w:lineRule="auto"/>
        <w:rPr>
          <w:rStyle w:val="Strong"/>
          <w:rFonts w:asciiTheme="minorHAnsi" w:hAnsiTheme="minorHAnsi" w:cstheme="minorHAnsi"/>
          <w:b w:val="0"/>
        </w:rPr>
      </w:pPr>
      <w:r>
        <w:rPr>
          <w:rStyle w:val="Strong"/>
          <w:rFonts w:asciiTheme="minorHAnsi" w:hAnsiTheme="minorHAnsi" w:cstheme="minorHAnsi"/>
          <w:b w:val="0"/>
        </w:rPr>
        <w:t xml:space="preserve">Within the outer building is a games room which also provides an adequate space for residents to meet visitors and spend time alone, with each other or friends/family, decorated </w:t>
      </w:r>
      <w:r w:rsidR="001B6F1D">
        <w:rPr>
          <w:rStyle w:val="Strong"/>
          <w:rFonts w:asciiTheme="minorHAnsi" w:hAnsiTheme="minorHAnsi" w:cstheme="minorHAnsi"/>
          <w:b w:val="0"/>
        </w:rPr>
        <w:t xml:space="preserve">to a high standard the room is large and </w:t>
      </w:r>
      <w:r w:rsidR="00AD11F6">
        <w:rPr>
          <w:rStyle w:val="Strong"/>
          <w:rFonts w:asciiTheme="minorHAnsi" w:hAnsiTheme="minorHAnsi" w:cstheme="minorHAnsi"/>
          <w:b w:val="0"/>
        </w:rPr>
        <w:t xml:space="preserve">allows for a pool table, table tennis, large projector screen to watch TV or movies.  </w:t>
      </w:r>
      <w:r w:rsidR="002B11A6">
        <w:rPr>
          <w:rStyle w:val="Strong"/>
          <w:rFonts w:asciiTheme="minorHAnsi" w:hAnsiTheme="minorHAnsi" w:cstheme="minorHAnsi"/>
          <w:b w:val="0"/>
        </w:rPr>
        <w:t xml:space="preserve">A homely feel with comfortable seating to allow for a relaxed and cosy atmosphere.  This area is also used as a safe space for meeting visitors </w:t>
      </w:r>
      <w:r w:rsidR="00EF2AB6">
        <w:rPr>
          <w:rStyle w:val="Strong"/>
          <w:rFonts w:asciiTheme="minorHAnsi" w:hAnsiTheme="minorHAnsi" w:cstheme="minorHAnsi"/>
          <w:b w:val="0"/>
        </w:rPr>
        <w:t>and can accommodate for social distancing and protective screens.</w:t>
      </w:r>
    </w:p>
    <w:p w14:paraId="4EA0C6E8" w14:textId="08FB883A" w:rsidR="00EF2AB6" w:rsidRDefault="00EF2AB6" w:rsidP="00C3533A">
      <w:pPr>
        <w:spacing w:line="276" w:lineRule="auto"/>
        <w:rPr>
          <w:rStyle w:val="Strong"/>
          <w:rFonts w:asciiTheme="minorHAnsi" w:hAnsiTheme="minorHAnsi" w:cstheme="minorHAnsi"/>
          <w:b w:val="0"/>
        </w:rPr>
      </w:pPr>
    </w:p>
    <w:p w14:paraId="34A5D9A9" w14:textId="154C0FDC" w:rsidR="00EF2AB6" w:rsidRDefault="00EF2AB6" w:rsidP="00C3533A">
      <w:pPr>
        <w:spacing w:line="276" w:lineRule="auto"/>
        <w:rPr>
          <w:rStyle w:val="Strong"/>
          <w:rFonts w:asciiTheme="minorHAnsi" w:hAnsiTheme="minorHAnsi" w:cstheme="minorHAnsi"/>
          <w:b w:val="0"/>
        </w:rPr>
      </w:pPr>
      <w:r>
        <w:rPr>
          <w:rStyle w:val="Strong"/>
          <w:rFonts w:asciiTheme="minorHAnsi" w:hAnsiTheme="minorHAnsi" w:cstheme="minorHAnsi"/>
          <w:b w:val="0"/>
        </w:rPr>
        <w:t xml:space="preserve">Situated next door to the games room is a gym area equipped with exercise bikes, running machine and a rowing machine, this enables residents to enjoy </w:t>
      </w:r>
      <w:r w:rsidR="00711D9B">
        <w:rPr>
          <w:rStyle w:val="Strong"/>
          <w:rFonts w:asciiTheme="minorHAnsi" w:hAnsiTheme="minorHAnsi" w:cstheme="minorHAnsi"/>
          <w:b w:val="0"/>
        </w:rPr>
        <w:t xml:space="preserve">a healthy lifestyle and regular fitness.  Staff actively encourage residents to use the area and will participate </w:t>
      </w:r>
      <w:r w:rsidR="006B7962">
        <w:rPr>
          <w:rStyle w:val="Strong"/>
          <w:rFonts w:asciiTheme="minorHAnsi" w:hAnsiTheme="minorHAnsi" w:cstheme="minorHAnsi"/>
          <w:b w:val="0"/>
        </w:rPr>
        <w:t>with the resident providing encouragement.</w:t>
      </w:r>
    </w:p>
    <w:p w14:paraId="22092A03" w14:textId="5320F161" w:rsidR="006B7962" w:rsidRDefault="006B7962" w:rsidP="00C3533A">
      <w:pPr>
        <w:spacing w:line="276" w:lineRule="auto"/>
        <w:rPr>
          <w:rStyle w:val="Strong"/>
          <w:rFonts w:asciiTheme="minorHAnsi" w:hAnsiTheme="minorHAnsi" w:cstheme="minorHAnsi"/>
          <w:b w:val="0"/>
        </w:rPr>
      </w:pPr>
    </w:p>
    <w:p w14:paraId="504B4A9C" w14:textId="68BD083C" w:rsidR="00C65DD3" w:rsidRDefault="00C65DD3" w:rsidP="00C65DD3">
      <w:pPr>
        <w:spacing w:line="276" w:lineRule="auto"/>
        <w:rPr>
          <w:rStyle w:val="Strong"/>
          <w:rFonts w:asciiTheme="minorHAnsi" w:hAnsiTheme="minorHAnsi" w:cstheme="minorHAnsi"/>
          <w:b w:val="0"/>
        </w:rPr>
      </w:pPr>
      <w:r w:rsidRPr="008B5AA0">
        <w:rPr>
          <w:rFonts w:asciiTheme="minorHAnsi" w:hAnsiTheme="minorHAnsi" w:cstheme="minorHAnsi"/>
        </w:rPr>
        <w:t xml:space="preserve">The private garden is spacious, with well-kept lawns along the rear and sides of the building.  There is a patio area with outside seating and BBQ facilities.  Also, to the side of Gelli Aur Care there is a designated </w:t>
      </w:r>
      <w:r w:rsidRPr="008B5AA0">
        <w:rPr>
          <w:rFonts w:asciiTheme="minorHAnsi" w:hAnsiTheme="minorHAnsi" w:cstheme="minorHAnsi"/>
        </w:rPr>
        <w:lastRenderedPageBreak/>
        <w:t>smoking area, which provides an outdoor all-weather building compliant with UK legislation.</w:t>
      </w:r>
      <w:r>
        <w:rPr>
          <w:rFonts w:asciiTheme="minorHAnsi" w:hAnsiTheme="minorHAnsi" w:cstheme="minorHAnsi"/>
        </w:rPr>
        <w:t xml:space="preserve">  </w:t>
      </w:r>
      <w:r w:rsidRPr="008B5AA0">
        <w:rPr>
          <w:rStyle w:val="Strong"/>
          <w:rFonts w:asciiTheme="minorHAnsi" w:hAnsiTheme="minorHAnsi" w:cstheme="minorHAnsi"/>
          <w:b w:val="0"/>
        </w:rPr>
        <w:t xml:space="preserve">Smokers will always need to adhere to the smoking policy. </w:t>
      </w:r>
    </w:p>
    <w:p w14:paraId="36F1CE53" w14:textId="75850889" w:rsidR="00C65DD3" w:rsidRDefault="00C65DD3" w:rsidP="00C65DD3">
      <w:pPr>
        <w:spacing w:line="276" w:lineRule="auto"/>
        <w:rPr>
          <w:rStyle w:val="Strong"/>
          <w:rFonts w:asciiTheme="minorHAnsi" w:hAnsiTheme="minorHAnsi" w:cstheme="minorHAnsi"/>
          <w:b w:val="0"/>
        </w:rPr>
      </w:pPr>
    </w:p>
    <w:p w14:paraId="0BA56D6E" w14:textId="4E175A62" w:rsidR="00C65DD3" w:rsidRPr="008B5AA0" w:rsidRDefault="00C65DD3" w:rsidP="00C65DD3">
      <w:pPr>
        <w:spacing w:line="276" w:lineRule="auto"/>
        <w:rPr>
          <w:rStyle w:val="Strong"/>
          <w:rFonts w:asciiTheme="minorHAnsi" w:hAnsiTheme="minorHAnsi" w:cstheme="minorHAnsi"/>
          <w:b w:val="0"/>
        </w:rPr>
      </w:pPr>
      <w:r>
        <w:rPr>
          <w:rStyle w:val="Strong"/>
          <w:rFonts w:asciiTheme="minorHAnsi" w:hAnsiTheme="minorHAnsi" w:cstheme="minorHAnsi"/>
          <w:b w:val="0"/>
        </w:rPr>
        <w:t>There is a</w:t>
      </w:r>
      <w:r w:rsidR="00C87EF2">
        <w:rPr>
          <w:rStyle w:val="Strong"/>
          <w:rFonts w:asciiTheme="minorHAnsi" w:hAnsiTheme="minorHAnsi" w:cstheme="minorHAnsi"/>
          <w:b w:val="0"/>
        </w:rPr>
        <w:t>n</w:t>
      </w:r>
      <w:r>
        <w:rPr>
          <w:rStyle w:val="Strong"/>
          <w:rFonts w:asciiTheme="minorHAnsi" w:hAnsiTheme="minorHAnsi" w:cstheme="minorHAnsi"/>
          <w:b w:val="0"/>
        </w:rPr>
        <w:t xml:space="preserve"> </w:t>
      </w:r>
      <w:r w:rsidR="005F40F2">
        <w:rPr>
          <w:rStyle w:val="Strong"/>
          <w:rFonts w:asciiTheme="minorHAnsi" w:hAnsiTheme="minorHAnsi" w:cstheme="minorHAnsi"/>
          <w:b w:val="0"/>
        </w:rPr>
        <w:t>established vegetable patch and greenhouse area where residents can be supported to grow fresh vegetables.</w:t>
      </w:r>
    </w:p>
    <w:p w14:paraId="31D8F759" w14:textId="6B95D464" w:rsidR="00C65DD3" w:rsidRDefault="00C65DD3" w:rsidP="00C3533A">
      <w:pPr>
        <w:spacing w:line="276" w:lineRule="auto"/>
        <w:rPr>
          <w:rStyle w:val="Strong"/>
          <w:rFonts w:asciiTheme="minorHAnsi" w:hAnsiTheme="minorHAnsi" w:cstheme="minorHAnsi"/>
          <w:b w:val="0"/>
        </w:rPr>
      </w:pPr>
    </w:p>
    <w:p w14:paraId="3B2AD603" w14:textId="3019820D" w:rsidR="006B7962" w:rsidRPr="008B5AA0" w:rsidRDefault="00535DBB" w:rsidP="00C3533A">
      <w:pPr>
        <w:spacing w:line="276" w:lineRule="auto"/>
        <w:rPr>
          <w:rStyle w:val="Strong"/>
          <w:rFonts w:asciiTheme="minorHAnsi" w:hAnsiTheme="minorHAnsi" w:cstheme="minorHAnsi"/>
          <w:b w:val="0"/>
        </w:rPr>
      </w:pPr>
      <w:r>
        <w:rPr>
          <w:rStyle w:val="Strong"/>
          <w:rFonts w:asciiTheme="minorHAnsi" w:hAnsiTheme="minorHAnsi" w:cstheme="minorHAnsi"/>
          <w:b w:val="0"/>
        </w:rPr>
        <w:t>The</w:t>
      </w:r>
      <w:r w:rsidR="006B7962">
        <w:rPr>
          <w:rStyle w:val="Strong"/>
          <w:rFonts w:asciiTheme="minorHAnsi" w:hAnsiTheme="minorHAnsi" w:cstheme="minorHAnsi"/>
          <w:b w:val="0"/>
        </w:rPr>
        <w:t xml:space="preserve"> service </w:t>
      </w:r>
      <w:r w:rsidR="003F51AB">
        <w:rPr>
          <w:rStyle w:val="Strong"/>
          <w:rFonts w:asciiTheme="minorHAnsi" w:hAnsiTheme="minorHAnsi" w:cstheme="minorHAnsi"/>
          <w:b w:val="0"/>
        </w:rPr>
        <w:t>was</w:t>
      </w:r>
      <w:r w:rsidR="005112AD">
        <w:rPr>
          <w:rStyle w:val="Strong"/>
          <w:rFonts w:asciiTheme="minorHAnsi" w:hAnsiTheme="minorHAnsi" w:cstheme="minorHAnsi"/>
          <w:b w:val="0"/>
        </w:rPr>
        <w:t xml:space="preserve"> successful</w:t>
      </w:r>
      <w:r w:rsidR="00934539">
        <w:rPr>
          <w:rStyle w:val="Strong"/>
          <w:rFonts w:asciiTheme="minorHAnsi" w:hAnsiTheme="minorHAnsi" w:cstheme="minorHAnsi"/>
          <w:b w:val="0"/>
        </w:rPr>
        <w:t xml:space="preserve"> in securing</w:t>
      </w:r>
      <w:r w:rsidR="00F12694">
        <w:rPr>
          <w:rStyle w:val="Strong"/>
          <w:rFonts w:asciiTheme="minorHAnsi" w:hAnsiTheme="minorHAnsi" w:cstheme="minorHAnsi"/>
          <w:b w:val="0"/>
        </w:rPr>
        <w:t xml:space="preserve"> a grant provided by </w:t>
      </w:r>
      <w:r w:rsidR="00CB7AC5">
        <w:rPr>
          <w:rStyle w:val="Strong"/>
          <w:rFonts w:asciiTheme="minorHAnsi" w:hAnsiTheme="minorHAnsi" w:cstheme="minorHAnsi"/>
          <w:b w:val="0"/>
        </w:rPr>
        <w:t>C</w:t>
      </w:r>
      <w:r w:rsidR="002619CC">
        <w:rPr>
          <w:rStyle w:val="Strong"/>
          <w:rFonts w:asciiTheme="minorHAnsi" w:hAnsiTheme="minorHAnsi" w:cstheme="minorHAnsi"/>
          <w:b w:val="0"/>
        </w:rPr>
        <w:t>o</w:t>
      </w:r>
      <w:r w:rsidR="00CB7AC5">
        <w:rPr>
          <w:rStyle w:val="Strong"/>
          <w:rFonts w:asciiTheme="minorHAnsi" w:hAnsiTheme="minorHAnsi" w:cstheme="minorHAnsi"/>
          <w:b w:val="0"/>
        </w:rPr>
        <w:t>nnecting Peopl</w:t>
      </w:r>
      <w:r w:rsidR="002619CC">
        <w:rPr>
          <w:rStyle w:val="Strong"/>
          <w:rFonts w:asciiTheme="minorHAnsi" w:hAnsiTheme="minorHAnsi" w:cstheme="minorHAnsi"/>
          <w:b w:val="0"/>
        </w:rPr>
        <w:t>e</w:t>
      </w:r>
      <w:r w:rsidR="00CB7AC5">
        <w:rPr>
          <w:rStyle w:val="Strong"/>
          <w:rFonts w:asciiTheme="minorHAnsi" w:hAnsiTheme="minorHAnsi" w:cstheme="minorHAnsi"/>
          <w:b w:val="0"/>
        </w:rPr>
        <w:t>: Improving Wellbeing Fund funded by the Capital element of the Welsh Government Integrated Care Fund (ICF) which is managed by the West Wales Care Partnership.  This funding has enable</w:t>
      </w:r>
      <w:r w:rsidR="002619CC">
        <w:rPr>
          <w:rStyle w:val="Strong"/>
          <w:rFonts w:asciiTheme="minorHAnsi" w:hAnsiTheme="minorHAnsi" w:cstheme="minorHAnsi"/>
          <w:b w:val="0"/>
        </w:rPr>
        <w:t>d the service</w:t>
      </w:r>
      <w:r w:rsidR="00CB7AC5">
        <w:rPr>
          <w:rStyle w:val="Strong"/>
          <w:rFonts w:asciiTheme="minorHAnsi" w:hAnsiTheme="minorHAnsi" w:cstheme="minorHAnsi"/>
          <w:b w:val="0"/>
        </w:rPr>
        <w:t xml:space="preserve"> to re-furbish an external area and provide a large summer house with attached </w:t>
      </w:r>
      <w:r w:rsidR="00D627E7">
        <w:rPr>
          <w:rStyle w:val="Strong"/>
          <w:rFonts w:asciiTheme="minorHAnsi" w:hAnsiTheme="minorHAnsi" w:cstheme="minorHAnsi"/>
          <w:b w:val="0"/>
        </w:rPr>
        <w:t>wooden canopy</w:t>
      </w:r>
      <w:r w:rsidR="00894301">
        <w:rPr>
          <w:rStyle w:val="Strong"/>
          <w:rFonts w:asciiTheme="minorHAnsi" w:hAnsiTheme="minorHAnsi" w:cstheme="minorHAnsi"/>
          <w:b w:val="0"/>
        </w:rPr>
        <w:t xml:space="preserve">.  Residents will be able to enjoy the outdoors by utilising the area for eating, sitting and relaxing.  The summerhouse </w:t>
      </w:r>
      <w:r w:rsidR="008C41E5">
        <w:rPr>
          <w:rStyle w:val="Strong"/>
          <w:rFonts w:asciiTheme="minorHAnsi" w:hAnsiTheme="minorHAnsi" w:cstheme="minorHAnsi"/>
          <w:b w:val="0"/>
        </w:rPr>
        <w:t xml:space="preserve">has music playing facilities and will have suitable comfortable furniture.  A hot tub facility, large </w:t>
      </w:r>
      <w:r w:rsidR="002619CC">
        <w:rPr>
          <w:rStyle w:val="Strong"/>
          <w:rFonts w:asciiTheme="minorHAnsi" w:hAnsiTheme="minorHAnsi" w:cstheme="minorHAnsi"/>
          <w:b w:val="0"/>
        </w:rPr>
        <w:t xml:space="preserve">pool, football area, </w:t>
      </w:r>
      <w:r w:rsidR="00604736">
        <w:rPr>
          <w:rStyle w:val="Strong"/>
          <w:rFonts w:asciiTheme="minorHAnsi" w:hAnsiTheme="minorHAnsi" w:cstheme="minorHAnsi"/>
          <w:b w:val="0"/>
        </w:rPr>
        <w:t>basketball</w:t>
      </w:r>
      <w:r w:rsidR="002619CC">
        <w:rPr>
          <w:rStyle w:val="Strong"/>
          <w:rFonts w:asciiTheme="minorHAnsi" w:hAnsiTheme="minorHAnsi" w:cstheme="minorHAnsi"/>
          <w:b w:val="0"/>
        </w:rPr>
        <w:t xml:space="preserve"> hoop</w:t>
      </w:r>
      <w:r w:rsidR="00604736">
        <w:rPr>
          <w:rStyle w:val="Strong"/>
          <w:rFonts w:asciiTheme="minorHAnsi" w:hAnsiTheme="minorHAnsi" w:cstheme="minorHAnsi"/>
          <w:b w:val="0"/>
        </w:rPr>
        <w:t>, badminton</w:t>
      </w:r>
      <w:r w:rsidR="002619CC">
        <w:rPr>
          <w:rStyle w:val="Strong"/>
          <w:rFonts w:asciiTheme="minorHAnsi" w:hAnsiTheme="minorHAnsi" w:cstheme="minorHAnsi"/>
          <w:b w:val="0"/>
        </w:rPr>
        <w:t xml:space="preserve"> and BBQ facilities all enhance the external areas.</w:t>
      </w:r>
      <w:r w:rsidR="009519E2">
        <w:rPr>
          <w:rStyle w:val="Strong"/>
          <w:rFonts w:asciiTheme="minorHAnsi" w:hAnsiTheme="minorHAnsi" w:cstheme="minorHAnsi"/>
          <w:b w:val="0"/>
        </w:rPr>
        <w:t xml:space="preserve">  The </w:t>
      </w:r>
      <w:r w:rsidR="009206DD">
        <w:rPr>
          <w:rStyle w:val="Strong"/>
          <w:rFonts w:asciiTheme="minorHAnsi" w:hAnsiTheme="minorHAnsi" w:cstheme="minorHAnsi"/>
          <w:b w:val="0"/>
        </w:rPr>
        <w:t>external space</w:t>
      </w:r>
      <w:r w:rsidR="009519E2">
        <w:rPr>
          <w:rStyle w:val="Strong"/>
          <w:rFonts w:asciiTheme="minorHAnsi" w:hAnsiTheme="minorHAnsi" w:cstheme="minorHAnsi"/>
          <w:b w:val="0"/>
        </w:rPr>
        <w:t xml:space="preserve"> will be further developed with the field areas being used and the introduction of other activities </w:t>
      </w:r>
      <w:r w:rsidR="00884125">
        <w:rPr>
          <w:rStyle w:val="Strong"/>
          <w:rFonts w:asciiTheme="minorHAnsi" w:hAnsiTheme="minorHAnsi" w:cstheme="minorHAnsi"/>
          <w:b w:val="0"/>
        </w:rPr>
        <w:t>e.g.</w:t>
      </w:r>
      <w:r w:rsidR="009519E2">
        <w:rPr>
          <w:rStyle w:val="Strong"/>
          <w:rFonts w:asciiTheme="minorHAnsi" w:hAnsiTheme="minorHAnsi" w:cstheme="minorHAnsi"/>
          <w:b w:val="0"/>
        </w:rPr>
        <w:t xml:space="preserve"> trampoline</w:t>
      </w:r>
      <w:r w:rsidR="00884125">
        <w:rPr>
          <w:rStyle w:val="Strong"/>
          <w:rFonts w:asciiTheme="minorHAnsi" w:hAnsiTheme="minorHAnsi" w:cstheme="minorHAnsi"/>
          <w:b w:val="0"/>
        </w:rPr>
        <w:t>, bowls, external games.</w:t>
      </w:r>
    </w:p>
    <w:p w14:paraId="511B0209" w14:textId="77777777" w:rsidR="00835570" w:rsidRPr="008B5AA0" w:rsidRDefault="00835570" w:rsidP="00C3533A">
      <w:pPr>
        <w:spacing w:line="276" w:lineRule="auto"/>
        <w:rPr>
          <w:rStyle w:val="Strong"/>
          <w:rFonts w:asciiTheme="minorHAnsi" w:hAnsiTheme="minorHAnsi" w:cstheme="minorHAnsi"/>
          <w:b w:val="0"/>
        </w:rPr>
      </w:pPr>
    </w:p>
    <w:p w14:paraId="0150FE4B" w14:textId="1DAADCDD" w:rsidR="008529D8" w:rsidRPr="008B5AA0" w:rsidRDefault="00835570" w:rsidP="00835570">
      <w:pPr>
        <w:spacing w:line="276" w:lineRule="auto"/>
        <w:jc w:val="both"/>
        <w:rPr>
          <w:rFonts w:asciiTheme="minorHAnsi" w:hAnsiTheme="minorHAnsi" w:cstheme="minorHAnsi"/>
        </w:rPr>
      </w:pPr>
      <w:bookmarkStart w:id="1" w:name="_Hlk534379178"/>
      <w:r w:rsidRPr="008B5AA0">
        <w:rPr>
          <w:rFonts w:asciiTheme="minorHAnsi" w:hAnsiTheme="minorHAnsi" w:cstheme="minorHAnsi"/>
        </w:rPr>
        <w:t xml:space="preserve">Gelli Aur Care </w:t>
      </w:r>
      <w:r w:rsidR="0005656D">
        <w:rPr>
          <w:rFonts w:asciiTheme="minorHAnsi" w:hAnsiTheme="minorHAnsi" w:cstheme="minorHAnsi"/>
        </w:rPr>
        <w:t xml:space="preserve">also has a </w:t>
      </w:r>
      <w:r w:rsidR="0021253C" w:rsidRPr="008B5AA0">
        <w:rPr>
          <w:rFonts w:asciiTheme="minorHAnsi" w:hAnsiTheme="minorHAnsi" w:cstheme="minorHAnsi"/>
        </w:rPr>
        <w:t>one</w:t>
      </w:r>
      <w:r w:rsidRPr="008B5AA0">
        <w:rPr>
          <w:rFonts w:asciiTheme="minorHAnsi" w:hAnsiTheme="minorHAnsi" w:cstheme="minorHAnsi"/>
        </w:rPr>
        <w:t>-bedroom lodge</w:t>
      </w:r>
      <w:r w:rsidR="0005656D">
        <w:rPr>
          <w:rFonts w:asciiTheme="minorHAnsi" w:hAnsiTheme="minorHAnsi" w:cstheme="minorHAnsi"/>
        </w:rPr>
        <w:t xml:space="preserve"> which comprises of a large bedroom with</w:t>
      </w:r>
      <w:r w:rsidR="008529D8">
        <w:rPr>
          <w:rFonts w:asciiTheme="minorHAnsi" w:hAnsiTheme="minorHAnsi" w:cstheme="minorHAnsi"/>
        </w:rPr>
        <w:t xml:space="preserve"> </w:t>
      </w:r>
      <w:r w:rsidR="0005656D">
        <w:rPr>
          <w:rFonts w:asciiTheme="minorHAnsi" w:hAnsiTheme="minorHAnsi" w:cstheme="minorHAnsi"/>
        </w:rPr>
        <w:t xml:space="preserve">en-suite, </w:t>
      </w:r>
      <w:r w:rsidR="00F525CB" w:rsidRPr="008B5AA0">
        <w:rPr>
          <w:rFonts w:asciiTheme="minorHAnsi" w:hAnsiTheme="minorHAnsi" w:cstheme="minorHAnsi"/>
        </w:rPr>
        <w:t>a large open plan living and dining area</w:t>
      </w:r>
      <w:r w:rsidR="00F525CB">
        <w:rPr>
          <w:rFonts w:asciiTheme="minorHAnsi" w:hAnsiTheme="minorHAnsi" w:cstheme="minorHAnsi"/>
        </w:rPr>
        <w:t xml:space="preserve">.  This is </w:t>
      </w:r>
      <w:r w:rsidR="008B4F91">
        <w:rPr>
          <w:rFonts w:asciiTheme="minorHAnsi" w:hAnsiTheme="minorHAnsi" w:cstheme="minorHAnsi"/>
        </w:rPr>
        <w:t xml:space="preserve">decorated to a high standard and </w:t>
      </w:r>
      <w:r w:rsidR="008529D8">
        <w:rPr>
          <w:rFonts w:asciiTheme="minorHAnsi" w:hAnsiTheme="minorHAnsi" w:cstheme="minorHAnsi"/>
        </w:rPr>
        <w:t>individuals</w:t>
      </w:r>
      <w:r w:rsidR="008B4F91">
        <w:rPr>
          <w:rFonts w:asciiTheme="minorHAnsi" w:hAnsiTheme="minorHAnsi" w:cstheme="minorHAnsi"/>
        </w:rPr>
        <w:t xml:space="preserve"> encouraged to personalise this area.  </w:t>
      </w:r>
      <w:r w:rsidR="008529D8">
        <w:rPr>
          <w:rFonts w:asciiTheme="minorHAnsi" w:hAnsiTheme="minorHAnsi" w:cstheme="minorHAnsi"/>
        </w:rPr>
        <w:t xml:space="preserve">In </w:t>
      </w:r>
      <w:r w:rsidR="0008608B">
        <w:rPr>
          <w:rFonts w:asciiTheme="minorHAnsi" w:hAnsiTheme="minorHAnsi" w:cstheme="minorHAnsi"/>
        </w:rPr>
        <w:t>addition,</w:t>
      </w:r>
      <w:r w:rsidR="008529D8">
        <w:rPr>
          <w:rFonts w:asciiTheme="minorHAnsi" w:hAnsiTheme="minorHAnsi" w:cstheme="minorHAnsi"/>
        </w:rPr>
        <w:t xml:space="preserve"> a new purpose-built two-bedroom</w:t>
      </w:r>
      <w:r w:rsidR="009033B8">
        <w:rPr>
          <w:rFonts w:asciiTheme="minorHAnsi" w:hAnsiTheme="minorHAnsi" w:cstheme="minorHAnsi"/>
        </w:rPr>
        <w:t xml:space="preserve"> lodge offering a home for two individuals.  </w:t>
      </w:r>
      <w:r w:rsidR="00BB10EF">
        <w:rPr>
          <w:rFonts w:asciiTheme="minorHAnsi" w:hAnsiTheme="minorHAnsi" w:cstheme="minorHAnsi"/>
        </w:rPr>
        <w:t xml:space="preserve">This comprises of two double bedrooms with en-ensuite, a living area, </w:t>
      </w:r>
      <w:r w:rsidR="0008608B">
        <w:rPr>
          <w:rFonts w:asciiTheme="minorHAnsi" w:hAnsiTheme="minorHAnsi" w:cstheme="minorHAnsi"/>
        </w:rPr>
        <w:t>kitchen,</w:t>
      </w:r>
      <w:r w:rsidR="00BB10EF">
        <w:rPr>
          <w:rFonts w:asciiTheme="minorHAnsi" w:hAnsiTheme="minorHAnsi" w:cstheme="minorHAnsi"/>
        </w:rPr>
        <w:t xml:space="preserve"> and </w:t>
      </w:r>
      <w:r w:rsidR="0008608B">
        <w:rPr>
          <w:rFonts w:asciiTheme="minorHAnsi" w:hAnsiTheme="minorHAnsi" w:cstheme="minorHAnsi"/>
        </w:rPr>
        <w:t xml:space="preserve">a </w:t>
      </w:r>
      <w:r w:rsidR="00BB10EF">
        <w:rPr>
          <w:rFonts w:asciiTheme="minorHAnsi" w:hAnsiTheme="minorHAnsi" w:cstheme="minorHAnsi"/>
        </w:rPr>
        <w:t>quiet room</w:t>
      </w:r>
      <w:r w:rsidR="0008608B">
        <w:rPr>
          <w:rFonts w:asciiTheme="minorHAnsi" w:hAnsiTheme="minorHAnsi" w:cstheme="minorHAnsi"/>
        </w:rPr>
        <w:t>, decorated to a high standard the accommodation benefits from under floor heating and solar panels.</w:t>
      </w:r>
    </w:p>
    <w:bookmarkEnd w:id="1"/>
    <w:p w14:paraId="38B9DC01" w14:textId="77777777" w:rsidR="00E32B90" w:rsidRPr="008B5AA0" w:rsidRDefault="00E32B90" w:rsidP="00C3533A">
      <w:pPr>
        <w:spacing w:line="276" w:lineRule="auto"/>
        <w:rPr>
          <w:rStyle w:val="Strong"/>
          <w:rFonts w:asciiTheme="minorHAnsi" w:hAnsiTheme="minorHAnsi" w:cstheme="minorHAnsi"/>
          <w:b w:val="0"/>
        </w:rPr>
      </w:pPr>
    </w:p>
    <w:p w14:paraId="4D39F2F2" w14:textId="156C721B" w:rsidR="00974900" w:rsidRPr="008B5AA0" w:rsidRDefault="00974900" w:rsidP="00C3533A">
      <w:pPr>
        <w:tabs>
          <w:tab w:val="left" w:pos="720"/>
        </w:tabs>
        <w:spacing w:line="276" w:lineRule="auto"/>
        <w:jc w:val="both"/>
        <w:rPr>
          <w:rFonts w:asciiTheme="minorHAnsi" w:hAnsiTheme="minorHAnsi" w:cstheme="minorHAnsi"/>
          <w:lang w:eastAsia="en-GB"/>
        </w:rPr>
      </w:pPr>
      <w:r w:rsidRPr="008B5AA0">
        <w:rPr>
          <w:rStyle w:val="Strong"/>
          <w:rFonts w:asciiTheme="minorHAnsi" w:hAnsiTheme="minorHAnsi" w:cstheme="minorHAnsi"/>
          <w:b w:val="0"/>
        </w:rPr>
        <w:t xml:space="preserve">Gelli Aur Care benefits from over 25 acres of private land.  There are numerous trails and walks surrounding the Care home which can be enjoyed.  There is ample parking for staff and visitors.  </w:t>
      </w:r>
      <w:r w:rsidRPr="008B5AA0">
        <w:rPr>
          <w:rFonts w:asciiTheme="minorHAnsi" w:hAnsiTheme="minorHAnsi" w:cstheme="minorHAnsi"/>
          <w:lang w:eastAsia="en-GB"/>
        </w:rPr>
        <w:t xml:space="preserve">The home has a modern Fire Alarm System fitted, with “Fire Exit Notices” and “Fire Emergency Instruction Notices” displayed at strategic points throughout the home.  As advised by the local Fire Authority a sprinkler system has been installed. </w:t>
      </w:r>
      <w:r w:rsidR="00C656EF" w:rsidRPr="008B5AA0">
        <w:rPr>
          <w:rFonts w:asciiTheme="minorHAnsi" w:hAnsiTheme="minorHAnsi" w:cstheme="minorHAnsi"/>
          <w:lang w:eastAsia="en-GB"/>
        </w:rPr>
        <w:t xml:space="preserve"> All </w:t>
      </w:r>
      <w:r w:rsidR="00B972A7">
        <w:rPr>
          <w:rFonts w:asciiTheme="minorHAnsi" w:hAnsiTheme="minorHAnsi" w:cstheme="minorHAnsi"/>
          <w:lang w:eastAsia="en-GB"/>
        </w:rPr>
        <w:t>residents</w:t>
      </w:r>
      <w:r w:rsidR="00C656EF" w:rsidRPr="008B5AA0">
        <w:rPr>
          <w:rFonts w:asciiTheme="minorHAnsi" w:hAnsiTheme="minorHAnsi" w:cstheme="minorHAnsi"/>
          <w:lang w:eastAsia="en-GB"/>
        </w:rPr>
        <w:t xml:space="preserve"> have a PEE</w:t>
      </w:r>
      <w:r w:rsidR="009E7AC8" w:rsidRPr="008B5AA0">
        <w:rPr>
          <w:rFonts w:asciiTheme="minorHAnsi" w:hAnsiTheme="minorHAnsi" w:cstheme="minorHAnsi"/>
          <w:lang w:eastAsia="en-GB"/>
        </w:rPr>
        <w:t>P</w:t>
      </w:r>
      <w:r w:rsidR="00C656EF" w:rsidRPr="008B5AA0">
        <w:rPr>
          <w:rFonts w:asciiTheme="minorHAnsi" w:hAnsiTheme="minorHAnsi" w:cstheme="minorHAnsi"/>
          <w:lang w:eastAsia="en-GB"/>
        </w:rPr>
        <w:t xml:space="preserve"> (</w:t>
      </w:r>
      <w:r w:rsidR="009E7AC8" w:rsidRPr="008B5AA0">
        <w:rPr>
          <w:rFonts w:asciiTheme="minorHAnsi" w:hAnsiTheme="minorHAnsi" w:cstheme="minorHAnsi"/>
          <w:lang w:eastAsia="en-GB"/>
        </w:rPr>
        <w:t>P</w:t>
      </w:r>
      <w:r w:rsidR="00C656EF" w:rsidRPr="008B5AA0">
        <w:rPr>
          <w:rFonts w:asciiTheme="minorHAnsi" w:hAnsiTheme="minorHAnsi" w:cstheme="minorHAnsi"/>
          <w:lang w:eastAsia="en-GB"/>
        </w:rPr>
        <w:t>ersonal Emerg</w:t>
      </w:r>
      <w:r w:rsidR="009E7AC8" w:rsidRPr="008B5AA0">
        <w:rPr>
          <w:rFonts w:asciiTheme="minorHAnsi" w:hAnsiTheme="minorHAnsi" w:cstheme="minorHAnsi"/>
          <w:lang w:eastAsia="en-GB"/>
        </w:rPr>
        <w:t>e</w:t>
      </w:r>
      <w:r w:rsidR="00C656EF" w:rsidRPr="008B5AA0">
        <w:rPr>
          <w:rFonts w:asciiTheme="minorHAnsi" w:hAnsiTheme="minorHAnsi" w:cstheme="minorHAnsi"/>
          <w:lang w:eastAsia="en-GB"/>
        </w:rPr>
        <w:t>ncy Evacuation Plan)</w:t>
      </w:r>
      <w:r w:rsidR="009E7AC8" w:rsidRPr="008B5AA0">
        <w:rPr>
          <w:rFonts w:asciiTheme="minorHAnsi" w:hAnsiTheme="minorHAnsi" w:cstheme="minorHAnsi"/>
          <w:lang w:eastAsia="en-GB"/>
        </w:rPr>
        <w:t xml:space="preserve"> in place</w:t>
      </w:r>
      <w:r w:rsidR="00FE1FE7">
        <w:rPr>
          <w:rFonts w:asciiTheme="minorHAnsi" w:hAnsiTheme="minorHAnsi" w:cstheme="minorHAnsi"/>
          <w:lang w:eastAsia="en-GB"/>
        </w:rPr>
        <w:t>.</w:t>
      </w:r>
    </w:p>
    <w:p w14:paraId="432A0CEC" w14:textId="77777777" w:rsidR="00974900" w:rsidRPr="008B5AA0" w:rsidRDefault="00974900" w:rsidP="00C3533A">
      <w:pPr>
        <w:widowControl w:val="0"/>
        <w:autoSpaceDE w:val="0"/>
        <w:autoSpaceDN w:val="0"/>
        <w:adjustRightInd w:val="0"/>
        <w:spacing w:line="276" w:lineRule="auto"/>
        <w:jc w:val="both"/>
        <w:rPr>
          <w:rFonts w:asciiTheme="minorHAnsi" w:hAnsiTheme="minorHAnsi" w:cstheme="minorHAnsi"/>
          <w:lang w:eastAsia="en-GB"/>
        </w:rPr>
      </w:pPr>
    </w:p>
    <w:p w14:paraId="3F3E9FDD" w14:textId="0BFCBCF1" w:rsidR="00974900" w:rsidRPr="008B5AA0" w:rsidRDefault="00974900" w:rsidP="00C3533A">
      <w:pPr>
        <w:widowControl w:val="0"/>
        <w:tabs>
          <w:tab w:val="left" w:pos="720"/>
        </w:tabs>
        <w:autoSpaceDE w:val="0"/>
        <w:autoSpaceDN w:val="0"/>
        <w:adjustRightInd w:val="0"/>
        <w:spacing w:line="276" w:lineRule="auto"/>
        <w:jc w:val="both"/>
        <w:rPr>
          <w:rFonts w:asciiTheme="minorHAnsi" w:hAnsiTheme="minorHAnsi" w:cstheme="minorHAnsi"/>
          <w:lang w:eastAsia="en-GB"/>
        </w:rPr>
      </w:pPr>
      <w:r w:rsidRPr="008B5AA0">
        <w:rPr>
          <w:rFonts w:asciiTheme="minorHAnsi" w:hAnsiTheme="minorHAnsi" w:cstheme="minorHAnsi"/>
          <w:lang w:eastAsia="en-GB"/>
        </w:rPr>
        <w:t xml:space="preserve">Staff are instructed during the induction training regarding the Fire Prevention/Drills Policy, this includes use of the homes fire appliances, evacuation, muster point, raising the alarm, etc.  </w:t>
      </w:r>
      <w:r w:rsidR="006F2A70">
        <w:rPr>
          <w:rFonts w:asciiTheme="minorHAnsi" w:hAnsiTheme="minorHAnsi" w:cstheme="minorHAnsi"/>
          <w:lang w:eastAsia="en-GB"/>
        </w:rPr>
        <w:t>Residents</w:t>
      </w:r>
      <w:r w:rsidRPr="008B5AA0">
        <w:rPr>
          <w:rFonts w:asciiTheme="minorHAnsi" w:hAnsiTheme="minorHAnsi" w:cstheme="minorHAnsi"/>
          <w:lang w:eastAsia="en-GB"/>
        </w:rPr>
        <w:t xml:space="preserve"> are informed of the emergency procedure during admission.</w:t>
      </w:r>
    </w:p>
    <w:p w14:paraId="6087AADD" w14:textId="77777777" w:rsidR="00974900" w:rsidRPr="008B5AA0" w:rsidRDefault="00974900" w:rsidP="00C3533A">
      <w:pPr>
        <w:widowControl w:val="0"/>
        <w:autoSpaceDE w:val="0"/>
        <w:autoSpaceDN w:val="0"/>
        <w:adjustRightInd w:val="0"/>
        <w:spacing w:line="276" w:lineRule="auto"/>
        <w:jc w:val="both"/>
        <w:rPr>
          <w:rFonts w:asciiTheme="minorHAnsi" w:hAnsiTheme="minorHAnsi" w:cstheme="minorHAnsi"/>
          <w:lang w:eastAsia="en-GB"/>
        </w:rPr>
      </w:pPr>
    </w:p>
    <w:p w14:paraId="4FB2C85C" w14:textId="3D153DF6" w:rsidR="00974900" w:rsidRPr="008B5AA0" w:rsidRDefault="00974900" w:rsidP="00C3533A">
      <w:pPr>
        <w:widowControl w:val="0"/>
        <w:tabs>
          <w:tab w:val="left" w:pos="720"/>
        </w:tabs>
        <w:autoSpaceDE w:val="0"/>
        <w:autoSpaceDN w:val="0"/>
        <w:adjustRightInd w:val="0"/>
        <w:spacing w:line="276" w:lineRule="auto"/>
        <w:jc w:val="both"/>
        <w:rPr>
          <w:rFonts w:asciiTheme="minorHAnsi" w:hAnsiTheme="minorHAnsi" w:cstheme="minorHAnsi"/>
          <w:lang w:eastAsia="en-GB"/>
        </w:rPr>
      </w:pPr>
      <w:r w:rsidRPr="008B5AA0">
        <w:rPr>
          <w:rFonts w:asciiTheme="minorHAnsi" w:hAnsiTheme="minorHAnsi" w:cstheme="minorHAnsi"/>
          <w:lang w:eastAsia="en-GB"/>
        </w:rPr>
        <w:t xml:space="preserve">A full fire drill is conducted </w:t>
      </w:r>
      <w:r w:rsidR="008D5A3B">
        <w:rPr>
          <w:rFonts w:asciiTheme="minorHAnsi" w:hAnsiTheme="minorHAnsi" w:cstheme="minorHAnsi"/>
          <w:lang w:eastAsia="en-GB"/>
        </w:rPr>
        <w:t>twice</w:t>
      </w:r>
      <w:r w:rsidR="00FE1FE7">
        <w:rPr>
          <w:rFonts w:asciiTheme="minorHAnsi" w:hAnsiTheme="minorHAnsi" w:cstheme="minorHAnsi"/>
          <w:lang w:eastAsia="en-GB"/>
        </w:rPr>
        <w:t xml:space="preserve"> per month</w:t>
      </w:r>
      <w:r w:rsidRPr="008B5AA0">
        <w:rPr>
          <w:rFonts w:asciiTheme="minorHAnsi" w:hAnsiTheme="minorHAnsi" w:cstheme="minorHAnsi"/>
          <w:lang w:eastAsia="en-GB"/>
        </w:rPr>
        <w:t xml:space="preserve"> which involves </w:t>
      </w:r>
      <w:r w:rsidR="008D5A3B">
        <w:rPr>
          <w:rFonts w:asciiTheme="minorHAnsi" w:hAnsiTheme="minorHAnsi" w:cstheme="minorHAnsi"/>
          <w:lang w:eastAsia="en-GB"/>
        </w:rPr>
        <w:t xml:space="preserve">full </w:t>
      </w:r>
      <w:r w:rsidRPr="008B5AA0">
        <w:rPr>
          <w:rFonts w:asciiTheme="minorHAnsi" w:hAnsiTheme="minorHAnsi" w:cstheme="minorHAnsi"/>
          <w:lang w:eastAsia="en-GB"/>
        </w:rPr>
        <w:t>evacuation of the home.</w:t>
      </w:r>
    </w:p>
    <w:p w14:paraId="18BD56BA" w14:textId="77777777" w:rsidR="00974900" w:rsidRPr="008B5AA0" w:rsidRDefault="00974900" w:rsidP="00C3533A">
      <w:pPr>
        <w:widowControl w:val="0"/>
        <w:autoSpaceDE w:val="0"/>
        <w:autoSpaceDN w:val="0"/>
        <w:adjustRightInd w:val="0"/>
        <w:spacing w:line="276" w:lineRule="auto"/>
        <w:jc w:val="both"/>
        <w:rPr>
          <w:rFonts w:asciiTheme="minorHAnsi" w:hAnsiTheme="minorHAnsi" w:cstheme="minorHAnsi"/>
          <w:lang w:eastAsia="en-GB"/>
        </w:rPr>
      </w:pPr>
    </w:p>
    <w:p w14:paraId="32B4E73A" w14:textId="47788746" w:rsidR="00974900" w:rsidRPr="008B5AA0" w:rsidRDefault="00974900" w:rsidP="00C3533A">
      <w:pPr>
        <w:widowControl w:val="0"/>
        <w:tabs>
          <w:tab w:val="left" w:pos="720"/>
        </w:tabs>
        <w:autoSpaceDE w:val="0"/>
        <w:autoSpaceDN w:val="0"/>
        <w:adjustRightInd w:val="0"/>
        <w:spacing w:line="276" w:lineRule="auto"/>
        <w:jc w:val="both"/>
        <w:rPr>
          <w:rFonts w:asciiTheme="minorHAnsi" w:hAnsiTheme="minorHAnsi" w:cstheme="minorHAnsi"/>
          <w:lang w:eastAsia="en-GB"/>
        </w:rPr>
      </w:pPr>
      <w:r w:rsidRPr="008B5AA0">
        <w:rPr>
          <w:rFonts w:asciiTheme="minorHAnsi" w:hAnsiTheme="minorHAnsi" w:cstheme="minorHAnsi"/>
          <w:lang w:eastAsia="en-GB"/>
        </w:rPr>
        <w:t xml:space="preserve">All fire systems and alarms are tested weekly by staff at the home and annually by </w:t>
      </w:r>
      <w:r w:rsidR="00FE1FE7">
        <w:rPr>
          <w:rFonts w:asciiTheme="minorHAnsi" w:hAnsiTheme="minorHAnsi" w:cstheme="minorHAnsi"/>
          <w:lang w:eastAsia="en-GB"/>
        </w:rPr>
        <w:t>a competent individual</w:t>
      </w:r>
      <w:r w:rsidRPr="008B5AA0">
        <w:rPr>
          <w:rFonts w:asciiTheme="minorHAnsi" w:hAnsiTheme="minorHAnsi" w:cstheme="minorHAnsi"/>
          <w:lang w:eastAsia="en-GB"/>
        </w:rPr>
        <w:t>.  Records are kept of all testing as part of the Proprietor/Managers responsibilities.  A qualified fire extinguisher maintenance engineer checks all firefighting equipment annually.</w:t>
      </w:r>
    </w:p>
    <w:p w14:paraId="611764C0" w14:textId="77777777" w:rsidR="00974900" w:rsidRPr="008B5AA0" w:rsidRDefault="00974900" w:rsidP="00C3533A">
      <w:pPr>
        <w:widowControl w:val="0"/>
        <w:autoSpaceDE w:val="0"/>
        <w:autoSpaceDN w:val="0"/>
        <w:adjustRightInd w:val="0"/>
        <w:spacing w:line="276" w:lineRule="auto"/>
        <w:jc w:val="both"/>
        <w:rPr>
          <w:rFonts w:asciiTheme="minorHAnsi" w:hAnsiTheme="minorHAnsi" w:cstheme="minorHAnsi"/>
          <w:lang w:eastAsia="en-GB"/>
        </w:rPr>
      </w:pPr>
    </w:p>
    <w:p w14:paraId="5980FAEE" w14:textId="77777777" w:rsidR="00974900" w:rsidRPr="008B5AA0" w:rsidRDefault="00974900" w:rsidP="00C3533A">
      <w:pPr>
        <w:widowControl w:val="0"/>
        <w:tabs>
          <w:tab w:val="left" w:pos="720"/>
        </w:tabs>
        <w:autoSpaceDE w:val="0"/>
        <w:autoSpaceDN w:val="0"/>
        <w:adjustRightInd w:val="0"/>
        <w:spacing w:line="276" w:lineRule="auto"/>
        <w:jc w:val="both"/>
        <w:rPr>
          <w:rFonts w:asciiTheme="minorHAnsi" w:hAnsiTheme="minorHAnsi" w:cstheme="minorHAnsi"/>
          <w:lang w:eastAsia="en-GB"/>
        </w:rPr>
      </w:pPr>
      <w:r w:rsidRPr="008B5AA0">
        <w:rPr>
          <w:rFonts w:asciiTheme="minorHAnsi" w:hAnsiTheme="minorHAnsi" w:cstheme="minorHAnsi"/>
          <w:lang w:eastAsia="en-GB"/>
        </w:rPr>
        <w:t xml:space="preserve">All furniture, fixtures and fittings are made of fire-resistant or </w:t>
      </w:r>
      <w:r w:rsidR="007113DC" w:rsidRPr="008B5AA0">
        <w:rPr>
          <w:rFonts w:asciiTheme="minorHAnsi" w:hAnsiTheme="minorHAnsi" w:cstheme="minorHAnsi"/>
          <w:lang w:eastAsia="en-GB"/>
        </w:rPr>
        <w:t>fire-retardant</w:t>
      </w:r>
      <w:r w:rsidRPr="008B5AA0">
        <w:rPr>
          <w:rFonts w:asciiTheme="minorHAnsi" w:hAnsiTheme="minorHAnsi" w:cstheme="minorHAnsi"/>
          <w:lang w:eastAsia="en-GB"/>
        </w:rPr>
        <w:t xml:space="preserve"> fabrics and materials. </w:t>
      </w:r>
    </w:p>
    <w:p w14:paraId="44276CDA" w14:textId="77777777" w:rsidR="00974900" w:rsidRPr="008B5AA0" w:rsidRDefault="00974900" w:rsidP="00C3533A">
      <w:pPr>
        <w:widowControl w:val="0"/>
        <w:tabs>
          <w:tab w:val="left" w:pos="720"/>
        </w:tabs>
        <w:autoSpaceDE w:val="0"/>
        <w:autoSpaceDN w:val="0"/>
        <w:adjustRightInd w:val="0"/>
        <w:spacing w:line="276" w:lineRule="auto"/>
        <w:jc w:val="both"/>
        <w:rPr>
          <w:rFonts w:asciiTheme="minorHAnsi" w:hAnsiTheme="minorHAnsi" w:cstheme="minorHAnsi"/>
          <w:lang w:eastAsia="en-GB"/>
        </w:rPr>
      </w:pPr>
    </w:p>
    <w:p w14:paraId="3787D2B8" w14:textId="65CCA6A8" w:rsidR="00974900" w:rsidRPr="008B5AA0" w:rsidRDefault="00974900" w:rsidP="00C3533A">
      <w:pPr>
        <w:widowControl w:val="0"/>
        <w:tabs>
          <w:tab w:val="left" w:pos="720"/>
        </w:tabs>
        <w:autoSpaceDE w:val="0"/>
        <w:autoSpaceDN w:val="0"/>
        <w:adjustRightInd w:val="0"/>
        <w:spacing w:line="276" w:lineRule="auto"/>
        <w:jc w:val="both"/>
        <w:rPr>
          <w:rFonts w:asciiTheme="minorHAnsi" w:hAnsiTheme="minorHAnsi" w:cstheme="minorHAnsi"/>
          <w:lang w:eastAsia="en-GB"/>
        </w:rPr>
      </w:pPr>
      <w:r w:rsidRPr="008B5AA0">
        <w:rPr>
          <w:rFonts w:asciiTheme="minorHAnsi" w:hAnsiTheme="minorHAnsi" w:cstheme="minorHAnsi"/>
          <w:lang w:eastAsia="en-GB"/>
        </w:rPr>
        <w:t xml:space="preserve">All </w:t>
      </w:r>
      <w:r w:rsidR="00FB1A43">
        <w:rPr>
          <w:rFonts w:asciiTheme="minorHAnsi" w:hAnsiTheme="minorHAnsi" w:cstheme="minorHAnsi"/>
          <w:lang w:eastAsia="en-GB"/>
        </w:rPr>
        <w:t>staff</w:t>
      </w:r>
      <w:r w:rsidRPr="008B5AA0">
        <w:rPr>
          <w:rFonts w:asciiTheme="minorHAnsi" w:hAnsiTheme="minorHAnsi" w:cstheme="minorHAnsi"/>
          <w:lang w:eastAsia="en-GB"/>
        </w:rPr>
        <w:t xml:space="preserve"> will </w:t>
      </w:r>
      <w:r w:rsidR="005D1D1A">
        <w:rPr>
          <w:rFonts w:asciiTheme="minorHAnsi" w:hAnsiTheme="minorHAnsi" w:cstheme="minorHAnsi"/>
          <w:lang w:eastAsia="en-GB"/>
        </w:rPr>
        <w:t>study</w:t>
      </w:r>
      <w:r w:rsidRPr="008B5AA0">
        <w:rPr>
          <w:rFonts w:asciiTheme="minorHAnsi" w:hAnsiTheme="minorHAnsi" w:cstheme="minorHAnsi"/>
          <w:lang w:eastAsia="en-GB"/>
        </w:rPr>
        <w:t xml:space="preserve"> the fire procedure and will sign that they have understood the emergency procedure in the event of a fire.</w:t>
      </w:r>
    </w:p>
    <w:p w14:paraId="70ABA96B" w14:textId="2070DA26" w:rsidR="00974900" w:rsidRDefault="00974900" w:rsidP="00C3533A">
      <w:pPr>
        <w:spacing w:line="276" w:lineRule="auto"/>
        <w:rPr>
          <w:rStyle w:val="Strong"/>
          <w:rFonts w:asciiTheme="minorHAnsi" w:hAnsiTheme="minorHAnsi" w:cstheme="minorHAnsi"/>
          <w:b w:val="0"/>
        </w:rPr>
      </w:pPr>
    </w:p>
    <w:p w14:paraId="246DA764" w14:textId="70B64CA9" w:rsidR="00D50C9A" w:rsidRDefault="00D50C9A" w:rsidP="00C3533A">
      <w:pPr>
        <w:spacing w:line="276" w:lineRule="auto"/>
        <w:rPr>
          <w:rStyle w:val="Strong"/>
          <w:rFonts w:asciiTheme="minorHAnsi" w:hAnsiTheme="minorHAnsi" w:cstheme="minorHAnsi"/>
          <w:b w:val="0"/>
        </w:rPr>
      </w:pPr>
      <w:r>
        <w:rPr>
          <w:rStyle w:val="Strong"/>
          <w:rFonts w:asciiTheme="minorHAnsi" w:hAnsiTheme="minorHAnsi" w:cstheme="minorHAnsi"/>
          <w:b w:val="0"/>
        </w:rPr>
        <w:lastRenderedPageBreak/>
        <w:t xml:space="preserve">Gelli Aur Care has </w:t>
      </w:r>
      <w:r w:rsidR="00EC6395">
        <w:rPr>
          <w:rStyle w:val="Strong"/>
          <w:rFonts w:asciiTheme="minorHAnsi" w:hAnsiTheme="minorHAnsi" w:cstheme="minorHAnsi"/>
          <w:b w:val="0"/>
        </w:rPr>
        <w:t xml:space="preserve">a </w:t>
      </w:r>
      <w:r>
        <w:rPr>
          <w:rStyle w:val="Strong"/>
          <w:rFonts w:asciiTheme="minorHAnsi" w:hAnsiTheme="minorHAnsi" w:cstheme="minorHAnsi"/>
          <w:b w:val="0"/>
        </w:rPr>
        <w:t>Health &amp; Safety Officer qualified to IOSH level</w:t>
      </w:r>
      <w:r w:rsidR="00C12F1A">
        <w:rPr>
          <w:rStyle w:val="Strong"/>
          <w:rFonts w:asciiTheme="minorHAnsi" w:hAnsiTheme="minorHAnsi" w:cstheme="minorHAnsi"/>
          <w:b w:val="0"/>
        </w:rPr>
        <w:t xml:space="preserve">, </w:t>
      </w:r>
      <w:r w:rsidR="00DC2D94">
        <w:rPr>
          <w:rStyle w:val="Strong"/>
          <w:rFonts w:asciiTheme="minorHAnsi" w:hAnsiTheme="minorHAnsi" w:cstheme="minorHAnsi"/>
          <w:b w:val="0"/>
        </w:rPr>
        <w:t>close working take</w:t>
      </w:r>
      <w:r w:rsidR="00AA2A48">
        <w:rPr>
          <w:rStyle w:val="Strong"/>
          <w:rFonts w:asciiTheme="minorHAnsi" w:hAnsiTheme="minorHAnsi" w:cstheme="minorHAnsi"/>
          <w:b w:val="0"/>
        </w:rPr>
        <w:t>s place</w:t>
      </w:r>
      <w:r w:rsidR="00C12F1A">
        <w:rPr>
          <w:rStyle w:val="Strong"/>
          <w:rFonts w:asciiTheme="minorHAnsi" w:hAnsiTheme="minorHAnsi" w:cstheme="minorHAnsi"/>
          <w:b w:val="0"/>
        </w:rPr>
        <w:t xml:space="preserve"> with our external consultants who support in overseeing health and safety</w:t>
      </w:r>
      <w:r w:rsidR="00AA2A48">
        <w:rPr>
          <w:rStyle w:val="Strong"/>
          <w:rFonts w:asciiTheme="minorHAnsi" w:hAnsiTheme="minorHAnsi" w:cstheme="minorHAnsi"/>
          <w:b w:val="0"/>
        </w:rPr>
        <w:t xml:space="preserve"> throughout the se</w:t>
      </w:r>
      <w:r w:rsidR="0038599F">
        <w:rPr>
          <w:rStyle w:val="Strong"/>
          <w:rFonts w:asciiTheme="minorHAnsi" w:hAnsiTheme="minorHAnsi" w:cstheme="minorHAnsi"/>
          <w:b w:val="0"/>
        </w:rPr>
        <w:t>rvice.</w:t>
      </w:r>
    </w:p>
    <w:p w14:paraId="3C6B6AE6" w14:textId="77777777" w:rsidR="00D50C9A" w:rsidRPr="008B5AA0" w:rsidRDefault="00D50C9A" w:rsidP="00C3533A">
      <w:pPr>
        <w:spacing w:line="276" w:lineRule="auto"/>
        <w:rPr>
          <w:rStyle w:val="Strong"/>
          <w:rFonts w:asciiTheme="minorHAnsi" w:hAnsiTheme="minorHAnsi" w:cstheme="minorHAnsi"/>
          <w:b w:val="0"/>
        </w:rPr>
      </w:pPr>
    </w:p>
    <w:p w14:paraId="048F6024" w14:textId="5D9FCB8C" w:rsidR="00E50F52" w:rsidRPr="008B5AA0" w:rsidRDefault="00974900" w:rsidP="00C3533A">
      <w:pPr>
        <w:spacing w:line="276" w:lineRule="auto"/>
        <w:jc w:val="both"/>
        <w:rPr>
          <w:rFonts w:asciiTheme="minorHAnsi" w:hAnsiTheme="minorHAnsi" w:cstheme="minorHAnsi"/>
        </w:rPr>
      </w:pPr>
      <w:r w:rsidRPr="008B5AA0">
        <w:rPr>
          <w:rFonts w:asciiTheme="minorHAnsi" w:hAnsiTheme="minorHAnsi" w:cstheme="minorHAnsi"/>
        </w:rPr>
        <w:t xml:space="preserve">Located </w:t>
      </w:r>
      <w:r w:rsidR="00C65DD3">
        <w:rPr>
          <w:rFonts w:asciiTheme="minorHAnsi" w:hAnsiTheme="minorHAnsi" w:cstheme="minorHAnsi"/>
        </w:rPr>
        <w:t>away from</w:t>
      </w:r>
      <w:r w:rsidRPr="008B5AA0">
        <w:rPr>
          <w:rFonts w:asciiTheme="minorHAnsi" w:hAnsiTheme="minorHAnsi" w:cstheme="minorHAnsi"/>
        </w:rPr>
        <w:t xml:space="preserve"> the Service is the staff office</w:t>
      </w:r>
      <w:r w:rsidR="00C65DD3">
        <w:rPr>
          <w:rFonts w:asciiTheme="minorHAnsi" w:hAnsiTheme="minorHAnsi" w:cstheme="minorHAnsi"/>
        </w:rPr>
        <w:t>, training room and separate meeting room</w:t>
      </w:r>
      <w:r w:rsidRPr="008B5AA0">
        <w:rPr>
          <w:rFonts w:asciiTheme="minorHAnsi" w:hAnsiTheme="minorHAnsi" w:cstheme="minorHAnsi"/>
        </w:rPr>
        <w:t>.  This removes the sense of the residential service being a “care home” and a “place of work”, focussing on safe storage records and confidentiality being removed from the service to allow the house to be a home.</w:t>
      </w:r>
      <w:r w:rsidR="00E50F52" w:rsidRPr="008B5AA0">
        <w:rPr>
          <w:rFonts w:asciiTheme="minorHAnsi" w:hAnsiTheme="minorHAnsi" w:cstheme="minorHAnsi"/>
        </w:rPr>
        <w:t xml:space="preserve">  </w:t>
      </w:r>
    </w:p>
    <w:p w14:paraId="0B67F8B5" w14:textId="77777777" w:rsidR="00974900" w:rsidRPr="008B5AA0" w:rsidRDefault="00974900" w:rsidP="00C3533A">
      <w:pPr>
        <w:spacing w:line="276" w:lineRule="auto"/>
        <w:jc w:val="both"/>
        <w:rPr>
          <w:rFonts w:asciiTheme="minorHAnsi" w:hAnsiTheme="minorHAnsi" w:cstheme="minorHAnsi"/>
        </w:rPr>
      </w:pPr>
    </w:p>
    <w:p w14:paraId="21765E26" w14:textId="2D0A8481" w:rsidR="00974900" w:rsidRPr="008B5AA0" w:rsidRDefault="005F40F2" w:rsidP="00C3533A">
      <w:pPr>
        <w:spacing w:line="276" w:lineRule="auto"/>
        <w:jc w:val="both"/>
        <w:rPr>
          <w:rFonts w:asciiTheme="minorHAnsi" w:hAnsiTheme="minorHAnsi" w:cstheme="minorHAnsi"/>
        </w:rPr>
      </w:pPr>
      <w:r>
        <w:rPr>
          <w:rFonts w:asciiTheme="minorHAnsi" w:hAnsiTheme="minorHAnsi" w:cstheme="minorHAnsi"/>
        </w:rPr>
        <w:t>All premises a</w:t>
      </w:r>
      <w:r w:rsidR="00336DE9">
        <w:rPr>
          <w:rFonts w:asciiTheme="minorHAnsi" w:hAnsiTheme="minorHAnsi" w:cstheme="minorHAnsi"/>
        </w:rPr>
        <w:t xml:space="preserve">re fully COVID-19 </w:t>
      </w:r>
      <w:r w:rsidR="00932765">
        <w:rPr>
          <w:rFonts w:asciiTheme="minorHAnsi" w:hAnsiTheme="minorHAnsi" w:cstheme="minorHAnsi"/>
        </w:rPr>
        <w:t>compliant,</w:t>
      </w:r>
      <w:r w:rsidR="00336DE9">
        <w:rPr>
          <w:rFonts w:asciiTheme="minorHAnsi" w:hAnsiTheme="minorHAnsi" w:cstheme="minorHAnsi"/>
        </w:rPr>
        <w:t xml:space="preserve"> and </w:t>
      </w:r>
      <w:r w:rsidR="00932765">
        <w:rPr>
          <w:rFonts w:asciiTheme="minorHAnsi" w:hAnsiTheme="minorHAnsi" w:cstheme="minorHAnsi"/>
        </w:rPr>
        <w:t xml:space="preserve">we </w:t>
      </w:r>
      <w:r w:rsidR="00336DE9">
        <w:rPr>
          <w:rFonts w:asciiTheme="minorHAnsi" w:hAnsiTheme="minorHAnsi" w:cstheme="minorHAnsi"/>
        </w:rPr>
        <w:t>have COVID</w:t>
      </w:r>
      <w:r w:rsidR="00217641">
        <w:rPr>
          <w:rFonts w:asciiTheme="minorHAnsi" w:hAnsiTheme="minorHAnsi" w:cstheme="minorHAnsi"/>
        </w:rPr>
        <w:t>-19</w:t>
      </w:r>
      <w:r w:rsidR="00336DE9">
        <w:rPr>
          <w:rFonts w:asciiTheme="minorHAnsi" w:hAnsiTheme="minorHAnsi" w:cstheme="minorHAnsi"/>
        </w:rPr>
        <w:t xml:space="preserve"> secure certificate</w:t>
      </w:r>
      <w:r w:rsidR="00932765">
        <w:rPr>
          <w:rFonts w:asciiTheme="minorHAnsi" w:hAnsiTheme="minorHAnsi" w:cstheme="minorHAnsi"/>
        </w:rPr>
        <w:t>s displayed</w:t>
      </w:r>
      <w:r w:rsidR="00336DE9">
        <w:rPr>
          <w:rFonts w:asciiTheme="minorHAnsi" w:hAnsiTheme="minorHAnsi" w:cstheme="minorHAnsi"/>
        </w:rPr>
        <w:t xml:space="preserve"> throughout the </w:t>
      </w:r>
      <w:r w:rsidR="00932765">
        <w:rPr>
          <w:rFonts w:asciiTheme="minorHAnsi" w:hAnsiTheme="minorHAnsi" w:cstheme="minorHAnsi"/>
        </w:rPr>
        <w:t>premises</w:t>
      </w:r>
      <w:r w:rsidR="00336DE9">
        <w:rPr>
          <w:rFonts w:asciiTheme="minorHAnsi" w:hAnsiTheme="minorHAnsi" w:cstheme="minorHAnsi"/>
        </w:rPr>
        <w:t xml:space="preserve">.  </w:t>
      </w:r>
      <w:r w:rsidR="003C27A5">
        <w:rPr>
          <w:rFonts w:asciiTheme="minorHAnsi" w:hAnsiTheme="minorHAnsi" w:cstheme="minorHAnsi"/>
        </w:rPr>
        <w:t xml:space="preserve">A </w:t>
      </w:r>
      <w:r w:rsidR="00932765">
        <w:rPr>
          <w:rFonts w:asciiTheme="minorHAnsi" w:hAnsiTheme="minorHAnsi" w:cstheme="minorHAnsi"/>
        </w:rPr>
        <w:t>number</w:t>
      </w:r>
      <w:r w:rsidR="003C27A5">
        <w:rPr>
          <w:rFonts w:asciiTheme="minorHAnsi" w:hAnsiTheme="minorHAnsi" w:cstheme="minorHAnsi"/>
        </w:rPr>
        <w:t xml:space="preserve"> of hand sanitiser facilities are available</w:t>
      </w:r>
      <w:r w:rsidR="00932765">
        <w:rPr>
          <w:rFonts w:asciiTheme="minorHAnsi" w:hAnsiTheme="minorHAnsi" w:cstheme="minorHAnsi"/>
        </w:rPr>
        <w:t xml:space="preserve"> around the </w:t>
      </w:r>
      <w:r w:rsidR="00DA37AD">
        <w:rPr>
          <w:rFonts w:asciiTheme="minorHAnsi" w:hAnsiTheme="minorHAnsi" w:cstheme="minorHAnsi"/>
        </w:rPr>
        <w:t>buildings and grounds</w:t>
      </w:r>
      <w:r w:rsidR="003C27A5">
        <w:rPr>
          <w:rFonts w:asciiTheme="minorHAnsi" w:hAnsiTheme="minorHAnsi" w:cstheme="minorHAnsi"/>
        </w:rPr>
        <w:t xml:space="preserve">.  Robust cleaning and infection control processes are in place to ensure the premises remains </w:t>
      </w:r>
      <w:r w:rsidR="00932765">
        <w:rPr>
          <w:rFonts w:asciiTheme="minorHAnsi" w:hAnsiTheme="minorHAnsi" w:cstheme="minorHAnsi"/>
        </w:rPr>
        <w:t xml:space="preserve">a safe place for our </w:t>
      </w:r>
      <w:r w:rsidR="00B14BB3">
        <w:rPr>
          <w:rFonts w:asciiTheme="minorHAnsi" w:hAnsiTheme="minorHAnsi" w:cstheme="minorHAnsi"/>
        </w:rPr>
        <w:t>all individuals.</w:t>
      </w:r>
      <w:r w:rsidR="00932765">
        <w:rPr>
          <w:rFonts w:asciiTheme="minorHAnsi" w:hAnsiTheme="minorHAnsi" w:cstheme="minorHAnsi"/>
        </w:rPr>
        <w:t xml:space="preserve">  </w:t>
      </w:r>
    </w:p>
    <w:p w14:paraId="0A53CCD4" w14:textId="77777777" w:rsidR="00DA37AD" w:rsidRPr="008B5AA0" w:rsidRDefault="00DA37AD" w:rsidP="00C3533A">
      <w:pPr>
        <w:pStyle w:val="BodyText2"/>
        <w:spacing w:line="276" w:lineRule="auto"/>
        <w:jc w:val="both"/>
        <w:rPr>
          <w:rFonts w:asciiTheme="minorHAnsi" w:hAnsiTheme="minorHAnsi" w:cstheme="minorHAnsi"/>
          <w:b/>
          <w:sz w:val="24"/>
          <w:u w:val="single"/>
        </w:rPr>
      </w:pPr>
    </w:p>
    <w:p w14:paraId="5675DE47" w14:textId="77777777" w:rsidR="00974900" w:rsidRPr="008B5AA0" w:rsidRDefault="00974900" w:rsidP="00C3533A">
      <w:pPr>
        <w:pStyle w:val="BodyText2"/>
        <w:spacing w:line="276" w:lineRule="auto"/>
        <w:jc w:val="both"/>
        <w:rPr>
          <w:rFonts w:asciiTheme="minorHAnsi" w:hAnsiTheme="minorHAnsi" w:cstheme="minorHAnsi"/>
          <w:b/>
          <w:sz w:val="24"/>
          <w:u w:val="single"/>
        </w:rPr>
      </w:pPr>
      <w:r w:rsidRPr="008B5AA0">
        <w:rPr>
          <w:rFonts w:asciiTheme="minorHAnsi" w:hAnsiTheme="minorHAnsi" w:cstheme="minorHAnsi"/>
          <w:b/>
          <w:sz w:val="24"/>
          <w:u w:val="single"/>
        </w:rPr>
        <w:t>GOVERNANCE AND QUALITY MONITORING ARRANGEMENTS</w:t>
      </w:r>
    </w:p>
    <w:p w14:paraId="02DD2E6D" w14:textId="77777777" w:rsidR="00337AFF" w:rsidRPr="008B5AA0" w:rsidRDefault="00337AFF"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G</w:t>
      </w:r>
      <w:r w:rsidR="009E7AC8" w:rsidRPr="008B5AA0">
        <w:rPr>
          <w:rFonts w:asciiTheme="minorHAnsi" w:hAnsiTheme="minorHAnsi" w:cstheme="minorHAnsi"/>
          <w:sz w:val="24"/>
        </w:rPr>
        <w:t xml:space="preserve">elli </w:t>
      </w:r>
      <w:r w:rsidRPr="008B5AA0">
        <w:rPr>
          <w:rFonts w:asciiTheme="minorHAnsi" w:hAnsiTheme="minorHAnsi" w:cstheme="minorHAnsi"/>
          <w:sz w:val="24"/>
        </w:rPr>
        <w:t>A</w:t>
      </w:r>
      <w:r w:rsidR="009E7AC8" w:rsidRPr="008B5AA0">
        <w:rPr>
          <w:rFonts w:asciiTheme="minorHAnsi" w:hAnsiTheme="minorHAnsi" w:cstheme="minorHAnsi"/>
          <w:sz w:val="24"/>
        </w:rPr>
        <w:t xml:space="preserve">ur </w:t>
      </w:r>
      <w:r w:rsidRPr="008B5AA0">
        <w:rPr>
          <w:rFonts w:asciiTheme="minorHAnsi" w:hAnsiTheme="minorHAnsi" w:cstheme="minorHAnsi"/>
          <w:sz w:val="24"/>
        </w:rPr>
        <w:t>C</w:t>
      </w:r>
      <w:r w:rsidR="009E7AC8" w:rsidRPr="008B5AA0">
        <w:rPr>
          <w:rFonts w:asciiTheme="minorHAnsi" w:hAnsiTheme="minorHAnsi" w:cstheme="minorHAnsi"/>
          <w:sz w:val="24"/>
        </w:rPr>
        <w:t xml:space="preserve">are </w:t>
      </w:r>
      <w:r w:rsidRPr="008B5AA0">
        <w:rPr>
          <w:rFonts w:asciiTheme="minorHAnsi" w:hAnsiTheme="minorHAnsi" w:cstheme="minorHAnsi"/>
          <w:sz w:val="24"/>
        </w:rPr>
        <w:t xml:space="preserve">ensures that quality management is </w:t>
      </w:r>
      <w:r w:rsidR="007113DC" w:rsidRPr="008B5AA0">
        <w:rPr>
          <w:rFonts w:asciiTheme="minorHAnsi" w:hAnsiTheme="minorHAnsi" w:cstheme="minorHAnsi"/>
          <w:sz w:val="24"/>
        </w:rPr>
        <w:t>consistent.</w:t>
      </w:r>
      <w:r w:rsidRPr="008B5AA0">
        <w:rPr>
          <w:rFonts w:asciiTheme="minorHAnsi" w:hAnsiTheme="minorHAnsi" w:cstheme="minorHAnsi"/>
          <w:sz w:val="24"/>
        </w:rPr>
        <w:t xml:space="preserve"> There are 4 main </w:t>
      </w:r>
      <w:r w:rsidR="00B54FF0" w:rsidRPr="008B5AA0">
        <w:rPr>
          <w:rFonts w:asciiTheme="minorHAnsi" w:hAnsiTheme="minorHAnsi" w:cstheme="minorHAnsi"/>
          <w:sz w:val="24"/>
        </w:rPr>
        <w:t>components that are managed these are:</w:t>
      </w:r>
    </w:p>
    <w:p w14:paraId="203DB154" w14:textId="77777777" w:rsidR="00B54FF0" w:rsidRPr="008B5AA0" w:rsidRDefault="00B54FF0" w:rsidP="00C3533A">
      <w:pPr>
        <w:pStyle w:val="BodyText2"/>
        <w:numPr>
          <w:ilvl w:val="0"/>
          <w:numId w:val="21"/>
        </w:numPr>
        <w:spacing w:line="276" w:lineRule="auto"/>
        <w:jc w:val="both"/>
        <w:rPr>
          <w:rFonts w:asciiTheme="minorHAnsi" w:hAnsiTheme="minorHAnsi" w:cstheme="minorHAnsi"/>
          <w:sz w:val="24"/>
        </w:rPr>
      </w:pPr>
      <w:r w:rsidRPr="008B5AA0">
        <w:rPr>
          <w:rFonts w:asciiTheme="minorHAnsi" w:hAnsiTheme="minorHAnsi" w:cstheme="minorHAnsi"/>
          <w:sz w:val="24"/>
        </w:rPr>
        <w:t>Quality planning</w:t>
      </w:r>
    </w:p>
    <w:p w14:paraId="79C8B1F6" w14:textId="77777777" w:rsidR="00B54FF0" w:rsidRPr="008B5AA0" w:rsidRDefault="00B54FF0" w:rsidP="00C3533A">
      <w:pPr>
        <w:pStyle w:val="BodyText2"/>
        <w:numPr>
          <w:ilvl w:val="0"/>
          <w:numId w:val="21"/>
        </w:numPr>
        <w:spacing w:line="276" w:lineRule="auto"/>
        <w:jc w:val="both"/>
        <w:rPr>
          <w:rFonts w:asciiTheme="minorHAnsi" w:hAnsiTheme="minorHAnsi" w:cstheme="minorHAnsi"/>
          <w:sz w:val="24"/>
        </w:rPr>
      </w:pPr>
      <w:r w:rsidRPr="008B5AA0">
        <w:rPr>
          <w:rFonts w:asciiTheme="minorHAnsi" w:hAnsiTheme="minorHAnsi" w:cstheme="minorHAnsi"/>
          <w:sz w:val="24"/>
        </w:rPr>
        <w:t>Quality Assurance</w:t>
      </w:r>
    </w:p>
    <w:p w14:paraId="23603164" w14:textId="77777777" w:rsidR="00B54FF0" w:rsidRPr="008B5AA0" w:rsidRDefault="00B54FF0" w:rsidP="00C3533A">
      <w:pPr>
        <w:pStyle w:val="BodyText2"/>
        <w:numPr>
          <w:ilvl w:val="0"/>
          <w:numId w:val="21"/>
        </w:numPr>
        <w:spacing w:line="276" w:lineRule="auto"/>
        <w:jc w:val="both"/>
        <w:rPr>
          <w:rFonts w:asciiTheme="minorHAnsi" w:hAnsiTheme="minorHAnsi" w:cstheme="minorHAnsi"/>
          <w:sz w:val="24"/>
        </w:rPr>
      </w:pPr>
      <w:r w:rsidRPr="008B5AA0">
        <w:rPr>
          <w:rFonts w:asciiTheme="minorHAnsi" w:hAnsiTheme="minorHAnsi" w:cstheme="minorHAnsi"/>
          <w:sz w:val="24"/>
        </w:rPr>
        <w:t>Control</w:t>
      </w:r>
    </w:p>
    <w:p w14:paraId="3C538918" w14:textId="77777777" w:rsidR="00B54FF0" w:rsidRPr="008B5AA0" w:rsidRDefault="00B54FF0" w:rsidP="00C3533A">
      <w:pPr>
        <w:pStyle w:val="BodyText2"/>
        <w:numPr>
          <w:ilvl w:val="0"/>
          <w:numId w:val="21"/>
        </w:numPr>
        <w:spacing w:line="276" w:lineRule="auto"/>
        <w:jc w:val="both"/>
        <w:rPr>
          <w:rFonts w:asciiTheme="minorHAnsi" w:hAnsiTheme="minorHAnsi" w:cstheme="minorHAnsi"/>
          <w:sz w:val="24"/>
        </w:rPr>
      </w:pPr>
      <w:r w:rsidRPr="008B5AA0">
        <w:rPr>
          <w:rFonts w:asciiTheme="minorHAnsi" w:hAnsiTheme="minorHAnsi" w:cstheme="minorHAnsi"/>
          <w:sz w:val="24"/>
        </w:rPr>
        <w:t>Improvement</w:t>
      </w:r>
    </w:p>
    <w:p w14:paraId="6BBF274C" w14:textId="77777777" w:rsidR="00B54FF0" w:rsidRPr="008B5AA0" w:rsidRDefault="00B54FF0" w:rsidP="00C3533A">
      <w:pPr>
        <w:pStyle w:val="BodyText2"/>
        <w:spacing w:line="276" w:lineRule="auto"/>
        <w:jc w:val="both"/>
        <w:rPr>
          <w:rFonts w:asciiTheme="minorHAnsi" w:hAnsiTheme="minorHAnsi" w:cstheme="minorHAnsi"/>
          <w:sz w:val="24"/>
        </w:rPr>
      </w:pPr>
    </w:p>
    <w:p w14:paraId="1F5376B0" w14:textId="7E20C847" w:rsidR="00B54FF0" w:rsidRPr="008B5AA0" w:rsidRDefault="00B54FF0"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Quality Management is focused on service quality and the means to achieve it.  Quality Management therefore uses Quality Assurance and control of processes to achieve more consistent quality.  Gelli Aur Care’s Quality Assurance Policy contains details of the standard procedures used to achieve the quality of care to all </w:t>
      </w:r>
      <w:r w:rsidR="000B0A15">
        <w:rPr>
          <w:rFonts w:asciiTheme="minorHAnsi" w:hAnsiTheme="minorHAnsi" w:cstheme="minorHAnsi"/>
          <w:sz w:val="24"/>
        </w:rPr>
        <w:t>individuals</w:t>
      </w:r>
      <w:r w:rsidRPr="008B5AA0">
        <w:rPr>
          <w:rFonts w:asciiTheme="minorHAnsi" w:hAnsiTheme="minorHAnsi" w:cstheme="minorHAnsi"/>
          <w:sz w:val="24"/>
        </w:rPr>
        <w:t>.  These procedures are initiated to ensure quality improves every aspect of service delivery and correct all weaknesses within the service.  Quality Assurance encompasses three primary headings</w:t>
      </w:r>
      <w:r w:rsidR="00567421">
        <w:rPr>
          <w:rFonts w:asciiTheme="minorHAnsi" w:hAnsiTheme="minorHAnsi" w:cstheme="minorHAnsi"/>
          <w:sz w:val="24"/>
        </w:rPr>
        <w:t>:</w:t>
      </w:r>
    </w:p>
    <w:p w14:paraId="0780ED44" w14:textId="77777777" w:rsidR="00B54FF0" w:rsidRPr="008B5AA0" w:rsidRDefault="00B54FF0" w:rsidP="00C3533A">
      <w:pPr>
        <w:pStyle w:val="BodyText2"/>
        <w:numPr>
          <w:ilvl w:val="0"/>
          <w:numId w:val="22"/>
        </w:numPr>
        <w:spacing w:line="276" w:lineRule="auto"/>
        <w:jc w:val="both"/>
        <w:rPr>
          <w:rFonts w:asciiTheme="minorHAnsi" w:hAnsiTheme="minorHAnsi" w:cstheme="minorHAnsi"/>
          <w:sz w:val="24"/>
        </w:rPr>
      </w:pPr>
      <w:r w:rsidRPr="008B5AA0">
        <w:rPr>
          <w:rFonts w:asciiTheme="minorHAnsi" w:hAnsiTheme="minorHAnsi" w:cstheme="minorHAnsi"/>
          <w:sz w:val="24"/>
        </w:rPr>
        <w:t xml:space="preserve">Systemic Quality Improvement </w:t>
      </w:r>
    </w:p>
    <w:p w14:paraId="781B0E42" w14:textId="77777777" w:rsidR="00B54FF0" w:rsidRPr="008B5AA0" w:rsidRDefault="00B54FF0" w:rsidP="00C3533A">
      <w:pPr>
        <w:pStyle w:val="BodyText2"/>
        <w:numPr>
          <w:ilvl w:val="0"/>
          <w:numId w:val="22"/>
        </w:numPr>
        <w:spacing w:line="276" w:lineRule="auto"/>
        <w:jc w:val="both"/>
        <w:rPr>
          <w:rFonts w:asciiTheme="minorHAnsi" w:hAnsiTheme="minorHAnsi" w:cstheme="minorHAnsi"/>
          <w:sz w:val="24"/>
        </w:rPr>
      </w:pPr>
      <w:r w:rsidRPr="008B5AA0">
        <w:rPr>
          <w:rFonts w:asciiTheme="minorHAnsi" w:hAnsiTheme="minorHAnsi" w:cstheme="minorHAnsi"/>
          <w:sz w:val="24"/>
        </w:rPr>
        <w:t>Strategic Planning Processes</w:t>
      </w:r>
      <w:r w:rsidR="00AE443A" w:rsidRPr="008B5AA0">
        <w:rPr>
          <w:rFonts w:asciiTheme="minorHAnsi" w:hAnsiTheme="minorHAnsi" w:cstheme="minorHAnsi"/>
          <w:sz w:val="24"/>
        </w:rPr>
        <w:t>.</w:t>
      </w:r>
    </w:p>
    <w:p w14:paraId="40FF01E6" w14:textId="77777777" w:rsidR="00B54FF0" w:rsidRPr="008B5AA0" w:rsidRDefault="00B54FF0" w:rsidP="00C3533A">
      <w:pPr>
        <w:pStyle w:val="BodyText2"/>
        <w:numPr>
          <w:ilvl w:val="0"/>
          <w:numId w:val="22"/>
        </w:numPr>
        <w:spacing w:line="276" w:lineRule="auto"/>
        <w:jc w:val="both"/>
        <w:rPr>
          <w:rFonts w:asciiTheme="minorHAnsi" w:hAnsiTheme="minorHAnsi" w:cstheme="minorHAnsi"/>
          <w:sz w:val="24"/>
        </w:rPr>
      </w:pPr>
      <w:r w:rsidRPr="008B5AA0">
        <w:rPr>
          <w:rFonts w:asciiTheme="minorHAnsi" w:hAnsiTheme="minorHAnsi" w:cstheme="minorHAnsi"/>
          <w:sz w:val="24"/>
        </w:rPr>
        <w:t>Employer Utilisation.</w:t>
      </w:r>
    </w:p>
    <w:p w14:paraId="11F89B37" w14:textId="77777777" w:rsidR="00B54FF0" w:rsidRPr="008B5AA0" w:rsidRDefault="00B54FF0" w:rsidP="00C3533A">
      <w:pPr>
        <w:pStyle w:val="BodyText2"/>
        <w:spacing w:line="276" w:lineRule="auto"/>
        <w:jc w:val="both"/>
        <w:rPr>
          <w:rFonts w:asciiTheme="minorHAnsi" w:hAnsiTheme="minorHAnsi" w:cstheme="minorHAnsi"/>
          <w:sz w:val="24"/>
        </w:rPr>
      </w:pPr>
    </w:p>
    <w:p w14:paraId="09674B79" w14:textId="77777777" w:rsidR="00B54FF0" w:rsidRPr="008B5AA0" w:rsidRDefault="00B54FF0"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To achieve the Companies </w:t>
      </w:r>
      <w:r w:rsidR="009E7AC8" w:rsidRPr="008B5AA0">
        <w:rPr>
          <w:rFonts w:asciiTheme="minorHAnsi" w:hAnsiTheme="minorHAnsi" w:cstheme="minorHAnsi"/>
          <w:sz w:val="24"/>
        </w:rPr>
        <w:t>A</w:t>
      </w:r>
      <w:r w:rsidRPr="008B5AA0">
        <w:rPr>
          <w:rFonts w:asciiTheme="minorHAnsi" w:hAnsiTheme="minorHAnsi" w:cstheme="minorHAnsi"/>
          <w:sz w:val="24"/>
        </w:rPr>
        <w:t xml:space="preserve">ims and </w:t>
      </w:r>
      <w:r w:rsidR="009E7AC8" w:rsidRPr="008B5AA0">
        <w:rPr>
          <w:rFonts w:asciiTheme="minorHAnsi" w:hAnsiTheme="minorHAnsi" w:cstheme="minorHAnsi"/>
          <w:sz w:val="24"/>
        </w:rPr>
        <w:t>O</w:t>
      </w:r>
      <w:r w:rsidRPr="008B5AA0">
        <w:rPr>
          <w:rFonts w:asciiTheme="minorHAnsi" w:hAnsiTheme="minorHAnsi" w:cstheme="minorHAnsi"/>
          <w:sz w:val="24"/>
        </w:rPr>
        <w:t xml:space="preserve">bjectives, steps must be taken to improve the quality of the organisation and its employees on an on-going basis.  Every individual and resource of the company must be reviewed and analysed against the standards established by the company, quality is an </w:t>
      </w:r>
      <w:r w:rsidR="007113DC" w:rsidRPr="008B5AA0">
        <w:rPr>
          <w:rFonts w:asciiTheme="minorHAnsi" w:hAnsiTheme="minorHAnsi" w:cstheme="minorHAnsi"/>
          <w:sz w:val="24"/>
        </w:rPr>
        <w:t>ever-expanding</w:t>
      </w:r>
      <w:r w:rsidRPr="008B5AA0">
        <w:rPr>
          <w:rFonts w:asciiTheme="minorHAnsi" w:hAnsiTheme="minorHAnsi" w:cstheme="minorHAnsi"/>
          <w:sz w:val="24"/>
        </w:rPr>
        <w:t xml:space="preserve"> commitment to excellence, the commitment to quality is a continual commitment to action</w:t>
      </w:r>
      <w:r w:rsidR="009E7AC8" w:rsidRPr="008B5AA0">
        <w:rPr>
          <w:rFonts w:asciiTheme="minorHAnsi" w:hAnsiTheme="minorHAnsi" w:cstheme="minorHAnsi"/>
          <w:sz w:val="24"/>
        </w:rPr>
        <w:t>,</w:t>
      </w:r>
      <w:r w:rsidRPr="008B5AA0">
        <w:rPr>
          <w:rFonts w:asciiTheme="minorHAnsi" w:hAnsiTheme="minorHAnsi" w:cstheme="minorHAnsi"/>
          <w:sz w:val="24"/>
        </w:rPr>
        <w:t xml:space="preserve"> evaluate and redirect.</w:t>
      </w:r>
    </w:p>
    <w:p w14:paraId="5AC7272A" w14:textId="77777777" w:rsidR="00B54FF0" w:rsidRPr="008B5AA0" w:rsidRDefault="00B54FF0" w:rsidP="00C3533A">
      <w:pPr>
        <w:pStyle w:val="BodyText2"/>
        <w:spacing w:line="276" w:lineRule="auto"/>
        <w:jc w:val="both"/>
        <w:rPr>
          <w:rFonts w:asciiTheme="minorHAnsi" w:hAnsiTheme="minorHAnsi" w:cstheme="minorHAnsi"/>
          <w:b/>
          <w:sz w:val="24"/>
        </w:rPr>
      </w:pPr>
    </w:p>
    <w:p w14:paraId="253657AB" w14:textId="29E38364" w:rsidR="00FF6DE4" w:rsidRDefault="00FF6DE4" w:rsidP="00C3533A">
      <w:pPr>
        <w:pStyle w:val="BodyText2"/>
        <w:spacing w:line="276" w:lineRule="auto"/>
        <w:jc w:val="both"/>
        <w:rPr>
          <w:rFonts w:asciiTheme="minorHAnsi" w:hAnsiTheme="minorHAnsi" w:cstheme="minorHAnsi"/>
          <w:sz w:val="24"/>
        </w:rPr>
      </w:pPr>
      <w:r w:rsidRPr="008B5AA0">
        <w:rPr>
          <w:rFonts w:asciiTheme="minorHAnsi" w:hAnsiTheme="minorHAnsi" w:cstheme="minorHAnsi"/>
          <w:sz w:val="24"/>
        </w:rPr>
        <w:t xml:space="preserve">The Responsible Individual will maintain oversight of the management, quality, </w:t>
      </w:r>
      <w:r w:rsidR="002909FB" w:rsidRPr="008B5AA0">
        <w:rPr>
          <w:rFonts w:asciiTheme="minorHAnsi" w:hAnsiTheme="minorHAnsi" w:cstheme="minorHAnsi"/>
          <w:sz w:val="24"/>
        </w:rPr>
        <w:t>safety,</w:t>
      </w:r>
      <w:r w:rsidRPr="008B5AA0">
        <w:rPr>
          <w:rFonts w:asciiTheme="minorHAnsi" w:hAnsiTheme="minorHAnsi" w:cstheme="minorHAnsi"/>
          <w:sz w:val="24"/>
        </w:rPr>
        <w:t xml:space="preserve"> and effectiveness of the ser</w:t>
      </w:r>
      <w:r w:rsidR="009E7AC8" w:rsidRPr="008B5AA0">
        <w:rPr>
          <w:rFonts w:asciiTheme="minorHAnsi" w:hAnsiTheme="minorHAnsi" w:cstheme="minorHAnsi"/>
          <w:sz w:val="24"/>
        </w:rPr>
        <w:t>vice</w:t>
      </w:r>
      <w:r w:rsidRPr="008B5AA0">
        <w:rPr>
          <w:rFonts w:asciiTheme="minorHAnsi" w:hAnsiTheme="minorHAnsi" w:cstheme="minorHAnsi"/>
          <w:sz w:val="24"/>
        </w:rPr>
        <w:t xml:space="preserve"> and will oversee the management structure ensuring it is well run and complies with regulations.  The R</w:t>
      </w:r>
      <w:r w:rsidR="00C3533A" w:rsidRPr="008B5AA0">
        <w:rPr>
          <w:rFonts w:asciiTheme="minorHAnsi" w:hAnsiTheme="minorHAnsi" w:cstheme="minorHAnsi"/>
          <w:sz w:val="24"/>
        </w:rPr>
        <w:t xml:space="preserve">esponsible </w:t>
      </w:r>
      <w:r w:rsidRPr="008B5AA0">
        <w:rPr>
          <w:rFonts w:asciiTheme="minorHAnsi" w:hAnsiTheme="minorHAnsi" w:cstheme="minorHAnsi"/>
          <w:sz w:val="24"/>
        </w:rPr>
        <w:t>I</w:t>
      </w:r>
      <w:r w:rsidR="00C3533A" w:rsidRPr="008B5AA0">
        <w:rPr>
          <w:rFonts w:asciiTheme="minorHAnsi" w:hAnsiTheme="minorHAnsi" w:cstheme="minorHAnsi"/>
          <w:sz w:val="24"/>
        </w:rPr>
        <w:t>ndividual</w:t>
      </w:r>
      <w:r w:rsidRPr="008B5AA0">
        <w:rPr>
          <w:rFonts w:asciiTheme="minorHAnsi" w:hAnsiTheme="minorHAnsi" w:cstheme="minorHAnsi"/>
          <w:sz w:val="24"/>
        </w:rPr>
        <w:t xml:space="preserve"> will ensure policies and procedures are up to </w:t>
      </w:r>
      <w:r w:rsidR="007113DC" w:rsidRPr="008B5AA0">
        <w:rPr>
          <w:rFonts w:asciiTheme="minorHAnsi" w:hAnsiTheme="minorHAnsi" w:cstheme="minorHAnsi"/>
          <w:sz w:val="24"/>
        </w:rPr>
        <w:t>date,</w:t>
      </w:r>
      <w:r w:rsidRPr="008B5AA0">
        <w:rPr>
          <w:rFonts w:asciiTheme="minorHAnsi" w:hAnsiTheme="minorHAnsi" w:cstheme="minorHAnsi"/>
          <w:sz w:val="24"/>
        </w:rPr>
        <w:t xml:space="preserve"> consistent with statement of purpose and relevant legislation and national guidance.  Clear lines of accountability, delegation and respons</w:t>
      </w:r>
      <w:r w:rsidR="00C3533A" w:rsidRPr="008B5AA0">
        <w:rPr>
          <w:rFonts w:asciiTheme="minorHAnsi" w:hAnsiTheme="minorHAnsi" w:cstheme="minorHAnsi"/>
          <w:sz w:val="24"/>
        </w:rPr>
        <w:t>ibilities</w:t>
      </w:r>
      <w:r w:rsidRPr="008B5AA0">
        <w:rPr>
          <w:rFonts w:asciiTheme="minorHAnsi" w:hAnsiTheme="minorHAnsi" w:cstheme="minorHAnsi"/>
          <w:sz w:val="24"/>
        </w:rPr>
        <w:t xml:space="preserve"> between the R</w:t>
      </w:r>
      <w:r w:rsidR="00C3533A" w:rsidRPr="008B5AA0">
        <w:rPr>
          <w:rFonts w:asciiTheme="minorHAnsi" w:hAnsiTheme="minorHAnsi" w:cstheme="minorHAnsi"/>
          <w:sz w:val="24"/>
        </w:rPr>
        <w:t>esponsible Individual</w:t>
      </w:r>
      <w:r w:rsidR="00D00FC4">
        <w:rPr>
          <w:rFonts w:asciiTheme="minorHAnsi" w:hAnsiTheme="minorHAnsi" w:cstheme="minorHAnsi"/>
          <w:sz w:val="24"/>
        </w:rPr>
        <w:t>,</w:t>
      </w:r>
      <w:r w:rsidRPr="008B5AA0">
        <w:rPr>
          <w:rFonts w:asciiTheme="minorHAnsi" w:hAnsiTheme="minorHAnsi" w:cstheme="minorHAnsi"/>
          <w:sz w:val="24"/>
        </w:rPr>
        <w:t xml:space="preserve"> </w:t>
      </w:r>
      <w:r w:rsidR="00C3533A" w:rsidRPr="008B5AA0">
        <w:rPr>
          <w:rFonts w:asciiTheme="minorHAnsi" w:hAnsiTheme="minorHAnsi" w:cstheme="minorHAnsi"/>
          <w:sz w:val="24"/>
        </w:rPr>
        <w:t xml:space="preserve">the </w:t>
      </w:r>
      <w:r w:rsidR="00676262">
        <w:rPr>
          <w:rFonts w:asciiTheme="minorHAnsi" w:hAnsiTheme="minorHAnsi" w:cstheme="minorHAnsi"/>
          <w:sz w:val="24"/>
        </w:rPr>
        <w:t xml:space="preserve">Registered </w:t>
      </w:r>
      <w:r w:rsidR="005F7024">
        <w:rPr>
          <w:rFonts w:asciiTheme="minorHAnsi" w:hAnsiTheme="minorHAnsi" w:cstheme="minorHAnsi"/>
          <w:sz w:val="24"/>
        </w:rPr>
        <w:t>Senior</w:t>
      </w:r>
      <w:r w:rsidR="00D00FC4">
        <w:rPr>
          <w:rFonts w:asciiTheme="minorHAnsi" w:hAnsiTheme="minorHAnsi" w:cstheme="minorHAnsi"/>
          <w:sz w:val="24"/>
        </w:rPr>
        <w:t xml:space="preserve"> </w:t>
      </w:r>
      <w:r w:rsidRPr="008B5AA0">
        <w:rPr>
          <w:rFonts w:asciiTheme="minorHAnsi" w:hAnsiTheme="minorHAnsi" w:cstheme="minorHAnsi"/>
          <w:sz w:val="24"/>
        </w:rPr>
        <w:t>Manager</w:t>
      </w:r>
      <w:r w:rsidR="006C4E22" w:rsidRPr="008B5AA0">
        <w:rPr>
          <w:rFonts w:asciiTheme="minorHAnsi" w:hAnsiTheme="minorHAnsi" w:cstheme="minorHAnsi"/>
          <w:sz w:val="24"/>
        </w:rPr>
        <w:t xml:space="preserve"> and </w:t>
      </w:r>
      <w:r w:rsidR="00D00FC4">
        <w:rPr>
          <w:rFonts w:asciiTheme="minorHAnsi" w:hAnsiTheme="minorHAnsi" w:cstheme="minorHAnsi"/>
          <w:sz w:val="24"/>
        </w:rPr>
        <w:t xml:space="preserve">the </w:t>
      </w:r>
      <w:r w:rsidR="005F7024">
        <w:rPr>
          <w:rFonts w:asciiTheme="minorHAnsi" w:hAnsiTheme="minorHAnsi" w:cstheme="minorHAnsi"/>
          <w:sz w:val="24"/>
        </w:rPr>
        <w:t xml:space="preserve">Service </w:t>
      </w:r>
      <w:r w:rsidR="000B5500">
        <w:rPr>
          <w:rFonts w:asciiTheme="minorHAnsi" w:hAnsiTheme="minorHAnsi" w:cstheme="minorHAnsi"/>
          <w:sz w:val="24"/>
        </w:rPr>
        <w:t>Man</w:t>
      </w:r>
      <w:r w:rsidR="005F7024">
        <w:rPr>
          <w:rFonts w:asciiTheme="minorHAnsi" w:hAnsiTheme="minorHAnsi" w:cstheme="minorHAnsi"/>
          <w:sz w:val="24"/>
        </w:rPr>
        <w:t>a</w:t>
      </w:r>
      <w:r w:rsidR="000B5500">
        <w:rPr>
          <w:rFonts w:asciiTheme="minorHAnsi" w:hAnsiTheme="minorHAnsi" w:cstheme="minorHAnsi"/>
          <w:sz w:val="24"/>
        </w:rPr>
        <w:t xml:space="preserve">ger’s </w:t>
      </w:r>
      <w:r w:rsidR="006C4E22" w:rsidRPr="008B5AA0">
        <w:rPr>
          <w:rFonts w:asciiTheme="minorHAnsi" w:hAnsiTheme="minorHAnsi" w:cstheme="minorHAnsi"/>
          <w:sz w:val="24"/>
        </w:rPr>
        <w:t>definitive roles and responsibilities</w:t>
      </w:r>
      <w:r w:rsidRPr="008B5AA0">
        <w:rPr>
          <w:rFonts w:asciiTheme="minorHAnsi" w:hAnsiTheme="minorHAnsi" w:cstheme="minorHAnsi"/>
          <w:sz w:val="24"/>
        </w:rPr>
        <w:t xml:space="preserve"> are fundamental in the effectiveness of the service. </w:t>
      </w:r>
    </w:p>
    <w:p w14:paraId="3E9C007C" w14:textId="50B465C3" w:rsidR="00327042" w:rsidRDefault="00327042" w:rsidP="00C3533A">
      <w:pPr>
        <w:pStyle w:val="BodyText2"/>
        <w:spacing w:line="276" w:lineRule="auto"/>
        <w:jc w:val="both"/>
        <w:rPr>
          <w:rFonts w:asciiTheme="minorHAnsi" w:hAnsiTheme="minorHAnsi" w:cstheme="minorHAnsi"/>
          <w:sz w:val="24"/>
        </w:rPr>
      </w:pPr>
    </w:p>
    <w:p w14:paraId="6201914B" w14:textId="09F8EF99" w:rsidR="00327042" w:rsidRPr="008B5AA0" w:rsidRDefault="00A55344" w:rsidP="00A55344">
      <w:pPr>
        <w:pStyle w:val="BodyText2"/>
        <w:spacing w:line="276" w:lineRule="auto"/>
        <w:jc w:val="center"/>
        <w:rPr>
          <w:rFonts w:asciiTheme="minorHAnsi" w:hAnsiTheme="minorHAnsi" w:cstheme="minorHAnsi"/>
          <w:sz w:val="24"/>
        </w:rPr>
      </w:pPr>
      <w:r>
        <w:rPr>
          <w:rFonts w:asciiTheme="minorHAnsi" w:hAnsiTheme="minorHAnsi" w:cstheme="minorHAnsi"/>
          <w:sz w:val="24"/>
        </w:rPr>
        <w:t>______________________________________</w:t>
      </w:r>
    </w:p>
    <w:sectPr w:rsidR="00327042" w:rsidRPr="008B5AA0" w:rsidSect="007309B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6CA5" w14:textId="77777777" w:rsidR="006D6034" w:rsidRDefault="006D6034">
      <w:r>
        <w:separator/>
      </w:r>
    </w:p>
  </w:endnote>
  <w:endnote w:type="continuationSeparator" w:id="0">
    <w:p w14:paraId="2A2BD4C1" w14:textId="77777777" w:rsidR="006D6034" w:rsidRDefault="006D6034">
      <w:r>
        <w:continuationSeparator/>
      </w:r>
    </w:p>
  </w:endnote>
  <w:endnote w:type="continuationNotice" w:id="1">
    <w:p w14:paraId="4E44C170" w14:textId="77777777" w:rsidR="006D6034" w:rsidRDefault="006D6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ist">
    <w:altName w:val="MS Gothic"/>
    <w:panose1 w:val="00000000000000000000"/>
    <w:charset w:val="80"/>
    <w:family w:val="auto"/>
    <w:notTrueType/>
    <w:pitch w:val="default"/>
    <w:sig w:usb0="00000000"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58166"/>
      <w:docPartObj>
        <w:docPartGallery w:val="Page Numbers (Bottom of Page)"/>
        <w:docPartUnique/>
      </w:docPartObj>
    </w:sdtPr>
    <w:sdtEndPr>
      <w:rPr>
        <w:rFonts w:asciiTheme="minorHAnsi" w:hAnsiTheme="minorHAnsi" w:cstheme="minorBidi"/>
        <w:i/>
        <w:iCs/>
        <w:noProof/>
        <w:sz w:val="16"/>
        <w:szCs w:val="16"/>
      </w:rPr>
    </w:sdtEndPr>
    <w:sdtContent>
      <w:p w14:paraId="6D8C9E87" w14:textId="77777777" w:rsidR="00E15277" w:rsidRPr="00E15277" w:rsidRDefault="00E15277" w:rsidP="00E15277">
        <w:pPr>
          <w:pStyle w:val="Footer"/>
          <w:jc w:val="right"/>
          <w:rPr>
            <w:rFonts w:asciiTheme="minorHAnsi" w:hAnsiTheme="minorHAnsi" w:cstheme="minorHAnsi"/>
            <w:noProof/>
          </w:rPr>
        </w:pPr>
        <w:r w:rsidRPr="00E15277">
          <w:rPr>
            <w:rFonts w:asciiTheme="minorHAnsi" w:hAnsiTheme="minorHAnsi" w:cstheme="minorHAnsi"/>
          </w:rPr>
          <w:fldChar w:fldCharType="begin"/>
        </w:r>
        <w:r w:rsidRPr="00E15277">
          <w:rPr>
            <w:rFonts w:asciiTheme="minorHAnsi" w:hAnsiTheme="minorHAnsi" w:cstheme="minorHAnsi"/>
          </w:rPr>
          <w:instrText xml:space="preserve"> PAGE   \* MERGEFORMAT </w:instrText>
        </w:r>
        <w:r w:rsidRPr="00E15277">
          <w:rPr>
            <w:rFonts w:asciiTheme="minorHAnsi" w:hAnsiTheme="minorHAnsi" w:cstheme="minorHAnsi"/>
          </w:rPr>
          <w:fldChar w:fldCharType="separate"/>
        </w:r>
        <w:r w:rsidRPr="00E15277">
          <w:rPr>
            <w:rFonts w:asciiTheme="minorHAnsi" w:hAnsiTheme="minorHAnsi" w:cstheme="minorHAnsi"/>
            <w:noProof/>
          </w:rPr>
          <w:t>2</w:t>
        </w:r>
        <w:r w:rsidRPr="00E15277">
          <w:rPr>
            <w:rFonts w:asciiTheme="minorHAnsi" w:hAnsiTheme="minorHAnsi" w:cstheme="minorHAnsi"/>
            <w:noProof/>
          </w:rPr>
          <w:fldChar w:fldCharType="end"/>
        </w:r>
      </w:p>
      <w:p w14:paraId="0A4F2E04" w14:textId="3BA311A2" w:rsidR="00E15277" w:rsidRPr="00E15277" w:rsidRDefault="00E15277" w:rsidP="00E15277">
        <w:pPr>
          <w:pStyle w:val="Footer"/>
          <w:jc w:val="right"/>
          <w:rPr>
            <w:rFonts w:asciiTheme="minorHAnsi" w:hAnsiTheme="minorHAnsi" w:cstheme="minorHAnsi"/>
            <w:i/>
            <w:iCs/>
            <w:sz w:val="16"/>
            <w:szCs w:val="16"/>
          </w:rPr>
        </w:pPr>
        <w:r w:rsidRPr="00E15277">
          <w:rPr>
            <w:rFonts w:asciiTheme="minorHAnsi" w:hAnsiTheme="minorHAnsi" w:cstheme="minorHAnsi"/>
            <w:i/>
            <w:iCs/>
            <w:sz w:val="16"/>
            <w:szCs w:val="16"/>
          </w:rPr>
          <w:t>Statement of Purpose – Gelli Aur Care Ltd – ver</w:t>
        </w:r>
        <w:r w:rsidR="00AF2678">
          <w:rPr>
            <w:rFonts w:asciiTheme="minorHAnsi" w:hAnsiTheme="minorHAnsi" w:cstheme="minorHAnsi"/>
            <w:i/>
            <w:iCs/>
            <w:sz w:val="16"/>
            <w:szCs w:val="16"/>
          </w:rPr>
          <w:t>10</w:t>
        </w:r>
        <w:r w:rsidRPr="00E15277">
          <w:rPr>
            <w:rFonts w:asciiTheme="minorHAnsi" w:hAnsiTheme="minorHAnsi" w:cstheme="minorHAnsi"/>
            <w:i/>
            <w:iCs/>
            <w:sz w:val="16"/>
            <w:szCs w:val="16"/>
          </w:rPr>
          <w:t xml:space="preserve">– </w:t>
        </w:r>
        <w:r w:rsidR="00AF2678">
          <w:rPr>
            <w:rFonts w:asciiTheme="minorHAnsi" w:hAnsiTheme="minorHAnsi" w:cstheme="minorHAnsi"/>
            <w:i/>
            <w:iCs/>
            <w:sz w:val="16"/>
            <w:szCs w:val="16"/>
          </w:rPr>
          <w:t>06</w:t>
        </w:r>
        <w:r w:rsidRPr="00E15277">
          <w:rPr>
            <w:rFonts w:asciiTheme="minorHAnsi" w:hAnsiTheme="minorHAnsi" w:cstheme="minorHAnsi"/>
            <w:i/>
            <w:iCs/>
            <w:sz w:val="16"/>
            <w:szCs w:val="16"/>
          </w:rPr>
          <w:t>-202</w:t>
        </w:r>
        <w:r w:rsidR="00AF2678">
          <w:rPr>
            <w:rFonts w:asciiTheme="minorHAnsi" w:hAnsiTheme="minorHAnsi" w:cstheme="minorHAnsi"/>
            <w:i/>
            <w:iCs/>
            <w:sz w:val="16"/>
            <w:szCs w:val="16"/>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90421527"/>
      <w:docPartObj>
        <w:docPartGallery w:val="Page Numbers (Bottom of Page)"/>
        <w:docPartUnique/>
      </w:docPartObj>
    </w:sdtPr>
    <w:sdtEndPr>
      <w:rPr>
        <w:noProof/>
      </w:rPr>
    </w:sdtEndPr>
    <w:sdtContent>
      <w:p w14:paraId="42A888E2" w14:textId="07864EB2" w:rsidR="007900B8" w:rsidRPr="007900B8" w:rsidRDefault="0056170D" w:rsidP="007900B8">
        <w:pPr>
          <w:pStyle w:val="Footer"/>
          <w:jc w:val="right"/>
          <w:rPr>
            <w:rFonts w:asciiTheme="minorHAnsi" w:hAnsiTheme="minorHAnsi" w:cstheme="minorHAnsi"/>
            <w:noProof/>
          </w:rPr>
        </w:pPr>
        <w:r w:rsidRPr="007900B8">
          <w:rPr>
            <w:rFonts w:asciiTheme="minorHAnsi" w:hAnsiTheme="minorHAnsi" w:cstheme="minorHAnsi"/>
          </w:rPr>
          <w:fldChar w:fldCharType="begin"/>
        </w:r>
        <w:r w:rsidRPr="007900B8">
          <w:rPr>
            <w:rFonts w:asciiTheme="minorHAnsi" w:hAnsiTheme="minorHAnsi" w:cstheme="minorHAnsi"/>
          </w:rPr>
          <w:instrText xml:space="preserve"> PAGE   \* MERGEFORMAT </w:instrText>
        </w:r>
        <w:r w:rsidRPr="007900B8">
          <w:rPr>
            <w:rFonts w:asciiTheme="minorHAnsi" w:hAnsiTheme="minorHAnsi" w:cstheme="minorHAnsi"/>
          </w:rPr>
          <w:fldChar w:fldCharType="separate"/>
        </w:r>
        <w:r w:rsidRPr="007900B8">
          <w:rPr>
            <w:rFonts w:asciiTheme="minorHAnsi" w:hAnsiTheme="minorHAnsi" w:cstheme="minorHAnsi"/>
            <w:noProof/>
          </w:rPr>
          <w:t>2</w:t>
        </w:r>
        <w:r w:rsidRPr="007900B8">
          <w:rPr>
            <w:rFonts w:asciiTheme="minorHAnsi" w:hAnsiTheme="minorHAnsi" w:cstheme="minorHAnsi"/>
            <w:noProof/>
          </w:rPr>
          <w:fldChar w:fldCharType="end"/>
        </w:r>
      </w:p>
    </w:sdtContent>
  </w:sdt>
  <w:p w14:paraId="4F6F8FE6" w14:textId="20B443AF" w:rsidR="005B1EEB" w:rsidRPr="007900B8" w:rsidRDefault="007900B8" w:rsidP="003B7B58">
    <w:pPr>
      <w:pStyle w:val="Footer"/>
      <w:jc w:val="right"/>
      <w:rPr>
        <w:rFonts w:asciiTheme="minorHAnsi" w:hAnsiTheme="minorHAnsi" w:cstheme="minorHAnsi"/>
        <w:i/>
        <w:iCs/>
        <w:sz w:val="16"/>
        <w:szCs w:val="16"/>
      </w:rPr>
    </w:pPr>
    <w:r w:rsidRPr="007900B8">
      <w:rPr>
        <w:rFonts w:asciiTheme="minorHAnsi" w:hAnsiTheme="minorHAnsi" w:cstheme="minorHAnsi"/>
        <w:i/>
        <w:iCs/>
        <w:noProof/>
        <w:sz w:val="16"/>
        <w:szCs w:val="16"/>
      </w:rPr>
      <w:t>Statement of Purpose – Gelli Aur Care Ltd – ver0</w:t>
    </w:r>
    <w:r w:rsidR="00FC3A99">
      <w:rPr>
        <w:rFonts w:asciiTheme="minorHAnsi" w:hAnsiTheme="minorHAnsi" w:cstheme="minorHAnsi"/>
        <w:i/>
        <w:iCs/>
        <w:noProof/>
        <w:sz w:val="16"/>
        <w:szCs w:val="16"/>
      </w:rPr>
      <w:t>8</w:t>
    </w:r>
    <w:r w:rsidRPr="007900B8">
      <w:rPr>
        <w:rFonts w:asciiTheme="minorHAnsi" w:hAnsiTheme="minorHAnsi" w:cstheme="minorHAnsi"/>
        <w:i/>
        <w:iCs/>
        <w:noProof/>
        <w:sz w:val="16"/>
        <w:szCs w:val="16"/>
      </w:rPr>
      <w:t>– 0</w:t>
    </w:r>
    <w:r w:rsidR="00FC3A99">
      <w:rPr>
        <w:rFonts w:asciiTheme="minorHAnsi" w:hAnsiTheme="minorHAnsi" w:cstheme="minorHAnsi"/>
        <w:i/>
        <w:iCs/>
        <w:noProof/>
        <w:sz w:val="16"/>
        <w:szCs w:val="16"/>
      </w:rPr>
      <w:t>2</w:t>
    </w:r>
    <w:r w:rsidRPr="007900B8">
      <w:rPr>
        <w:rFonts w:asciiTheme="minorHAnsi" w:hAnsiTheme="minorHAnsi" w:cstheme="minorHAnsi"/>
        <w:i/>
        <w:iCs/>
        <w:noProof/>
        <w:sz w:val="16"/>
        <w:szCs w:val="16"/>
      </w:rPr>
      <w:t>-202</w:t>
    </w:r>
    <w:r w:rsidR="00FC3A99">
      <w:rPr>
        <w:rFonts w:asciiTheme="minorHAnsi" w:hAnsiTheme="minorHAnsi" w:cstheme="minorHAnsi"/>
        <w:i/>
        <w:iCs/>
        <w:noProo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C282C" w14:textId="77777777" w:rsidR="006D6034" w:rsidRDefault="006D6034">
      <w:r>
        <w:separator/>
      </w:r>
    </w:p>
  </w:footnote>
  <w:footnote w:type="continuationSeparator" w:id="0">
    <w:p w14:paraId="662E9BA4" w14:textId="77777777" w:rsidR="006D6034" w:rsidRDefault="006D6034">
      <w:r>
        <w:continuationSeparator/>
      </w:r>
    </w:p>
  </w:footnote>
  <w:footnote w:type="continuationNotice" w:id="1">
    <w:p w14:paraId="4E855F8F" w14:textId="77777777" w:rsidR="006D6034" w:rsidRDefault="006D60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B5B"/>
    <w:multiLevelType w:val="hybridMultilevel"/>
    <w:tmpl w:val="735065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02AFD"/>
    <w:multiLevelType w:val="multilevel"/>
    <w:tmpl w:val="B7C23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C618F"/>
    <w:multiLevelType w:val="hybridMultilevel"/>
    <w:tmpl w:val="C7A221BC"/>
    <w:lvl w:ilvl="0" w:tplc="BC408732">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6646C"/>
    <w:multiLevelType w:val="hybridMultilevel"/>
    <w:tmpl w:val="9012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55B19"/>
    <w:multiLevelType w:val="hybridMultilevel"/>
    <w:tmpl w:val="78E0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070C2"/>
    <w:multiLevelType w:val="hybridMultilevel"/>
    <w:tmpl w:val="3176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05F78"/>
    <w:multiLevelType w:val="multilevel"/>
    <w:tmpl w:val="76482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9302F"/>
    <w:multiLevelType w:val="hybridMultilevel"/>
    <w:tmpl w:val="E9C8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F4968"/>
    <w:multiLevelType w:val="hybridMultilevel"/>
    <w:tmpl w:val="AFEA3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B1B1F"/>
    <w:multiLevelType w:val="hybridMultilevel"/>
    <w:tmpl w:val="AA645C48"/>
    <w:lvl w:ilvl="0" w:tplc="0809000B">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D5680"/>
    <w:multiLevelType w:val="multilevel"/>
    <w:tmpl w:val="12C2FD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5B5405"/>
    <w:multiLevelType w:val="hybridMultilevel"/>
    <w:tmpl w:val="B5C6F7F0"/>
    <w:lvl w:ilvl="0" w:tplc="0809000B">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D24C6"/>
    <w:multiLevelType w:val="multilevel"/>
    <w:tmpl w:val="12C2FD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B792E"/>
    <w:multiLevelType w:val="hybridMultilevel"/>
    <w:tmpl w:val="BCA23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A66E3"/>
    <w:multiLevelType w:val="hybridMultilevel"/>
    <w:tmpl w:val="C46E6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C81784"/>
    <w:multiLevelType w:val="hybridMultilevel"/>
    <w:tmpl w:val="B4DC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8617A"/>
    <w:multiLevelType w:val="hybridMultilevel"/>
    <w:tmpl w:val="872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71A50"/>
    <w:multiLevelType w:val="hybridMultilevel"/>
    <w:tmpl w:val="5AA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84884"/>
    <w:multiLevelType w:val="hybridMultilevel"/>
    <w:tmpl w:val="564E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5127F"/>
    <w:multiLevelType w:val="hybridMultilevel"/>
    <w:tmpl w:val="6C0C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26CC2"/>
    <w:multiLevelType w:val="multilevel"/>
    <w:tmpl w:val="12C2FD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025BD"/>
    <w:multiLevelType w:val="hybridMultilevel"/>
    <w:tmpl w:val="08006BB2"/>
    <w:lvl w:ilvl="0" w:tplc="0809000B">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34912"/>
    <w:multiLevelType w:val="hybridMultilevel"/>
    <w:tmpl w:val="1D52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B0056"/>
    <w:multiLevelType w:val="hybridMultilevel"/>
    <w:tmpl w:val="E340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16448"/>
    <w:multiLevelType w:val="hybridMultilevel"/>
    <w:tmpl w:val="CBC0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9067B"/>
    <w:multiLevelType w:val="hybridMultilevel"/>
    <w:tmpl w:val="90C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24859"/>
    <w:multiLevelType w:val="hybridMultilevel"/>
    <w:tmpl w:val="991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04D22"/>
    <w:multiLevelType w:val="hybridMultilevel"/>
    <w:tmpl w:val="874E409A"/>
    <w:lvl w:ilvl="0" w:tplc="BC408732">
      <w:start w:val="1"/>
      <w:numFmt w:val="bullet"/>
      <w:lvlText w:val=""/>
      <w:lvlJc w:val="left"/>
      <w:pPr>
        <w:tabs>
          <w:tab w:val="num" w:pos="549"/>
        </w:tabs>
        <w:ind w:left="510" w:hanging="321"/>
      </w:pPr>
      <w:rPr>
        <w:rFonts w:ascii="Wingdings" w:hAnsi="Wingdings" w:hint="default"/>
        <w:b w:val="0"/>
        <w:i w:val="0"/>
        <w:color w:val="7030A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30923"/>
    <w:multiLevelType w:val="hybridMultilevel"/>
    <w:tmpl w:val="4DD8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320B0"/>
    <w:multiLevelType w:val="multilevel"/>
    <w:tmpl w:val="77C67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BE37F5"/>
    <w:multiLevelType w:val="hybridMultilevel"/>
    <w:tmpl w:val="CA4E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01527"/>
    <w:multiLevelType w:val="hybridMultilevel"/>
    <w:tmpl w:val="7BD61EF2"/>
    <w:lvl w:ilvl="0" w:tplc="BC408732">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6607A"/>
    <w:multiLevelType w:val="hybridMultilevel"/>
    <w:tmpl w:val="F752B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D93E27"/>
    <w:multiLevelType w:val="hybridMultilevel"/>
    <w:tmpl w:val="3E3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054174">
    <w:abstractNumId w:val="2"/>
  </w:num>
  <w:num w:numId="2" w16cid:durableId="587813212">
    <w:abstractNumId w:val="27"/>
  </w:num>
  <w:num w:numId="3" w16cid:durableId="395276509">
    <w:abstractNumId w:val="11"/>
  </w:num>
  <w:num w:numId="4" w16cid:durableId="1559828869">
    <w:abstractNumId w:val="21"/>
  </w:num>
  <w:num w:numId="5" w16cid:durableId="7995688">
    <w:abstractNumId w:val="9"/>
  </w:num>
  <w:num w:numId="6" w16cid:durableId="517234529">
    <w:abstractNumId w:val="31"/>
  </w:num>
  <w:num w:numId="7" w16cid:durableId="1534029744">
    <w:abstractNumId w:val="30"/>
  </w:num>
  <w:num w:numId="8" w16cid:durableId="1298294239">
    <w:abstractNumId w:val="5"/>
  </w:num>
  <w:num w:numId="9" w16cid:durableId="1567035046">
    <w:abstractNumId w:val="18"/>
  </w:num>
  <w:num w:numId="10" w16cid:durableId="682509544">
    <w:abstractNumId w:val="14"/>
  </w:num>
  <w:num w:numId="11" w16cid:durableId="348876459">
    <w:abstractNumId w:val="32"/>
  </w:num>
  <w:num w:numId="12" w16cid:durableId="583952716">
    <w:abstractNumId w:val="28"/>
  </w:num>
  <w:num w:numId="13" w16cid:durableId="1157455860">
    <w:abstractNumId w:val="3"/>
  </w:num>
  <w:num w:numId="14" w16cid:durableId="1235894386">
    <w:abstractNumId w:val="26"/>
  </w:num>
  <w:num w:numId="15" w16cid:durableId="1667781972">
    <w:abstractNumId w:val="19"/>
  </w:num>
  <w:num w:numId="16" w16cid:durableId="1529220109">
    <w:abstractNumId w:val="8"/>
  </w:num>
  <w:num w:numId="17" w16cid:durableId="879173418">
    <w:abstractNumId w:val="12"/>
  </w:num>
  <w:num w:numId="18" w16cid:durableId="1655374035">
    <w:abstractNumId w:val="10"/>
  </w:num>
  <w:num w:numId="19" w16cid:durableId="1738938565">
    <w:abstractNumId w:val="20"/>
  </w:num>
  <w:num w:numId="20" w16cid:durableId="440956920">
    <w:abstractNumId w:val="23"/>
  </w:num>
  <w:num w:numId="21" w16cid:durableId="1875730603">
    <w:abstractNumId w:val="33"/>
  </w:num>
  <w:num w:numId="22" w16cid:durableId="994457259">
    <w:abstractNumId w:val="24"/>
  </w:num>
  <w:num w:numId="23" w16cid:durableId="278028885">
    <w:abstractNumId w:val="29"/>
  </w:num>
  <w:num w:numId="24" w16cid:durableId="2028404750">
    <w:abstractNumId w:val="1"/>
  </w:num>
  <w:num w:numId="25" w16cid:durableId="26563670">
    <w:abstractNumId w:val="6"/>
  </w:num>
  <w:num w:numId="26" w16cid:durableId="1320648530">
    <w:abstractNumId w:val="0"/>
  </w:num>
  <w:num w:numId="27" w16cid:durableId="1079710304">
    <w:abstractNumId w:val="13"/>
  </w:num>
  <w:num w:numId="28" w16cid:durableId="120194980">
    <w:abstractNumId w:val="7"/>
  </w:num>
  <w:num w:numId="29" w16cid:durableId="1759600478">
    <w:abstractNumId w:val="25"/>
  </w:num>
  <w:num w:numId="30" w16cid:durableId="1464032894">
    <w:abstractNumId w:val="4"/>
  </w:num>
  <w:num w:numId="31" w16cid:durableId="800877262">
    <w:abstractNumId w:val="22"/>
  </w:num>
  <w:num w:numId="32" w16cid:durableId="1865826713">
    <w:abstractNumId w:val="15"/>
  </w:num>
  <w:num w:numId="33" w16cid:durableId="931623206">
    <w:abstractNumId w:val="16"/>
  </w:num>
  <w:num w:numId="34" w16cid:durableId="1956056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32"/>
    <w:rsid w:val="00000B45"/>
    <w:rsid w:val="00006199"/>
    <w:rsid w:val="00007CBB"/>
    <w:rsid w:val="00010BBA"/>
    <w:rsid w:val="00010E2E"/>
    <w:rsid w:val="00010F9B"/>
    <w:rsid w:val="000134D7"/>
    <w:rsid w:val="0001367E"/>
    <w:rsid w:val="00013B1B"/>
    <w:rsid w:val="0001442C"/>
    <w:rsid w:val="000208F1"/>
    <w:rsid w:val="00024452"/>
    <w:rsid w:val="000258D9"/>
    <w:rsid w:val="00026AB3"/>
    <w:rsid w:val="000271A9"/>
    <w:rsid w:val="00030D7B"/>
    <w:rsid w:val="00031D08"/>
    <w:rsid w:val="0003329C"/>
    <w:rsid w:val="000348EB"/>
    <w:rsid w:val="00034A94"/>
    <w:rsid w:val="00037BE6"/>
    <w:rsid w:val="00044852"/>
    <w:rsid w:val="00047877"/>
    <w:rsid w:val="000533E3"/>
    <w:rsid w:val="0005656D"/>
    <w:rsid w:val="00057380"/>
    <w:rsid w:val="00060181"/>
    <w:rsid w:val="00061E64"/>
    <w:rsid w:val="00062AC0"/>
    <w:rsid w:val="00064E8D"/>
    <w:rsid w:val="000665A0"/>
    <w:rsid w:val="00074977"/>
    <w:rsid w:val="00080C13"/>
    <w:rsid w:val="00083CB7"/>
    <w:rsid w:val="0008608B"/>
    <w:rsid w:val="00091AF7"/>
    <w:rsid w:val="00095103"/>
    <w:rsid w:val="000963C5"/>
    <w:rsid w:val="000965C9"/>
    <w:rsid w:val="000A23C9"/>
    <w:rsid w:val="000A2CC6"/>
    <w:rsid w:val="000A3999"/>
    <w:rsid w:val="000A51B3"/>
    <w:rsid w:val="000A542B"/>
    <w:rsid w:val="000A6106"/>
    <w:rsid w:val="000A686D"/>
    <w:rsid w:val="000A698F"/>
    <w:rsid w:val="000A6D61"/>
    <w:rsid w:val="000B0A15"/>
    <w:rsid w:val="000B365D"/>
    <w:rsid w:val="000B4601"/>
    <w:rsid w:val="000B5500"/>
    <w:rsid w:val="000C16C9"/>
    <w:rsid w:val="000C2692"/>
    <w:rsid w:val="000C5A90"/>
    <w:rsid w:val="000C7C1E"/>
    <w:rsid w:val="000D33BB"/>
    <w:rsid w:val="000D33CE"/>
    <w:rsid w:val="000D3FAE"/>
    <w:rsid w:val="000D6EDB"/>
    <w:rsid w:val="000D7119"/>
    <w:rsid w:val="000E23B2"/>
    <w:rsid w:val="000E259B"/>
    <w:rsid w:val="000E31C5"/>
    <w:rsid w:val="000E4823"/>
    <w:rsid w:val="000E6AE0"/>
    <w:rsid w:val="000F21E3"/>
    <w:rsid w:val="000F7265"/>
    <w:rsid w:val="000F749B"/>
    <w:rsid w:val="000F7566"/>
    <w:rsid w:val="001013DD"/>
    <w:rsid w:val="00104201"/>
    <w:rsid w:val="001058AD"/>
    <w:rsid w:val="00114CD9"/>
    <w:rsid w:val="00115F1D"/>
    <w:rsid w:val="001201E0"/>
    <w:rsid w:val="00121ACF"/>
    <w:rsid w:val="00122371"/>
    <w:rsid w:val="00123F1E"/>
    <w:rsid w:val="001245FF"/>
    <w:rsid w:val="001246F1"/>
    <w:rsid w:val="00125A58"/>
    <w:rsid w:val="001344C6"/>
    <w:rsid w:val="00135823"/>
    <w:rsid w:val="00136B01"/>
    <w:rsid w:val="00136CFF"/>
    <w:rsid w:val="00137441"/>
    <w:rsid w:val="001421F1"/>
    <w:rsid w:val="001466A3"/>
    <w:rsid w:val="001522CE"/>
    <w:rsid w:val="0015266E"/>
    <w:rsid w:val="00153E4D"/>
    <w:rsid w:val="00161035"/>
    <w:rsid w:val="00162AF4"/>
    <w:rsid w:val="00162E73"/>
    <w:rsid w:val="001635FA"/>
    <w:rsid w:val="001661A7"/>
    <w:rsid w:val="0016780C"/>
    <w:rsid w:val="00172B87"/>
    <w:rsid w:val="00181FAB"/>
    <w:rsid w:val="0018715F"/>
    <w:rsid w:val="0019068D"/>
    <w:rsid w:val="0019127B"/>
    <w:rsid w:val="0019206E"/>
    <w:rsid w:val="00193810"/>
    <w:rsid w:val="001953A7"/>
    <w:rsid w:val="001A0C4D"/>
    <w:rsid w:val="001A15C3"/>
    <w:rsid w:val="001A509D"/>
    <w:rsid w:val="001B30DF"/>
    <w:rsid w:val="001B6F1D"/>
    <w:rsid w:val="001C1E59"/>
    <w:rsid w:val="001C3F8B"/>
    <w:rsid w:val="001C741D"/>
    <w:rsid w:val="001D160F"/>
    <w:rsid w:val="001D31D2"/>
    <w:rsid w:val="001D3D81"/>
    <w:rsid w:val="001D41B5"/>
    <w:rsid w:val="001D4FF0"/>
    <w:rsid w:val="001E1F94"/>
    <w:rsid w:val="001E4413"/>
    <w:rsid w:val="001F04E8"/>
    <w:rsid w:val="001F21B8"/>
    <w:rsid w:val="001F3144"/>
    <w:rsid w:val="001F53BC"/>
    <w:rsid w:val="001F6854"/>
    <w:rsid w:val="001F7676"/>
    <w:rsid w:val="00200C1E"/>
    <w:rsid w:val="00202124"/>
    <w:rsid w:val="00203492"/>
    <w:rsid w:val="0021003E"/>
    <w:rsid w:val="0021253C"/>
    <w:rsid w:val="0021346C"/>
    <w:rsid w:val="002155E3"/>
    <w:rsid w:val="00217641"/>
    <w:rsid w:val="00221C37"/>
    <w:rsid w:val="002238BD"/>
    <w:rsid w:val="002344E9"/>
    <w:rsid w:val="00234D7A"/>
    <w:rsid w:val="00235EB5"/>
    <w:rsid w:val="0023621A"/>
    <w:rsid w:val="002368F6"/>
    <w:rsid w:val="00236C2D"/>
    <w:rsid w:val="002415CD"/>
    <w:rsid w:val="002420EB"/>
    <w:rsid w:val="00242AB1"/>
    <w:rsid w:val="00244F31"/>
    <w:rsid w:val="00246381"/>
    <w:rsid w:val="00246BA6"/>
    <w:rsid w:val="00247088"/>
    <w:rsid w:val="0025219D"/>
    <w:rsid w:val="00253048"/>
    <w:rsid w:val="00253AB7"/>
    <w:rsid w:val="00256458"/>
    <w:rsid w:val="002619CC"/>
    <w:rsid w:val="002646E9"/>
    <w:rsid w:val="00267AAB"/>
    <w:rsid w:val="002707FB"/>
    <w:rsid w:val="00271656"/>
    <w:rsid w:val="002732D4"/>
    <w:rsid w:val="002813EE"/>
    <w:rsid w:val="002816CF"/>
    <w:rsid w:val="00281B95"/>
    <w:rsid w:val="00281DD9"/>
    <w:rsid w:val="002833FE"/>
    <w:rsid w:val="002840C3"/>
    <w:rsid w:val="00284602"/>
    <w:rsid w:val="00284926"/>
    <w:rsid w:val="00284943"/>
    <w:rsid w:val="00287634"/>
    <w:rsid w:val="002909FB"/>
    <w:rsid w:val="00290E04"/>
    <w:rsid w:val="0029425B"/>
    <w:rsid w:val="00294937"/>
    <w:rsid w:val="00295E49"/>
    <w:rsid w:val="00296F08"/>
    <w:rsid w:val="002A474C"/>
    <w:rsid w:val="002A5750"/>
    <w:rsid w:val="002B11A6"/>
    <w:rsid w:val="002B1D6A"/>
    <w:rsid w:val="002B2383"/>
    <w:rsid w:val="002B65C3"/>
    <w:rsid w:val="002B73B8"/>
    <w:rsid w:val="002C1417"/>
    <w:rsid w:val="002C7F07"/>
    <w:rsid w:val="002D1C0D"/>
    <w:rsid w:val="002D485F"/>
    <w:rsid w:val="002D78B3"/>
    <w:rsid w:val="002D7D83"/>
    <w:rsid w:val="002D7E12"/>
    <w:rsid w:val="002E1A80"/>
    <w:rsid w:val="002F00CF"/>
    <w:rsid w:val="002F673D"/>
    <w:rsid w:val="002F74C7"/>
    <w:rsid w:val="003032F2"/>
    <w:rsid w:val="0030517F"/>
    <w:rsid w:val="003166D7"/>
    <w:rsid w:val="00317249"/>
    <w:rsid w:val="00317E17"/>
    <w:rsid w:val="003227F4"/>
    <w:rsid w:val="00322805"/>
    <w:rsid w:val="003255DB"/>
    <w:rsid w:val="00327042"/>
    <w:rsid w:val="003303DD"/>
    <w:rsid w:val="00332D30"/>
    <w:rsid w:val="00336DE9"/>
    <w:rsid w:val="003371BC"/>
    <w:rsid w:val="00337AFF"/>
    <w:rsid w:val="00341DF7"/>
    <w:rsid w:val="00343FDB"/>
    <w:rsid w:val="00347193"/>
    <w:rsid w:val="00347D0F"/>
    <w:rsid w:val="0035057B"/>
    <w:rsid w:val="00350933"/>
    <w:rsid w:val="00350B11"/>
    <w:rsid w:val="00353745"/>
    <w:rsid w:val="00353FD8"/>
    <w:rsid w:val="00357A3B"/>
    <w:rsid w:val="00360A6E"/>
    <w:rsid w:val="003613EB"/>
    <w:rsid w:val="00363F47"/>
    <w:rsid w:val="00365822"/>
    <w:rsid w:val="00365A4A"/>
    <w:rsid w:val="0036603E"/>
    <w:rsid w:val="003672B1"/>
    <w:rsid w:val="003702FD"/>
    <w:rsid w:val="00370611"/>
    <w:rsid w:val="003711D0"/>
    <w:rsid w:val="00375B64"/>
    <w:rsid w:val="00380DC2"/>
    <w:rsid w:val="00382259"/>
    <w:rsid w:val="003836E4"/>
    <w:rsid w:val="0038460E"/>
    <w:rsid w:val="00385924"/>
    <w:rsid w:val="0038599F"/>
    <w:rsid w:val="00385BAC"/>
    <w:rsid w:val="00385E76"/>
    <w:rsid w:val="00386481"/>
    <w:rsid w:val="00387FE2"/>
    <w:rsid w:val="003904ED"/>
    <w:rsid w:val="003A562B"/>
    <w:rsid w:val="003A5D85"/>
    <w:rsid w:val="003A5FD5"/>
    <w:rsid w:val="003A6FCA"/>
    <w:rsid w:val="003A74B1"/>
    <w:rsid w:val="003B0892"/>
    <w:rsid w:val="003B0F3C"/>
    <w:rsid w:val="003B3C59"/>
    <w:rsid w:val="003B55E6"/>
    <w:rsid w:val="003B7B58"/>
    <w:rsid w:val="003C023D"/>
    <w:rsid w:val="003C0EF9"/>
    <w:rsid w:val="003C27A5"/>
    <w:rsid w:val="003C3C17"/>
    <w:rsid w:val="003D076C"/>
    <w:rsid w:val="003D5010"/>
    <w:rsid w:val="003D6043"/>
    <w:rsid w:val="003E18A2"/>
    <w:rsid w:val="003E2471"/>
    <w:rsid w:val="003E2E3C"/>
    <w:rsid w:val="003E7082"/>
    <w:rsid w:val="003F10CE"/>
    <w:rsid w:val="003F2F0E"/>
    <w:rsid w:val="003F51AB"/>
    <w:rsid w:val="003F551D"/>
    <w:rsid w:val="003F6102"/>
    <w:rsid w:val="004009BC"/>
    <w:rsid w:val="0040162F"/>
    <w:rsid w:val="0040374E"/>
    <w:rsid w:val="00404B75"/>
    <w:rsid w:val="00405294"/>
    <w:rsid w:val="00405F3D"/>
    <w:rsid w:val="0041151E"/>
    <w:rsid w:val="00414850"/>
    <w:rsid w:val="00426CC1"/>
    <w:rsid w:val="00426FEA"/>
    <w:rsid w:val="0043004E"/>
    <w:rsid w:val="0043042D"/>
    <w:rsid w:val="00440794"/>
    <w:rsid w:val="004420B9"/>
    <w:rsid w:val="00442E88"/>
    <w:rsid w:val="004430D3"/>
    <w:rsid w:val="00445056"/>
    <w:rsid w:val="00446FFE"/>
    <w:rsid w:val="00447425"/>
    <w:rsid w:val="00450FF8"/>
    <w:rsid w:val="00452CE5"/>
    <w:rsid w:val="00452E3D"/>
    <w:rsid w:val="00453A1D"/>
    <w:rsid w:val="00453FA4"/>
    <w:rsid w:val="00454414"/>
    <w:rsid w:val="00455570"/>
    <w:rsid w:val="00457BD6"/>
    <w:rsid w:val="00462BC8"/>
    <w:rsid w:val="00462F47"/>
    <w:rsid w:val="004645CB"/>
    <w:rsid w:val="0047079B"/>
    <w:rsid w:val="00470F1D"/>
    <w:rsid w:val="00473DC0"/>
    <w:rsid w:val="00474E1D"/>
    <w:rsid w:val="00476BA8"/>
    <w:rsid w:val="00480535"/>
    <w:rsid w:val="00481896"/>
    <w:rsid w:val="004818F9"/>
    <w:rsid w:val="00487709"/>
    <w:rsid w:val="00490BF7"/>
    <w:rsid w:val="0049184A"/>
    <w:rsid w:val="0049190D"/>
    <w:rsid w:val="00495A3E"/>
    <w:rsid w:val="004A3A5D"/>
    <w:rsid w:val="004A434E"/>
    <w:rsid w:val="004A53DD"/>
    <w:rsid w:val="004B3D13"/>
    <w:rsid w:val="004B5EE7"/>
    <w:rsid w:val="004C0C9E"/>
    <w:rsid w:val="004C4BEC"/>
    <w:rsid w:val="004C6294"/>
    <w:rsid w:val="004C6BD8"/>
    <w:rsid w:val="004D1740"/>
    <w:rsid w:val="004D1A6F"/>
    <w:rsid w:val="004D4602"/>
    <w:rsid w:val="004D533D"/>
    <w:rsid w:val="004D5A36"/>
    <w:rsid w:val="004D6157"/>
    <w:rsid w:val="004D6E1F"/>
    <w:rsid w:val="004E0332"/>
    <w:rsid w:val="004E3A41"/>
    <w:rsid w:val="004F63A6"/>
    <w:rsid w:val="0050021B"/>
    <w:rsid w:val="005020ED"/>
    <w:rsid w:val="0050394C"/>
    <w:rsid w:val="0050463C"/>
    <w:rsid w:val="00504D44"/>
    <w:rsid w:val="00505AEA"/>
    <w:rsid w:val="0050611C"/>
    <w:rsid w:val="00506752"/>
    <w:rsid w:val="00510537"/>
    <w:rsid w:val="005112AD"/>
    <w:rsid w:val="0051156A"/>
    <w:rsid w:val="005127BA"/>
    <w:rsid w:val="00512F06"/>
    <w:rsid w:val="00513941"/>
    <w:rsid w:val="00513CF1"/>
    <w:rsid w:val="005170BE"/>
    <w:rsid w:val="00517D48"/>
    <w:rsid w:val="00521B8C"/>
    <w:rsid w:val="0052209E"/>
    <w:rsid w:val="00523C9B"/>
    <w:rsid w:val="005260D9"/>
    <w:rsid w:val="00527ACD"/>
    <w:rsid w:val="00531C66"/>
    <w:rsid w:val="00532D69"/>
    <w:rsid w:val="00534115"/>
    <w:rsid w:val="0053588C"/>
    <w:rsid w:val="00535DBB"/>
    <w:rsid w:val="0053615C"/>
    <w:rsid w:val="00536A03"/>
    <w:rsid w:val="00537E60"/>
    <w:rsid w:val="00540BA0"/>
    <w:rsid w:val="00542561"/>
    <w:rsid w:val="005440BB"/>
    <w:rsid w:val="00546F5D"/>
    <w:rsid w:val="00547DE0"/>
    <w:rsid w:val="00550C89"/>
    <w:rsid w:val="00552AC1"/>
    <w:rsid w:val="005569C0"/>
    <w:rsid w:val="00556A58"/>
    <w:rsid w:val="00556FFE"/>
    <w:rsid w:val="0056170D"/>
    <w:rsid w:val="00562D50"/>
    <w:rsid w:val="0056496D"/>
    <w:rsid w:val="00564C19"/>
    <w:rsid w:val="0056544F"/>
    <w:rsid w:val="00567421"/>
    <w:rsid w:val="005706EF"/>
    <w:rsid w:val="00570778"/>
    <w:rsid w:val="0057270D"/>
    <w:rsid w:val="00572C9D"/>
    <w:rsid w:val="00580569"/>
    <w:rsid w:val="00581F44"/>
    <w:rsid w:val="00583213"/>
    <w:rsid w:val="005839B5"/>
    <w:rsid w:val="00585FD0"/>
    <w:rsid w:val="00586B3C"/>
    <w:rsid w:val="00586E46"/>
    <w:rsid w:val="00586EB0"/>
    <w:rsid w:val="005878FB"/>
    <w:rsid w:val="005915BC"/>
    <w:rsid w:val="00591B8F"/>
    <w:rsid w:val="005921BE"/>
    <w:rsid w:val="005926DD"/>
    <w:rsid w:val="005953F6"/>
    <w:rsid w:val="00596D1B"/>
    <w:rsid w:val="0059789A"/>
    <w:rsid w:val="00597B1E"/>
    <w:rsid w:val="005A22B4"/>
    <w:rsid w:val="005A2B77"/>
    <w:rsid w:val="005A5E0A"/>
    <w:rsid w:val="005A6468"/>
    <w:rsid w:val="005A65AA"/>
    <w:rsid w:val="005B1EEB"/>
    <w:rsid w:val="005B2DB8"/>
    <w:rsid w:val="005B3435"/>
    <w:rsid w:val="005B4B50"/>
    <w:rsid w:val="005B526A"/>
    <w:rsid w:val="005B7305"/>
    <w:rsid w:val="005B75A5"/>
    <w:rsid w:val="005C1ED9"/>
    <w:rsid w:val="005C2091"/>
    <w:rsid w:val="005C2805"/>
    <w:rsid w:val="005C4914"/>
    <w:rsid w:val="005D0B10"/>
    <w:rsid w:val="005D16CA"/>
    <w:rsid w:val="005D1D1A"/>
    <w:rsid w:val="005D3E11"/>
    <w:rsid w:val="005E0714"/>
    <w:rsid w:val="005E1C97"/>
    <w:rsid w:val="005E55F2"/>
    <w:rsid w:val="005E6783"/>
    <w:rsid w:val="005E7B06"/>
    <w:rsid w:val="005F0AE6"/>
    <w:rsid w:val="005F27BE"/>
    <w:rsid w:val="005F40F2"/>
    <w:rsid w:val="005F5003"/>
    <w:rsid w:val="005F7024"/>
    <w:rsid w:val="00601C32"/>
    <w:rsid w:val="00603876"/>
    <w:rsid w:val="006042B4"/>
    <w:rsid w:val="006045AA"/>
    <w:rsid w:val="00604736"/>
    <w:rsid w:val="00605DD0"/>
    <w:rsid w:val="00606115"/>
    <w:rsid w:val="006062B1"/>
    <w:rsid w:val="00606FF1"/>
    <w:rsid w:val="00610C8B"/>
    <w:rsid w:val="00611544"/>
    <w:rsid w:val="00612662"/>
    <w:rsid w:val="0062012C"/>
    <w:rsid w:val="00620F37"/>
    <w:rsid w:val="00625618"/>
    <w:rsid w:val="00625700"/>
    <w:rsid w:val="00625A8C"/>
    <w:rsid w:val="00625CBC"/>
    <w:rsid w:val="006267CE"/>
    <w:rsid w:val="006308C9"/>
    <w:rsid w:val="00631083"/>
    <w:rsid w:val="0063332F"/>
    <w:rsid w:val="00637B13"/>
    <w:rsid w:val="00640F76"/>
    <w:rsid w:val="00645270"/>
    <w:rsid w:val="0064738C"/>
    <w:rsid w:val="00647C35"/>
    <w:rsid w:val="00647D5E"/>
    <w:rsid w:val="00652427"/>
    <w:rsid w:val="00653BE8"/>
    <w:rsid w:val="006541E0"/>
    <w:rsid w:val="00656F51"/>
    <w:rsid w:val="00661105"/>
    <w:rsid w:val="0066147C"/>
    <w:rsid w:val="00661776"/>
    <w:rsid w:val="00661AD5"/>
    <w:rsid w:val="00662469"/>
    <w:rsid w:val="00662FF3"/>
    <w:rsid w:val="00664953"/>
    <w:rsid w:val="00664F47"/>
    <w:rsid w:val="006650A3"/>
    <w:rsid w:val="00665547"/>
    <w:rsid w:val="00665CC9"/>
    <w:rsid w:val="00666167"/>
    <w:rsid w:val="00670B46"/>
    <w:rsid w:val="00674ED0"/>
    <w:rsid w:val="00676262"/>
    <w:rsid w:val="00676885"/>
    <w:rsid w:val="00677271"/>
    <w:rsid w:val="00682440"/>
    <w:rsid w:val="00682B32"/>
    <w:rsid w:val="00682ED0"/>
    <w:rsid w:val="006854B9"/>
    <w:rsid w:val="006871DA"/>
    <w:rsid w:val="00690A34"/>
    <w:rsid w:val="0069158F"/>
    <w:rsid w:val="006945A6"/>
    <w:rsid w:val="00694CCB"/>
    <w:rsid w:val="006960AD"/>
    <w:rsid w:val="006975DB"/>
    <w:rsid w:val="006A58AB"/>
    <w:rsid w:val="006A7381"/>
    <w:rsid w:val="006B0489"/>
    <w:rsid w:val="006B0549"/>
    <w:rsid w:val="006B0645"/>
    <w:rsid w:val="006B2E0E"/>
    <w:rsid w:val="006B2EE1"/>
    <w:rsid w:val="006B378A"/>
    <w:rsid w:val="006B555B"/>
    <w:rsid w:val="006B7962"/>
    <w:rsid w:val="006C100B"/>
    <w:rsid w:val="006C3D6F"/>
    <w:rsid w:val="006C4E22"/>
    <w:rsid w:val="006C76CC"/>
    <w:rsid w:val="006D063A"/>
    <w:rsid w:val="006D1158"/>
    <w:rsid w:val="006D318D"/>
    <w:rsid w:val="006D3589"/>
    <w:rsid w:val="006D6034"/>
    <w:rsid w:val="006E1FDB"/>
    <w:rsid w:val="006E2470"/>
    <w:rsid w:val="006E3B81"/>
    <w:rsid w:val="006E7884"/>
    <w:rsid w:val="006F02E6"/>
    <w:rsid w:val="006F2A70"/>
    <w:rsid w:val="006F3659"/>
    <w:rsid w:val="006F5502"/>
    <w:rsid w:val="006F5940"/>
    <w:rsid w:val="006F5A71"/>
    <w:rsid w:val="0070455F"/>
    <w:rsid w:val="007050CD"/>
    <w:rsid w:val="007108B2"/>
    <w:rsid w:val="007113DC"/>
    <w:rsid w:val="00711D9B"/>
    <w:rsid w:val="00712874"/>
    <w:rsid w:val="00713180"/>
    <w:rsid w:val="00714F4D"/>
    <w:rsid w:val="007154EF"/>
    <w:rsid w:val="00720CF4"/>
    <w:rsid w:val="0072470E"/>
    <w:rsid w:val="00724F0C"/>
    <w:rsid w:val="00727302"/>
    <w:rsid w:val="007309BB"/>
    <w:rsid w:val="00731891"/>
    <w:rsid w:val="00733CC4"/>
    <w:rsid w:val="0074244B"/>
    <w:rsid w:val="00742F16"/>
    <w:rsid w:val="007440F3"/>
    <w:rsid w:val="007441CA"/>
    <w:rsid w:val="007450A6"/>
    <w:rsid w:val="007472D6"/>
    <w:rsid w:val="00750100"/>
    <w:rsid w:val="00752A32"/>
    <w:rsid w:val="00754FF6"/>
    <w:rsid w:val="00755F1B"/>
    <w:rsid w:val="007615E8"/>
    <w:rsid w:val="00764492"/>
    <w:rsid w:val="00767D68"/>
    <w:rsid w:val="00771314"/>
    <w:rsid w:val="00772B9D"/>
    <w:rsid w:val="00772F45"/>
    <w:rsid w:val="00773F0D"/>
    <w:rsid w:val="007744A6"/>
    <w:rsid w:val="00775C55"/>
    <w:rsid w:val="00775E1B"/>
    <w:rsid w:val="00781530"/>
    <w:rsid w:val="007844F4"/>
    <w:rsid w:val="00785390"/>
    <w:rsid w:val="00785B2B"/>
    <w:rsid w:val="0078717B"/>
    <w:rsid w:val="007900B8"/>
    <w:rsid w:val="007938F3"/>
    <w:rsid w:val="007A1238"/>
    <w:rsid w:val="007A3744"/>
    <w:rsid w:val="007A7DC8"/>
    <w:rsid w:val="007C0DAB"/>
    <w:rsid w:val="007C2C15"/>
    <w:rsid w:val="007C4168"/>
    <w:rsid w:val="007C7761"/>
    <w:rsid w:val="007D05C6"/>
    <w:rsid w:val="007D718F"/>
    <w:rsid w:val="007D7F19"/>
    <w:rsid w:val="007E07E8"/>
    <w:rsid w:val="007E250A"/>
    <w:rsid w:val="007E6E7A"/>
    <w:rsid w:val="007E6F7C"/>
    <w:rsid w:val="007F1522"/>
    <w:rsid w:val="007F2143"/>
    <w:rsid w:val="007F3FC1"/>
    <w:rsid w:val="007F4347"/>
    <w:rsid w:val="007F7683"/>
    <w:rsid w:val="007F7A16"/>
    <w:rsid w:val="00802F52"/>
    <w:rsid w:val="00803558"/>
    <w:rsid w:val="008070CC"/>
    <w:rsid w:val="008105E6"/>
    <w:rsid w:val="00812A58"/>
    <w:rsid w:val="00812AFD"/>
    <w:rsid w:val="00817862"/>
    <w:rsid w:val="0081793A"/>
    <w:rsid w:val="00822639"/>
    <w:rsid w:val="00825424"/>
    <w:rsid w:val="00826054"/>
    <w:rsid w:val="00826FE2"/>
    <w:rsid w:val="00830D31"/>
    <w:rsid w:val="00832985"/>
    <w:rsid w:val="00833217"/>
    <w:rsid w:val="00834A37"/>
    <w:rsid w:val="00835570"/>
    <w:rsid w:val="00835F17"/>
    <w:rsid w:val="00836D40"/>
    <w:rsid w:val="008371AD"/>
    <w:rsid w:val="00843552"/>
    <w:rsid w:val="0084671A"/>
    <w:rsid w:val="00846775"/>
    <w:rsid w:val="00847B3A"/>
    <w:rsid w:val="008529D8"/>
    <w:rsid w:val="008608F9"/>
    <w:rsid w:val="008631B1"/>
    <w:rsid w:val="008672CF"/>
    <w:rsid w:val="0087242E"/>
    <w:rsid w:val="00873541"/>
    <w:rsid w:val="0087473E"/>
    <w:rsid w:val="008756B1"/>
    <w:rsid w:val="00875C4B"/>
    <w:rsid w:val="008808D6"/>
    <w:rsid w:val="00882556"/>
    <w:rsid w:val="00884125"/>
    <w:rsid w:val="008854D7"/>
    <w:rsid w:val="008922F3"/>
    <w:rsid w:val="00892998"/>
    <w:rsid w:val="00893A8F"/>
    <w:rsid w:val="0089424E"/>
    <w:rsid w:val="00894301"/>
    <w:rsid w:val="00895B5D"/>
    <w:rsid w:val="00895F2F"/>
    <w:rsid w:val="00896D21"/>
    <w:rsid w:val="008A1D08"/>
    <w:rsid w:val="008A5799"/>
    <w:rsid w:val="008A5EB8"/>
    <w:rsid w:val="008A5FAB"/>
    <w:rsid w:val="008A6D15"/>
    <w:rsid w:val="008A77DF"/>
    <w:rsid w:val="008B0C77"/>
    <w:rsid w:val="008B1AC0"/>
    <w:rsid w:val="008B4296"/>
    <w:rsid w:val="008B4F91"/>
    <w:rsid w:val="008B5AA0"/>
    <w:rsid w:val="008C0967"/>
    <w:rsid w:val="008C13A6"/>
    <w:rsid w:val="008C3A12"/>
    <w:rsid w:val="008C3AF9"/>
    <w:rsid w:val="008C3BA4"/>
    <w:rsid w:val="008C41E5"/>
    <w:rsid w:val="008C4FF3"/>
    <w:rsid w:val="008C75ED"/>
    <w:rsid w:val="008C767A"/>
    <w:rsid w:val="008D1FC6"/>
    <w:rsid w:val="008D1FED"/>
    <w:rsid w:val="008D36DB"/>
    <w:rsid w:val="008D5A3B"/>
    <w:rsid w:val="008D5AD8"/>
    <w:rsid w:val="008D666C"/>
    <w:rsid w:val="008D6744"/>
    <w:rsid w:val="008E034A"/>
    <w:rsid w:val="008E11C2"/>
    <w:rsid w:val="008E7492"/>
    <w:rsid w:val="008F1FA7"/>
    <w:rsid w:val="008F52C7"/>
    <w:rsid w:val="008F5E2A"/>
    <w:rsid w:val="008F655D"/>
    <w:rsid w:val="008F7C71"/>
    <w:rsid w:val="008F7F47"/>
    <w:rsid w:val="0090337B"/>
    <w:rsid w:val="009033B8"/>
    <w:rsid w:val="00906551"/>
    <w:rsid w:val="00910B29"/>
    <w:rsid w:val="00912A34"/>
    <w:rsid w:val="009178AB"/>
    <w:rsid w:val="00917B0E"/>
    <w:rsid w:val="009201BE"/>
    <w:rsid w:val="009206DD"/>
    <w:rsid w:val="00925552"/>
    <w:rsid w:val="00926D7C"/>
    <w:rsid w:val="0093130E"/>
    <w:rsid w:val="00932765"/>
    <w:rsid w:val="00933970"/>
    <w:rsid w:val="00933A85"/>
    <w:rsid w:val="00934539"/>
    <w:rsid w:val="00937680"/>
    <w:rsid w:val="0094100B"/>
    <w:rsid w:val="00942476"/>
    <w:rsid w:val="009424F1"/>
    <w:rsid w:val="0094645B"/>
    <w:rsid w:val="009506CE"/>
    <w:rsid w:val="009519E2"/>
    <w:rsid w:val="00951AC4"/>
    <w:rsid w:val="00954B1E"/>
    <w:rsid w:val="00954F8F"/>
    <w:rsid w:val="00956D8F"/>
    <w:rsid w:val="0095730A"/>
    <w:rsid w:val="00966BF7"/>
    <w:rsid w:val="009678AC"/>
    <w:rsid w:val="009705A2"/>
    <w:rsid w:val="00970CAE"/>
    <w:rsid w:val="00972944"/>
    <w:rsid w:val="00974900"/>
    <w:rsid w:val="00975039"/>
    <w:rsid w:val="009761A6"/>
    <w:rsid w:val="0097673D"/>
    <w:rsid w:val="00980B1D"/>
    <w:rsid w:val="00984C86"/>
    <w:rsid w:val="009857DB"/>
    <w:rsid w:val="00993DB0"/>
    <w:rsid w:val="00997D9D"/>
    <w:rsid w:val="009A126A"/>
    <w:rsid w:val="009A1F80"/>
    <w:rsid w:val="009A303B"/>
    <w:rsid w:val="009A798B"/>
    <w:rsid w:val="009B0C96"/>
    <w:rsid w:val="009B3197"/>
    <w:rsid w:val="009B58CA"/>
    <w:rsid w:val="009B5BBE"/>
    <w:rsid w:val="009B5F40"/>
    <w:rsid w:val="009B6CDF"/>
    <w:rsid w:val="009C1663"/>
    <w:rsid w:val="009C25A8"/>
    <w:rsid w:val="009C3A68"/>
    <w:rsid w:val="009D49AA"/>
    <w:rsid w:val="009D5229"/>
    <w:rsid w:val="009E1616"/>
    <w:rsid w:val="009E2999"/>
    <w:rsid w:val="009E6417"/>
    <w:rsid w:val="009E7AC8"/>
    <w:rsid w:val="009F173F"/>
    <w:rsid w:val="009F2610"/>
    <w:rsid w:val="009F3A32"/>
    <w:rsid w:val="009F5FD9"/>
    <w:rsid w:val="009F60C4"/>
    <w:rsid w:val="009F6717"/>
    <w:rsid w:val="009F7F21"/>
    <w:rsid w:val="00A00A99"/>
    <w:rsid w:val="00A03EEE"/>
    <w:rsid w:val="00A055F4"/>
    <w:rsid w:val="00A06ED7"/>
    <w:rsid w:val="00A10600"/>
    <w:rsid w:val="00A11C6D"/>
    <w:rsid w:val="00A12C4D"/>
    <w:rsid w:val="00A179B5"/>
    <w:rsid w:val="00A211C2"/>
    <w:rsid w:val="00A21D0E"/>
    <w:rsid w:val="00A22FAA"/>
    <w:rsid w:val="00A2375F"/>
    <w:rsid w:val="00A24C4C"/>
    <w:rsid w:val="00A3002A"/>
    <w:rsid w:val="00A35C98"/>
    <w:rsid w:val="00A375CE"/>
    <w:rsid w:val="00A40360"/>
    <w:rsid w:val="00A412DA"/>
    <w:rsid w:val="00A43510"/>
    <w:rsid w:val="00A44CF7"/>
    <w:rsid w:val="00A45AB5"/>
    <w:rsid w:val="00A46667"/>
    <w:rsid w:val="00A47405"/>
    <w:rsid w:val="00A50BA7"/>
    <w:rsid w:val="00A5158A"/>
    <w:rsid w:val="00A525F9"/>
    <w:rsid w:val="00A54A3F"/>
    <w:rsid w:val="00A55344"/>
    <w:rsid w:val="00A55DC3"/>
    <w:rsid w:val="00A605DD"/>
    <w:rsid w:val="00A629E8"/>
    <w:rsid w:val="00A64CDC"/>
    <w:rsid w:val="00A7404E"/>
    <w:rsid w:val="00A7427C"/>
    <w:rsid w:val="00A76205"/>
    <w:rsid w:val="00A80035"/>
    <w:rsid w:val="00A81372"/>
    <w:rsid w:val="00A84604"/>
    <w:rsid w:val="00A873DF"/>
    <w:rsid w:val="00A92A91"/>
    <w:rsid w:val="00A93640"/>
    <w:rsid w:val="00A9461B"/>
    <w:rsid w:val="00A94905"/>
    <w:rsid w:val="00A979DC"/>
    <w:rsid w:val="00A97B07"/>
    <w:rsid w:val="00AA0EB1"/>
    <w:rsid w:val="00AA2A48"/>
    <w:rsid w:val="00AA7178"/>
    <w:rsid w:val="00AB07BC"/>
    <w:rsid w:val="00AB4513"/>
    <w:rsid w:val="00AB72B2"/>
    <w:rsid w:val="00AB7340"/>
    <w:rsid w:val="00AC109E"/>
    <w:rsid w:val="00AC483A"/>
    <w:rsid w:val="00AC7193"/>
    <w:rsid w:val="00AD11F6"/>
    <w:rsid w:val="00AD253D"/>
    <w:rsid w:val="00AD6052"/>
    <w:rsid w:val="00AD6F89"/>
    <w:rsid w:val="00AE0782"/>
    <w:rsid w:val="00AE141F"/>
    <w:rsid w:val="00AE17FD"/>
    <w:rsid w:val="00AE29FF"/>
    <w:rsid w:val="00AE443A"/>
    <w:rsid w:val="00AF16E8"/>
    <w:rsid w:val="00AF1CB8"/>
    <w:rsid w:val="00AF2019"/>
    <w:rsid w:val="00AF2678"/>
    <w:rsid w:val="00AF26B0"/>
    <w:rsid w:val="00AF33A9"/>
    <w:rsid w:val="00AF3E4E"/>
    <w:rsid w:val="00AF558F"/>
    <w:rsid w:val="00AF6AB7"/>
    <w:rsid w:val="00AF6CC4"/>
    <w:rsid w:val="00AF7D54"/>
    <w:rsid w:val="00B035F9"/>
    <w:rsid w:val="00B05C8F"/>
    <w:rsid w:val="00B0607E"/>
    <w:rsid w:val="00B10D17"/>
    <w:rsid w:val="00B1434C"/>
    <w:rsid w:val="00B14BB3"/>
    <w:rsid w:val="00B21496"/>
    <w:rsid w:val="00B245FF"/>
    <w:rsid w:val="00B2572C"/>
    <w:rsid w:val="00B3423D"/>
    <w:rsid w:val="00B34670"/>
    <w:rsid w:val="00B36E12"/>
    <w:rsid w:val="00B440DC"/>
    <w:rsid w:val="00B4418A"/>
    <w:rsid w:val="00B441BF"/>
    <w:rsid w:val="00B44CDB"/>
    <w:rsid w:val="00B4723B"/>
    <w:rsid w:val="00B47FE6"/>
    <w:rsid w:val="00B5048A"/>
    <w:rsid w:val="00B50705"/>
    <w:rsid w:val="00B50BD7"/>
    <w:rsid w:val="00B51048"/>
    <w:rsid w:val="00B51729"/>
    <w:rsid w:val="00B51E20"/>
    <w:rsid w:val="00B53B6E"/>
    <w:rsid w:val="00B53D01"/>
    <w:rsid w:val="00B54FF0"/>
    <w:rsid w:val="00B55B2B"/>
    <w:rsid w:val="00B56044"/>
    <w:rsid w:val="00B567D0"/>
    <w:rsid w:val="00B573D8"/>
    <w:rsid w:val="00B60898"/>
    <w:rsid w:val="00B65A9C"/>
    <w:rsid w:val="00B66684"/>
    <w:rsid w:val="00B66DA3"/>
    <w:rsid w:val="00B7522C"/>
    <w:rsid w:val="00B766F0"/>
    <w:rsid w:val="00B8160A"/>
    <w:rsid w:val="00B843E3"/>
    <w:rsid w:val="00B84C6E"/>
    <w:rsid w:val="00B93AE0"/>
    <w:rsid w:val="00B96637"/>
    <w:rsid w:val="00B971B4"/>
    <w:rsid w:val="00B972A7"/>
    <w:rsid w:val="00BA32C6"/>
    <w:rsid w:val="00BA5AC5"/>
    <w:rsid w:val="00BA7294"/>
    <w:rsid w:val="00BB10EF"/>
    <w:rsid w:val="00BB1C86"/>
    <w:rsid w:val="00BB3726"/>
    <w:rsid w:val="00BB4411"/>
    <w:rsid w:val="00BB664A"/>
    <w:rsid w:val="00BB6B64"/>
    <w:rsid w:val="00BB7718"/>
    <w:rsid w:val="00BC1237"/>
    <w:rsid w:val="00BC2FA9"/>
    <w:rsid w:val="00BC47BA"/>
    <w:rsid w:val="00BD2465"/>
    <w:rsid w:val="00BD2821"/>
    <w:rsid w:val="00BD779D"/>
    <w:rsid w:val="00BE0A4E"/>
    <w:rsid w:val="00BF7EB6"/>
    <w:rsid w:val="00C01270"/>
    <w:rsid w:val="00C01832"/>
    <w:rsid w:val="00C02274"/>
    <w:rsid w:val="00C04C7F"/>
    <w:rsid w:val="00C07A76"/>
    <w:rsid w:val="00C12F1A"/>
    <w:rsid w:val="00C14B95"/>
    <w:rsid w:val="00C16730"/>
    <w:rsid w:val="00C17D08"/>
    <w:rsid w:val="00C22098"/>
    <w:rsid w:val="00C230CA"/>
    <w:rsid w:val="00C233F7"/>
    <w:rsid w:val="00C24127"/>
    <w:rsid w:val="00C25414"/>
    <w:rsid w:val="00C34C69"/>
    <w:rsid w:val="00C3533A"/>
    <w:rsid w:val="00C44DA5"/>
    <w:rsid w:val="00C44E66"/>
    <w:rsid w:val="00C45843"/>
    <w:rsid w:val="00C4590B"/>
    <w:rsid w:val="00C46FDB"/>
    <w:rsid w:val="00C5151A"/>
    <w:rsid w:val="00C549E9"/>
    <w:rsid w:val="00C571A3"/>
    <w:rsid w:val="00C5748B"/>
    <w:rsid w:val="00C6073A"/>
    <w:rsid w:val="00C609BC"/>
    <w:rsid w:val="00C60D71"/>
    <w:rsid w:val="00C61F8D"/>
    <w:rsid w:val="00C656EF"/>
    <w:rsid w:val="00C65DD3"/>
    <w:rsid w:val="00C661FD"/>
    <w:rsid w:val="00C70B7B"/>
    <w:rsid w:val="00C7554D"/>
    <w:rsid w:val="00C770F0"/>
    <w:rsid w:val="00C80618"/>
    <w:rsid w:val="00C8065E"/>
    <w:rsid w:val="00C87EF2"/>
    <w:rsid w:val="00C9004D"/>
    <w:rsid w:val="00C93DB7"/>
    <w:rsid w:val="00C957FF"/>
    <w:rsid w:val="00C9632B"/>
    <w:rsid w:val="00C96ED2"/>
    <w:rsid w:val="00C96FDF"/>
    <w:rsid w:val="00CA4391"/>
    <w:rsid w:val="00CA50E3"/>
    <w:rsid w:val="00CA693A"/>
    <w:rsid w:val="00CA7F37"/>
    <w:rsid w:val="00CB3B9D"/>
    <w:rsid w:val="00CB4C33"/>
    <w:rsid w:val="00CB59F1"/>
    <w:rsid w:val="00CB6714"/>
    <w:rsid w:val="00CB7AC5"/>
    <w:rsid w:val="00CC0624"/>
    <w:rsid w:val="00CC172A"/>
    <w:rsid w:val="00CC24E6"/>
    <w:rsid w:val="00CC58E5"/>
    <w:rsid w:val="00CC5A31"/>
    <w:rsid w:val="00CC5ADB"/>
    <w:rsid w:val="00CD4102"/>
    <w:rsid w:val="00CD6092"/>
    <w:rsid w:val="00CD7192"/>
    <w:rsid w:val="00CE04E3"/>
    <w:rsid w:val="00CE0C39"/>
    <w:rsid w:val="00CE46DD"/>
    <w:rsid w:val="00CE4DB0"/>
    <w:rsid w:val="00CE7543"/>
    <w:rsid w:val="00CE7B43"/>
    <w:rsid w:val="00CF0928"/>
    <w:rsid w:val="00CF3DE5"/>
    <w:rsid w:val="00CF5150"/>
    <w:rsid w:val="00CF7B4B"/>
    <w:rsid w:val="00D00FC4"/>
    <w:rsid w:val="00D02B23"/>
    <w:rsid w:val="00D03026"/>
    <w:rsid w:val="00D0342B"/>
    <w:rsid w:val="00D101AB"/>
    <w:rsid w:val="00D13837"/>
    <w:rsid w:val="00D2365C"/>
    <w:rsid w:val="00D24E07"/>
    <w:rsid w:val="00D26500"/>
    <w:rsid w:val="00D26F0B"/>
    <w:rsid w:val="00D31707"/>
    <w:rsid w:val="00D341F6"/>
    <w:rsid w:val="00D41543"/>
    <w:rsid w:val="00D42CC8"/>
    <w:rsid w:val="00D50C9A"/>
    <w:rsid w:val="00D5400F"/>
    <w:rsid w:val="00D627E7"/>
    <w:rsid w:val="00D646EE"/>
    <w:rsid w:val="00D67BD8"/>
    <w:rsid w:val="00D71DC2"/>
    <w:rsid w:val="00D73556"/>
    <w:rsid w:val="00D77C2C"/>
    <w:rsid w:val="00D80E22"/>
    <w:rsid w:val="00D81629"/>
    <w:rsid w:val="00D8278B"/>
    <w:rsid w:val="00D86946"/>
    <w:rsid w:val="00D87A75"/>
    <w:rsid w:val="00D95423"/>
    <w:rsid w:val="00DA0844"/>
    <w:rsid w:val="00DA25B0"/>
    <w:rsid w:val="00DA26FB"/>
    <w:rsid w:val="00DA37AD"/>
    <w:rsid w:val="00DA3A05"/>
    <w:rsid w:val="00DA3F3F"/>
    <w:rsid w:val="00DA6569"/>
    <w:rsid w:val="00DA72D2"/>
    <w:rsid w:val="00DB0944"/>
    <w:rsid w:val="00DB19CC"/>
    <w:rsid w:val="00DB1FDC"/>
    <w:rsid w:val="00DB4C8E"/>
    <w:rsid w:val="00DB6CA3"/>
    <w:rsid w:val="00DC2D94"/>
    <w:rsid w:val="00DC5A35"/>
    <w:rsid w:val="00DC7F45"/>
    <w:rsid w:val="00DD0A0F"/>
    <w:rsid w:val="00DD1A27"/>
    <w:rsid w:val="00DD54D7"/>
    <w:rsid w:val="00DD5F23"/>
    <w:rsid w:val="00DE01CC"/>
    <w:rsid w:val="00DE349D"/>
    <w:rsid w:val="00DE46B5"/>
    <w:rsid w:val="00DE6AED"/>
    <w:rsid w:val="00DE7BD6"/>
    <w:rsid w:val="00DF08F3"/>
    <w:rsid w:val="00DF1275"/>
    <w:rsid w:val="00DF2DE0"/>
    <w:rsid w:val="00DF3A80"/>
    <w:rsid w:val="00DF7B9C"/>
    <w:rsid w:val="00E05676"/>
    <w:rsid w:val="00E06F11"/>
    <w:rsid w:val="00E10060"/>
    <w:rsid w:val="00E10781"/>
    <w:rsid w:val="00E1223C"/>
    <w:rsid w:val="00E12DF2"/>
    <w:rsid w:val="00E15277"/>
    <w:rsid w:val="00E204B0"/>
    <w:rsid w:val="00E20663"/>
    <w:rsid w:val="00E21150"/>
    <w:rsid w:val="00E22A3F"/>
    <w:rsid w:val="00E23ADC"/>
    <w:rsid w:val="00E242BF"/>
    <w:rsid w:val="00E26765"/>
    <w:rsid w:val="00E302A7"/>
    <w:rsid w:val="00E30B5D"/>
    <w:rsid w:val="00E30B60"/>
    <w:rsid w:val="00E32B90"/>
    <w:rsid w:val="00E33CC2"/>
    <w:rsid w:val="00E36008"/>
    <w:rsid w:val="00E407E2"/>
    <w:rsid w:val="00E41552"/>
    <w:rsid w:val="00E41DCC"/>
    <w:rsid w:val="00E50F52"/>
    <w:rsid w:val="00E518CF"/>
    <w:rsid w:val="00E52504"/>
    <w:rsid w:val="00E530DF"/>
    <w:rsid w:val="00E54C90"/>
    <w:rsid w:val="00E56FE6"/>
    <w:rsid w:val="00E61941"/>
    <w:rsid w:val="00E63864"/>
    <w:rsid w:val="00E77FF4"/>
    <w:rsid w:val="00E803BF"/>
    <w:rsid w:val="00E8052E"/>
    <w:rsid w:val="00E858F8"/>
    <w:rsid w:val="00E85F11"/>
    <w:rsid w:val="00E866E6"/>
    <w:rsid w:val="00E92560"/>
    <w:rsid w:val="00E92739"/>
    <w:rsid w:val="00E92982"/>
    <w:rsid w:val="00E95B45"/>
    <w:rsid w:val="00E97948"/>
    <w:rsid w:val="00EA363D"/>
    <w:rsid w:val="00EA7751"/>
    <w:rsid w:val="00EA7E0F"/>
    <w:rsid w:val="00EB4987"/>
    <w:rsid w:val="00EB55D6"/>
    <w:rsid w:val="00EB69BE"/>
    <w:rsid w:val="00EB6AF9"/>
    <w:rsid w:val="00EC49EB"/>
    <w:rsid w:val="00EC6395"/>
    <w:rsid w:val="00EC66CC"/>
    <w:rsid w:val="00EC787D"/>
    <w:rsid w:val="00EC7DF0"/>
    <w:rsid w:val="00ED050D"/>
    <w:rsid w:val="00ED1D92"/>
    <w:rsid w:val="00ED1FA7"/>
    <w:rsid w:val="00ED237A"/>
    <w:rsid w:val="00ED2B62"/>
    <w:rsid w:val="00ED2EE0"/>
    <w:rsid w:val="00ED3E66"/>
    <w:rsid w:val="00ED3FFE"/>
    <w:rsid w:val="00ED511F"/>
    <w:rsid w:val="00ED6B58"/>
    <w:rsid w:val="00ED6C48"/>
    <w:rsid w:val="00ED77F0"/>
    <w:rsid w:val="00EE146C"/>
    <w:rsid w:val="00EE2A93"/>
    <w:rsid w:val="00EE7726"/>
    <w:rsid w:val="00EF0852"/>
    <w:rsid w:val="00EF2AB6"/>
    <w:rsid w:val="00F01608"/>
    <w:rsid w:val="00F04A2B"/>
    <w:rsid w:val="00F053D9"/>
    <w:rsid w:val="00F05DC9"/>
    <w:rsid w:val="00F12694"/>
    <w:rsid w:val="00F13716"/>
    <w:rsid w:val="00F16866"/>
    <w:rsid w:val="00F16F73"/>
    <w:rsid w:val="00F22DC0"/>
    <w:rsid w:val="00F26B40"/>
    <w:rsid w:val="00F2762C"/>
    <w:rsid w:val="00F3044A"/>
    <w:rsid w:val="00F30754"/>
    <w:rsid w:val="00F30C25"/>
    <w:rsid w:val="00F325DD"/>
    <w:rsid w:val="00F34963"/>
    <w:rsid w:val="00F34D4C"/>
    <w:rsid w:val="00F35076"/>
    <w:rsid w:val="00F35B78"/>
    <w:rsid w:val="00F35D2E"/>
    <w:rsid w:val="00F3785B"/>
    <w:rsid w:val="00F408C2"/>
    <w:rsid w:val="00F41806"/>
    <w:rsid w:val="00F41D79"/>
    <w:rsid w:val="00F42605"/>
    <w:rsid w:val="00F42D69"/>
    <w:rsid w:val="00F477F2"/>
    <w:rsid w:val="00F51370"/>
    <w:rsid w:val="00F51A64"/>
    <w:rsid w:val="00F520CC"/>
    <w:rsid w:val="00F525CB"/>
    <w:rsid w:val="00F53892"/>
    <w:rsid w:val="00F54D25"/>
    <w:rsid w:val="00F573AA"/>
    <w:rsid w:val="00F60A20"/>
    <w:rsid w:val="00F62606"/>
    <w:rsid w:val="00F62922"/>
    <w:rsid w:val="00F64FC3"/>
    <w:rsid w:val="00F66772"/>
    <w:rsid w:val="00F7537C"/>
    <w:rsid w:val="00F76975"/>
    <w:rsid w:val="00F81230"/>
    <w:rsid w:val="00F82289"/>
    <w:rsid w:val="00F905D5"/>
    <w:rsid w:val="00F90C5A"/>
    <w:rsid w:val="00F92B42"/>
    <w:rsid w:val="00F93483"/>
    <w:rsid w:val="00F947CC"/>
    <w:rsid w:val="00F949B3"/>
    <w:rsid w:val="00F95121"/>
    <w:rsid w:val="00FA1F23"/>
    <w:rsid w:val="00FA3DC1"/>
    <w:rsid w:val="00FA5BC6"/>
    <w:rsid w:val="00FA616A"/>
    <w:rsid w:val="00FA7494"/>
    <w:rsid w:val="00FB037E"/>
    <w:rsid w:val="00FB1A43"/>
    <w:rsid w:val="00FB2E97"/>
    <w:rsid w:val="00FB335E"/>
    <w:rsid w:val="00FB5765"/>
    <w:rsid w:val="00FB618C"/>
    <w:rsid w:val="00FB62EC"/>
    <w:rsid w:val="00FB79AA"/>
    <w:rsid w:val="00FC2161"/>
    <w:rsid w:val="00FC3A99"/>
    <w:rsid w:val="00FC4716"/>
    <w:rsid w:val="00FC4A42"/>
    <w:rsid w:val="00FD0F5E"/>
    <w:rsid w:val="00FD1370"/>
    <w:rsid w:val="00FE118A"/>
    <w:rsid w:val="00FE1FE7"/>
    <w:rsid w:val="00FE3F7B"/>
    <w:rsid w:val="00FE407A"/>
    <w:rsid w:val="00FE6EAC"/>
    <w:rsid w:val="00FF6DE4"/>
    <w:rsid w:val="00FF7005"/>
    <w:rsid w:val="00FF7BC6"/>
    <w:rsid w:val="04F3B814"/>
    <w:rsid w:val="165F030E"/>
    <w:rsid w:val="3FCFDB5E"/>
    <w:rsid w:val="5923C80A"/>
    <w:rsid w:val="5D517052"/>
    <w:rsid w:val="5EDDA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04088"/>
  <w15:docId w15:val="{46FCE16F-7285-42FF-8CEF-7EA5B8C1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37"/>
    <w:rPr>
      <w:sz w:val="24"/>
      <w:szCs w:val="24"/>
      <w:lang w:eastAsia="en-US"/>
    </w:rPr>
  </w:style>
  <w:style w:type="paragraph" w:styleId="Heading1">
    <w:name w:val="heading 1"/>
    <w:basedOn w:val="Normal"/>
    <w:next w:val="Normal"/>
    <w:qFormat/>
    <w:rsid w:val="00BC1237"/>
    <w:pPr>
      <w:keepNext/>
      <w:outlineLvl w:val="0"/>
    </w:pPr>
    <w:rPr>
      <w:b/>
      <w:bCs/>
      <w:i/>
      <w:iCs/>
      <w:u w:val="single"/>
    </w:rPr>
  </w:style>
  <w:style w:type="paragraph" w:styleId="Heading2">
    <w:name w:val="heading 2"/>
    <w:basedOn w:val="Normal"/>
    <w:next w:val="Normal"/>
    <w:qFormat/>
    <w:rsid w:val="00BC1237"/>
    <w:pPr>
      <w:keepNext/>
      <w:outlineLvl w:val="1"/>
    </w:pPr>
    <w:rPr>
      <w:b/>
      <w:bCs/>
      <w:i/>
      <w:iCs/>
      <w:color w:val="0000FF"/>
    </w:rPr>
  </w:style>
  <w:style w:type="paragraph" w:styleId="Heading3">
    <w:name w:val="heading 3"/>
    <w:basedOn w:val="Normal"/>
    <w:next w:val="Normal"/>
    <w:qFormat/>
    <w:rsid w:val="00BC1237"/>
    <w:pPr>
      <w:keepNext/>
      <w:outlineLvl w:val="2"/>
    </w:pPr>
    <w:rPr>
      <w:b/>
      <w:bCs/>
      <w:i/>
      <w:iCs/>
      <w:sz w:val="22"/>
      <w:u w:val="single"/>
    </w:rPr>
  </w:style>
  <w:style w:type="paragraph" w:styleId="Heading4">
    <w:name w:val="heading 4"/>
    <w:basedOn w:val="Normal"/>
    <w:next w:val="Normal"/>
    <w:qFormat/>
    <w:rsid w:val="00BC1237"/>
    <w:pPr>
      <w:keepNext/>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Comic Sans MS" w:hAnsi="Comic Sans MS"/>
      <w:b/>
      <w:bCs/>
      <w:i/>
      <w:iCs/>
      <w:sz w:val="20"/>
      <w:u w:val="single"/>
    </w:rPr>
  </w:style>
  <w:style w:type="paragraph" w:styleId="Heading5">
    <w:name w:val="heading 5"/>
    <w:basedOn w:val="Normal"/>
    <w:next w:val="Normal"/>
    <w:qFormat/>
    <w:rsid w:val="00BC1237"/>
    <w:pPr>
      <w:keepNext/>
      <w:spacing w:line="276" w:lineRule="auto"/>
      <w:jc w:val="both"/>
      <w:outlineLvl w:val="4"/>
    </w:pPr>
    <w:rPr>
      <w:b/>
      <w:bCs/>
      <w:i/>
      <w:iCs/>
      <w:sz w:val="28"/>
      <w:szCs w:val="28"/>
      <w:u w:val="single"/>
    </w:rPr>
  </w:style>
  <w:style w:type="paragraph" w:styleId="Heading7">
    <w:name w:val="heading 7"/>
    <w:basedOn w:val="Normal"/>
    <w:next w:val="Normal"/>
    <w:link w:val="Heading7Char"/>
    <w:semiHidden/>
    <w:unhideWhenUsed/>
    <w:qFormat/>
    <w:rsid w:val="007F434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C1237"/>
    <w:pPr>
      <w:jc w:val="center"/>
    </w:pPr>
    <w:rPr>
      <w:i/>
      <w:iCs/>
      <w:sz w:val="52"/>
    </w:rPr>
  </w:style>
  <w:style w:type="paragraph" w:styleId="Subtitle">
    <w:name w:val="Subtitle"/>
    <w:basedOn w:val="Normal"/>
    <w:qFormat/>
    <w:rsid w:val="00BC1237"/>
    <w:pPr>
      <w:jc w:val="center"/>
    </w:pPr>
    <w:rPr>
      <w:i/>
      <w:iCs/>
      <w:color w:val="0000FF"/>
      <w:sz w:val="52"/>
    </w:rPr>
  </w:style>
  <w:style w:type="paragraph" w:styleId="BodyText">
    <w:name w:val="Body Text"/>
    <w:basedOn w:val="Normal"/>
    <w:semiHidden/>
    <w:rsid w:val="00BC1237"/>
    <w:pPr>
      <w:jc w:val="center"/>
    </w:pPr>
    <w:rPr>
      <w:b/>
      <w:bCs/>
      <w:color w:val="FF0000"/>
    </w:rPr>
  </w:style>
  <w:style w:type="paragraph" w:styleId="BodyText2">
    <w:name w:val="Body Text 2"/>
    <w:basedOn w:val="Normal"/>
    <w:link w:val="BodyText2Char"/>
    <w:semiHidden/>
    <w:rsid w:val="00BC1237"/>
    <w:rPr>
      <w:sz w:val="22"/>
    </w:rPr>
  </w:style>
  <w:style w:type="paragraph" w:styleId="BodyTextIndent">
    <w:name w:val="Body Text Indent"/>
    <w:basedOn w:val="Normal"/>
    <w:semiHidden/>
    <w:rsid w:val="00BC1237"/>
    <w:pPr>
      <w:overflowPunct w:val="0"/>
      <w:autoSpaceDE w:val="0"/>
      <w:autoSpaceDN w:val="0"/>
      <w:adjustRightInd w:val="0"/>
      <w:ind w:left="720" w:hanging="720"/>
      <w:jc w:val="both"/>
      <w:textAlignment w:val="baseline"/>
    </w:pPr>
    <w:rPr>
      <w:rFonts w:ascii="Arial" w:hAnsi="Arial"/>
      <w:color w:val="0000FF"/>
      <w:szCs w:val="20"/>
      <w:lang w:val="en-US"/>
    </w:rPr>
  </w:style>
  <w:style w:type="paragraph" w:styleId="BodyTextIndent2">
    <w:name w:val="Body Text Indent 2"/>
    <w:basedOn w:val="Normal"/>
    <w:semiHidden/>
    <w:rsid w:val="00BC1237"/>
    <w:pPr>
      <w:ind w:left="540" w:hanging="540"/>
      <w:jc w:val="both"/>
    </w:pPr>
    <w:rPr>
      <w:sz w:val="22"/>
    </w:rPr>
  </w:style>
  <w:style w:type="paragraph" w:styleId="BodyText3">
    <w:name w:val="Body Text 3"/>
    <w:basedOn w:val="Normal"/>
    <w:semiHidden/>
    <w:rsid w:val="00BC1237"/>
    <w:pPr>
      <w:jc w:val="both"/>
    </w:pPr>
    <w:rPr>
      <w:rFonts w:eastAsia="Futurist"/>
      <w:sz w:val="22"/>
    </w:rPr>
  </w:style>
  <w:style w:type="paragraph" w:styleId="BodyTextIndent3">
    <w:name w:val="Body Text Indent 3"/>
    <w:basedOn w:val="Normal"/>
    <w:semiHidden/>
    <w:rsid w:val="00BC1237"/>
    <w:pPr>
      <w:tabs>
        <w:tab w:val="left" w:pos="360"/>
      </w:tabs>
      <w:ind w:left="720"/>
    </w:pPr>
    <w:rPr>
      <w:rFonts w:ascii="Comic Sans MS" w:hAnsi="Comic Sans MS"/>
      <w:color w:val="FF0000"/>
      <w:sz w:val="20"/>
    </w:rPr>
  </w:style>
  <w:style w:type="paragraph" w:styleId="NormalWeb">
    <w:name w:val="Normal (Web)"/>
    <w:basedOn w:val="Normal"/>
    <w:semiHidden/>
    <w:rsid w:val="00BC1237"/>
    <w:pPr>
      <w:spacing w:before="100" w:beforeAutospacing="1" w:after="100" w:afterAutospacing="1"/>
    </w:pPr>
    <w:rPr>
      <w:rFonts w:ascii="Verdana" w:hAnsi="Verdana"/>
      <w:sz w:val="20"/>
      <w:szCs w:val="20"/>
      <w:lang w:eastAsia="en-GB"/>
    </w:rPr>
  </w:style>
  <w:style w:type="character" w:styleId="Strong">
    <w:name w:val="Strong"/>
    <w:basedOn w:val="DefaultParagraphFont"/>
    <w:uiPriority w:val="22"/>
    <w:qFormat/>
    <w:rsid w:val="00BC1237"/>
    <w:rPr>
      <w:b/>
      <w:bCs/>
    </w:rPr>
  </w:style>
  <w:style w:type="character" w:customStyle="1" w:styleId="style131">
    <w:name w:val="style131"/>
    <w:basedOn w:val="DefaultParagraphFont"/>
    <w:rsid w:val="00BC1237"/>
    <w:rPr>
      <w:rFonts w:ascii="Arial" w:hAnsi="Arial" w:cs="Arial" w:hint="default"/>
      <w:color w:val="000000"/>
      <w:sz w:val="18"/>
      <w:szCs w:val="18"/>
    </w:rPr>
  </w:style>
  <w:style w:type="paragraph" w:styleId="Header">
    <w:name w:val="header"/>
    <w:basedOn w:val="Normal"/>
    <w:semiHidden/>
    <w:rsid w:val="00BC1237"/>
    <w:pPr>
      <w:tabs>
        <w:tab w:val="center" w:pos="4320"/>
        <w:tab w:val="right" w:pos="8640"/>
      </w:tabs>
    </w:pPr>
  </w:style>
  <w:style w:type="paragraph" w:styleId="Footer">
    <w:name w:val="footer"/>
    <w:basedOn w:val="Normal"/>
    <w:link w:val="FooterChar"/>
    <w:uiPriority w:val="99"/>
    <w:rsid w:val="00BC1237"/>
    <w:pPr>
      <w:tabs>
        <w:tab w:val="center" w:pos="4320"/>
        <w:tab w:val="right" w:pos="8640"/>
      </w:tabs>
    </w:pPr>
  </w:style>
  <w:style w:type="character" w:styleId="PageNumber">
    <w:name w:val="page number"/>
    <w:basedOn w:val="DefaultParagraphFont"/>
    <w:semiHidden/>
    <w:rsid w:val="00BC1237"/>
  </w:style>
  <w:style w:type="character" w:styleId="Hyperlink">
    <w:name w:val="Hyperlink"/>
    <w:basedOn w:val="DefaultParagraphFont"/>
    <w:semiHidden/>
    <w:rsid w:val="00BC1237"/>
    <w:rPr>
      <w:color w:val="0000FF"/>
      <w:u w:val="single"/>
    </w:rPr>
  </w:style>
  <w:style w:type="character" w:customStyle="1" w:styleId="ff22">
    <w:name w:val="ff22"/>
    <w:basedOn w:val="DefaultParagraphFont"/>
    <w:rsid w:val="00BC1237"/>
    <w:rPr>
      <w:rFonts w:ascii="Tahoma" w:hAnsi="Tahoma" w:cs="Tahoma" w:hint="default"/>
    </w:rPr>
  </w:style>
  <w:style w:type="character" w:styleId="Emphasis">
    <w:name w:val="Emphasis"/>
    <w:basedOn w:val="DefaultParagraphFont"/>
    <w:uiPriority w:val="20"/>
    <w:qFormat/>
    <w:rsid w:val="00BC1237"/>
    <w:rPr>
      <w:i/>
      <w:iCs/>
    </w:rPr>
  </w:style>
  <w:style w:type="paragraph" w:styleId="BalloonText">
    <w:name w:val="Balloon Text"/>
    <w:basedOn w:val="Normal"/>
    <w:link w:val="BalloonTextChar"/>
    <w:uiPriority w:val="99"/>
    <w:semiHidden/>
    <w:unhideWhenUsed/>
    <w:rsid w:val="00873541"/>
    <w:rPr>
      <w:rFonts w:ascii="Tahoma" w:hAnsi="Tahoma" w:cs="Tahoma"/>
      <w:sz w:val="16"/>
      <w:szCs w:val="16"/>
    </w:rPr>
  </w:style>
  <w:style w:type="character" w:customStyle="1" w:styleId="BalloonTextChar">
    <w:name w:val="Balloon Text Char"/>
    <w:basedOn w:val="DefaultParagraphFont"/>
    <w:link w:val="BalloonText"/>
    <w:uiPriority w:val="99"/>
    <w:semiHidden/>
    <w:rsid w:val="00873541"/>
    <w:rPr>
      <w:rFonts w:ascii="Tahoma" w:hAnsi="Tahoma" w:cs="Tahoma"/>
      <w:sz w:val="16"/>
      <w:szCs w:val="16"/>
      <w:lang w:eastAsia="en-US"/>
    </w:rPr>
  </w:style>
  <w:style w:type="paragraph" w:styleId="NoSpacing">
    <w:name w:val="No Spacing"/>
    <w:uiPriority w:val="1"/>
    <w:qFormat/>
    <w:rsid w:val="00FE6EAC"/>
    <w:rPr>
      <w:sz w:val="24"/>
      <w:szCs w:val="24"/>
      <w:lang w:eastAsia="en-US"/>
    </w:rPr>
  </w:style>
  <w:style w:type="paragraph" w:styleId="ListParagraph">
    <w:name w:val="List Paragraph"/>
    <w:basedOn w:val="Normal"/>
    <w:uiPriority w:val="34"/>
    <w:qFormat/>
    <w:rsid w:val="00E77FF4"/>
    <w:pPr>
      <w:spacing w:after="200" w:line="276" w:lineRule="auto"/>
      <w:ind w:left="720"/>
      <w:contextualSpacing/>
    </w:pPr>
    <w:rPr>
      <w:rFonts w:asciiTheme="minorHAnsi" w:eastAsiaTheme="minorHAnsi" w:hAnsiTheme="minorHAnsi" w:cstheme="minorBidi"/>
      <w:sz w:val="22"/>
      <w:szCs w:val="22"/>
    </w:rPr>
  </w:style>
  <w:style w:type="character" w:customStyle="1" w:styleId="Heading7Char">
    <w:name w:val="Heading 7 Char"/>
    <w:basedOn w:val="DefaultParagraphFont"/>
    <w:link w:val="Heading7"/>
    <w:semiHidden/>
    <w:rsid w:val="007F4347"/>
    <w:rPr>
      <w:rFonts w:ascii="Calibri" w:hAnsi="Calibri"/>
      <w:sz w:val="24"/>
      <w:szCs w:val="24"/>
      <w:lang w:eastAsia="en-US"/>
    </w:rPr>
  </w:style>
  <w:style w:type="character" w:customStyle="1" w:styleId="BodyText2Char">
    <w:name w:val="Body Text 2 Char"/>
    <w:basedOn w:val="DefaultParagraphFont"/>
    <w:link w:val="BodyText2"/>
    <w:semiHidden/>
    <w:rsid w:val="00057380"/>
    <w:rPr>
      <w:sz w:val="22"/>
      <w:szCs w:val="24"/>
      <w:lang w:eastAsia="en-US"/>
    </w:rPr>
  </w:style>
  <w:style w:type="character" w:customStyle="1" w:styleId="FooterChar">
    <w:name w:val="Footer Char"/>
    <w:basedOn w:val="DefaultParagraphFont"/>
    <w:link w:val="Footer"/>
    <w:uiPriority w:val="99"/>
    <w:rsid w:val="00556FFE"/>
    <w:rPr>
      <w:sz w:val="24"/>
      <w:szCs w:val="24"/>
      <w:lang w:eastAsia="en-US"/>
    </w:rPr>
  </w:style>
  <w:style w:type="table" w:styleId="TableGrid">
    <w:name w:val="Table Grid"/>
    <w:basedOn w:val="TableNormal"/>
    <w:uiPriority w:val="59"/>
    <w:rsid w:val="00DA3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463C"/>
    <w:rPr>
      <w:color w:val="808080"/>
      <w:shd w:val="clear" w:color="auto" w:fill="E6E6E6"/>
    </w:rPr>
  </w:style>
  <w:style w:type="character" w:styleId="UnresolvedMention">
    <w:name w:val="Unresolved Mention"/>
    <w:basedOn w:val="DefaultParagraphFont"/>
    <w:uiPriority w:val="99"/>
    <w:semiHidden/>
    <w:unhideWhenUsed/>
    <w:rsid w:val="00B0607E"/>
    <w:rPr>
      <w:color w:val="605E5C"/>
      <w:shd w:val="clear" w:color="auto" w:fill="E1DFDD"/>
    </w:rPr>
  </w:style>
  <w:style w:type="paragraph" w:customStyle="1" w:styleId="biggerertext">
    <w:name w:val="biggerertext"/>
    <w:basedOn w:val="Normal"/>
    <w:rsid w:val="00A179B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3737">
      <w:bodyDiv w:val="1"/>
      <w:marLeft w:val="0"/>
      <w:marRight w:val="0"/>
      <w:marTop w:val="0"/>
      <w:marBottom w:val="0"/>
      <w:divBdr>
        <w:top w:val="none" w:sz="0" w:space="0" w:color="auto"/>
        <w:left w:val="none" w:sz="0" w:space="0" w:color="auto"/>
        <w:bottom w:val="none" w:sz="0" w:space="0" w:color="auto"/>
        <w:right w:val="none" w:sz="0" w:space="0" w:color="auto"/>
      </w:divBdr>
    </w:div>
    <w:div w:id="491063243">
      <w:bodyDiv w:val="1"/>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285"/>
          <w:marBottom w:val="150"/>
          <w:divBdr>
            <w:top w:val="none" w:sz="0" w:space="0" w:color="auto"/>
            <w:left w:val="none" w:sz="0" w:space="0" w:color="auto"/>
            <w:bottom w:val="none" w:sz="0" w:space="0" w:color="auto"/>
            <w:right w:val="none" w:sz="0" w:space="0" w:color="auto"/>
          </w:divBdr>
        </w:div>
      </w:divsChild>
    </w:div>
    <w:div w:id="531917190">
      <w:bodyDiv w:val="1"/>
      <w:marLeft w:val="0"/>
      <w:marRight w:val="0"/>
      <w:marTop w:val="0"/>
      <w:marBottom w:val="0"/>
      <w:divBdr>
        <w:top w:val="none" w:sz="0" w:space="0" w:color="auto"/>
        <w:left w:val="none" w:sz="0" w:space="0" w:color="auto"/>
        <w:bottom w:val="none" w:sz="0" w:space="0" w:color="auto"/>
        <w:right w:val="none" w:sz="0" w:space="0" w:color="auto"/>
      </w:divBdr>
    </w:div>
    <w:div w:id="551893088">
      <w:bodyDiv w:val="1"/>
      <w:marLeft w:val="0"/>
      <w:marRight w:val="0"/>
      <w:marTop w:val="0"/>
      <w:marBottom w:val="0"/>
      <w:divBdr>
        <w:top w:val="none" w:sz="0" w:space="0" w:color="auto"/>
        <w:left w:val="none" w:sz="0" w:space="0" w:color="auto"/>
        <w:bottom w:val="none" w:sz="0" w:space="0" w:color="auto"/>
        <w:right w:val="none" w:sz="0" w:space="0" w:color="auto"/>
      </w:divBdr>
    </w:div>
    <w:div w:id="598828479">
      <w:bodyDiv w:val="1"/>
      <w:marLeft w:val="0"/>
      <w:marRight w:val="0"/>
      <w:marTop w:val="0"/>
      <w:marBottom w:val="0"/>
      <w:divBdr>
        <w:top w:val="none" w:sz="0" w:space="0" w:color="auto"/>
        <w:left w:val="none" w:sz="0" w:space="0" w:color="auto"/>
        <w:bottom w:val="none" w:sz="0" w:space="0" w:color="auto"/>
        <w:right w:val="none" w:sz="0" w:space="0" w:color="auto"/>
      </w:divBdr>
    </w:div>
    <w:div w:id="658505751">
      <w:bodyDiv w:val="1"/>
      <w:marLeft w:val="0"/>
      <w:marRight w:val="0"/>
      <w:marTop w:val="0"/>
      <w:marBottom w:val="0"/>
      <w:divBdr>
        <w:top w:val="none" w:sz="0" w:space="0" w:color="auto"/>
        <w:left w:val="none" w:sz="0" w:space="0" w:color="auto"/>
        <w:bottom w:val="none" w:sz="0" w:space="0" w:color="auto"/>
        <w:right w:val="none" w:sz="0" w:space="0" w:color="auto"/>
      </w:divBdr>
      <w:divsChild>
        <w:div w:id="777723167">
          <w:marLeft w:val="0"/>
          <w:marRight w:val="0"/>
          <w:marTop w:val="0"/>
          <w:marBottom w:val="0"/>
          <w:divBdr>
            <w:top w:val="none" w:sz="0" w:space="0" w:color="auto"/>
            <w:left w:val="none" w:sz="0" w:space="0" w:color="auto"/>
            <w:bottom w:val="none" w:sz="0" w:space="0" w:color="auto"/>
            <w:right w:val="none" w:sz="0" w:space="0" w:color="auto"/>
          </w:divBdr>
          <w:divsChild>
            <w:div w:id="814832698">
              <w:marLeft w:val="-225"/>
              <w:marRight w:val="-225"/>
              <w:marTop w:val="300"/>
              <w:marBottom w:val="0"/>
              <w:divBdr>
                <w:top w:val="none" w:sz="0" w:space="0" w:color="auto"/>
                <w:left w:val="none" w:sz="0" w:space="0" w:color="auto"/>
                <w:bottom w:val="none" w:sz="0" w:space="0" w:color="auto"/>
                <w:right w:val="none" w:sz="0" w:space="0" w:color="auto"/>
              </w:divBdr>
              <w:divsChild>
                <w:div w:id="8586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7978">
          <w:marLeft w:val="-225"/>
          <w:marRight w:val="-225"/>
          <w:marTop w:val="300"/>
          <w:marBottom w:val="0"/>
          <w:divBdr>
            <w:top w:val="none" w:sz="0" w:space="0" w:color="auto"/>
            <w:left w:val="none" w:sz="0" w:space="0" w:color="auto"/>
            <w:bottom w:val="none" w:sz="0" w:space="0" w:color="auto"/>
            <w:right w:val="none" w:sz="0" w:space="0" w:color="auto"/>
          </w:divBdr>
          <w:divsChild>
            <w:div w:id="1143350306">
              <w:marLeft w:val="0"/>
              <w:marRight w:val="0"/>
              <w:marTop w:val="0"/>
              <w:marBottom w:val="0"/>
              <w:divBdr>
                <w:top w:val="single" w:sz="6" w:space="11" w:color="E5E5E5"/>
                <w:left w:val="none" w:sz="0" w:space="0" w:color="auto"/>
                <w:bottom w:val="none" w:sz="0" w:space="0" w:color="auto"/>
                <w:right w:val="none" w:sz="0" w:space="0" w:color="auto"/>
              </w:divBdr>
              <w:divsChild>
                <w:div w:id="1947156963">
                  <w:marLeft w:val="0"/>
                  <w:marRight w:val="0"/>
                  <w:marTop w:val="0"/>
                  <w:marBottom w:val="0"/>
                  <w:divBdr>
                    <w:top w:val="none" w:sz="0" w:space="0" w:color="auto"/>
                    <w:left w:val="none" w:sz="0" w:space="0" w:color="auto"/>
                    <w:bottom w:val="none" w:sz="0" w:space="0" w:color="auto"/>
                    <w:right w:val="none" w:sz="0" w:space="0" w:color="auto"/>
                  </w:divBdr>
                  <w:divsChild>
                    <w:div w:id="313065768">
                      <w:marLeft w:val="0"/>
                      <w:marRight w:val="0"/>
                      <w:marTop w:val="0"/>
                      <w:marBottom w:val="0"/>
                      <w:divBdr>
                        <w:top w:val="none" w:sz="0" w:space="0" w:color="auto"/>
                        <w:left w:val="none" w:sz="0" w:space="0" w:color="auto"/>
                        <w:bottom w:val="none" w:sz="0" w:space="0" w:color="auto"/>
                        <w:right w:val="none" w:sz="0" w:space="0" w:color="auto"/>
                      </w:divBdr>
                      <w:divsChild>
                        <w:div w:id="13142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97040">
      <w:bodyDiv w:val="1"/>
      <w:marLeft w:val="0"/>
      <w:marRight w:val="0"/>
      <w:marTop w:val="0"/>
      <w:marBottom w:val="0"/>
      <w:divBdr>
        <w:top w:val="none" w:sz="0" w:space="0" w:color="auto"/>
        <w:left w:val="none" w:sz="0" w:space="0" w:color="auto"/>
        <w:bottom w:val="none" w:sz="0" w:space="0" w:color="auto"/>
        <w:right w:val="none" w:sz="0" w:space="0" w:color="auto"/>
      </w:divBdr>
      <w:divsChild>
        <w:div w:id="383068064">
          <w:marLeft w:val="0"/>
          <w:marRight w:val="0"/>
          <w:marTop w:val="0"/>
          <w:marBottom w:val="0"/>
          <w:divBdr>
            <w:top w:val="none" w:sz="0" w:space="0" w:color="auto"/>
            <w:left w:val="none" w:sz="0" w:space="0" w:color="auto"/>
            <w:bottom w:val="none" w:sz="0" w:space="0" w:color="auto"/>
            <w:right w:val="none" w:sz="0" w:space="0" w:color="auto"/>
          </w:divBdr>
          <w:divsChild>
            <w:div w:id="1411269320">
              <w:marLeft w:val="0"/>
              <w:marRight w:val="0"/>
              <w:marTop w:val="0"/>
              <w:marBottom w:val="0"/>
              <w:divBdr>
                <w:top w:val="none" w:sz="0" w:space="0" w:color="auto"/>
                <w:left w:val="none" w:sz="0" w:space="0" w:color="auto"/>
                <w:bottom w:val="none" w:sz="0" w:space="0" w:color="auto"/>
                <w:right w:val="none" w:sz="0" w:space="0" w:color="auto"/>
              </w:divBdr>
              <w:divsChild>
                <w:div w:id="19746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923665">
      <w:bodyDiv w:val="1"/>
      <w:marLeft w:val="0"/>
      <w:marRight w:val="0"/>
      <w:marTop w:val="0"/>
      <w:marBottom w:val="0"/>
      <w:divBdr>
        <w:top w:val="none" w:sz="0" w:space="0" w:color="auto"/>
        <w:left w:val="none" w:sz="0" w:space="0" w:color="auto"/>
        <w:bottom w:val="none" w:sz="0" w:space="0" w:color="auto"/>
        <w:right w:val="none" w:sz="0" w:space="0" w:color="auto"/>
      </w:divBdr>
    </w:div>
    <w:div w:id="791940481">
      <w:bodyDiv w:val="1"/>
      <w:marLeft w:val="0"/>
      <w:marRight w:val="0"/>
      <w:marTop w:val="0"/>
      <w:marBottom w:val="0"/>
      <w:divBdr>
        <w:top w:val="none" w:sz="0" w:space="0" w:color="auto"/>
        <w:left w:val="none" w:sz="0" w:space="0" w:color="auto"/>
        <w:bottom w:val="none" w:sz="0" w:space="0" w:color="auto"/>
        <w:right w:val="none" w:sz="0" w:space="0" w:color="auto"/>
      </w:divBdr>
    </w:div>
    <w:div w:id="1081022513">
      <w:bodyDiv w:val="1"/>
      <w:marLeft w:val="0"/>
      <w:marRight w:val="0"/>
      <w:marTop w:val="0"/>
      <w:marBottom w:val="0"/>
      <w:divBdr>
        <w:top w:val="none" w:sz="0" w:space="0" w:color="auto"/>
        <w:left w:val="none" w:sz="0" w:space="0" w:color="auto"/>
        <w:bottom w:val="none" w:sz="0" w:space="0" w:color="auto"/>
        <w:right w:val="none" w:sz="0" w:space="0" w:color="auto"/>
      </w:divBdr>
    </w:div>
    <w:div w:id="1145702011">
      <w:bodyDiv w:val="1"/>
      <w:marLeft w:val="0"/>
      <w:marRight w:val="0"/>
      <w:marTop w:val="0"/>
      <w:marBottom w:val="0"/>
      <w:divBdr>
        <w:top w:val="none" w:sz="0" w:space="0" w:color="auto"/>
        <w:left w:val="none" w:sz="0" w:space="0" w:color="auto"/>
        <w:bottom w:val="none" w:sz="0" w:space="0" w:color="auto"/>
        <w:right w:val="none" w:sz="0" w:space="0" w:color="auto"/>
      </w:divBdr>
    </w:div>
    <w:div w:id="1248491444">
      <w:bodyDiv w:val="1"/>
      <w:marLeft w:val="0"/>
      <w:marRight w:val="0"/>
      <w:marTop w:val="0"/>
      <w:marBottom w:val="0"/>
      <w:divBdr>
        <w:top w:val="none" w:sz="0" w:space="0" w:color="auto"/>
        <w:left w:val="none" w:sz="0" w:space="0" w:color="auto"/>
        <w:bottom w:val="none" w:sz="0" w:space="0" w:color="auto"/>
        <w:right w:val="none" w:sz="0" w:space="0" w:color="auto"/>
      </w:divBdr>
      <w:divsChild>
        <w:div w:id="1691829759">
          <w:marLeft w:val="0"/>
          <w:marRight w:val="0"/>
          <w:marTop w:val="0"/>
          <w:marBottom w:val="450"/>
          <w:divBdr>
            <w:top w:val="none" w:sz="0" w:space="0" w:color="auto"/>
            <w:left w:val="none" w:sz="0" w:space="0" w:color="auto"/>
            <w:bottom w:val="none" w:sz="0" w:space="0" w:color="auto"/>
            <w:right w:val="none" w:sz="0" w:space="0" w:color="auto"/>
          </w:divBdr>
          <w:divsChild>
            <w:div w:id="951664050">
              <w:marLeft w:val="0"/>
              <w:marRight w:val="0"/>
              <w:marTop w:val="0"/>
              <w:marBottom w:val="0"/>
              <w:divBdr>
                <w:top w:val="none" w:sz="0" w:space="0" w:color="auto"/>
                <w:left w:val="none" w:sz="0" w:space="0" w:color="auto"/>
                <w:bottom w:val="none" w:sz="0" w:space="0" w:color="auto"/>
                <w:right w:val="none" w:sz="0" w:space="0" w:color="auto"/>
              </w:divBdr>
              <w:divsChild>
                <w:div w:id="15064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9732">
          <w:marLeft w:val="0"/>
          <w:marRight w:val="0"/>
          <w:marTop w:val="0"/>
          <w:marBottom w:val="450"/>
          <w:divBdr>
            <w:top w:val="none" w:sz="0" w:space="0" w:color="auto"/>
            <w:left w:val="none" w:sz="0" w:space="0" w:color="auto"/>
            <w:bottom w:val="none" w:sz="0" w:space="0" w:color="auto"/>
            <w:right w:val="none" w:sz="0" w:space="0" w:color="auto"/>
          </w:divBdr>
          <w:divsChild>
            <w:div w:id="603541910">
              <w:marLeft w:val="0"/>
              <w:marRight w:val="0"/>
              <w:marTop w:val="0"/>
              <w:marBottom w:val="0"/>
              <w:divBdr>
                <w:top w:val="none" w:sz="0" w:space="0" w:color="auto"/>
                <w:left w:val="none" w:sz="0" w:space="0" w:color="auto"/>
                <w:bottom w:val="none" w:sz="0" w:space="0" w:color="auto"/>
                <w:right w:val="none" w:sz="0" w:space="0" w:color="auto"/>
              </w:divBdr>
              <w:divsChild>
                <w:div w:id="18976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5008">
      <w:bodyDiv w:val="1"/>
      <w:marLeft w:val="0"/>
      <w:marRight w:val="0"/>
      <w:marTop w:val="0"/>
      <w:marBottom w:val="0"/>
      <w:divBdr>
        <w:top w:val="none" w:sz="0" w:space="0" w:color="auto"/>
        <w:left w:val="none" w:sz="0" w:space="0" w:color="auto"/>
        <w:bottom w:val="none" w:sz="0" w:space="0" w:color="auto"/>
        <w:right w:val="none" w:sz="0" w:space="0" w:color="auto"/>
      </w:divBdr>
      <w:divsChild>
        <w:div w:id="1536625790">
          <w:marLeft w:val="0"/>
          <w:marRight w:val="0"/>
          <w:marTop w:val="285"/>
          <w:marBottom w:val="150"/>
          <w:divBdr>
            <w:top w:val="none" w:sz="0" w:space="0" w:color="auto"/>
            <w:left w:val="none" w:sz="0" w:space="0" w:color="auto"/>
            <w:bottom w:val="none" w:sz="0" w:space="0" w:color="auto"/>
            <w:right w:val="none" w:sz="0" w:space="0" w:color="auto"/>
          </w:divBdr>
        </w:div>
      </w:divsChild>
    </w:div>
    <w:div w:id="1635477339">
      <w:bodyDiv w:val="1"/>
      <w:marLeft w:val="0"/>
      <w:marRight w:val="0"/>
      <w:marTop w:val="0"/>
      <w:marBottom w:val="0"/>
      <w:divBdr>
        <w:top w:val="none" w:sz="0" w:space="0" w:color="auto"/>
        <w:left w:val="none" w:sz="0" w:space="0" w:color="auto"/>
        <w:bottom w:val="none" w:sz="0" w:space="0" w:color="auto"/>
        <w:right w:val="none" w:sz="0" w:space="0" w:color="auto"/>
      </w:divBdr>
    </w:div>
    <w:div w:id="20262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an@gelliaurcare.onmicroso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fyn@gelliaurcare.co.uk" TargetMode="External"/><Relationship Id="rId17" Type="http://schemas.openxmlformats.org/officeDocument/2006/relationships/hyperlink" Target="http://www.mentalhealth.org.uk/content/a-to-z-of-mental-health/32917/stress" TargetMode="External"/><Relationship Id="rId2" Type="http://schemas.openxmlformats.org/officeDocument/2006/relationships/customXml" Target="../customXml/item2.xml"/><Relationship Id="rId16" Type="http://schemas.openxmlformats.org/officeDocument/2006/relationships/hyperlink" Target="https://en.wikipedia.org/wiki/Pu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n.wikipedia.org/wiki/Butche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popmanager@gelliaurcare.on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7EC6FC8FAEAE4682C0929D21B598B5" ma:contentTypeVersion="13" ma:contentTypeDescription="Create a new document." ma:contentTypeScope="" ma:versionID="0f6749bc0a234af1ac921d3f11fbee5d">
  <xsd:schema xmlns:xsd="http://www.w3.org/2001/XMLSchema" xmlns:xs="http://www.w3.org/2001/XMLSchema" xmlns:p="http://schemas.microsoft.com/office/2006/metadata/properties" xmlns:ns3="71cfb695-c810-4b4d-919d-ca61702cfd79" xmlns:ns4="a83d4e91-cb4e-4aed-a9cd-11c930b2cc45" targetNamespace="http://schemas.microsoft.com/office/2006/metadata/properties" ma:root="true" ma:fieldsID="251552b0e245619e8a6970d8d4bef61a" ns3:_="" ns4:_="">
    <xsd:import namespace="71cfb695-c810-4b4d-919d-ca61702cfd79"/>
    <xsd:import namespace="a83d4e91-cb4e-4aed-a9cd-11c930b2cc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b695-c810-4b4d-919d-ca61702cf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3d4e91-cb4e-4aed-a9cd-11c930b2cc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F8376-EB5D-4D72-B8DF-D0AB36913089}">
  <ds:schemaRefs>
    <ds:schemaRef ds:uri="http://schemas.openxmlformats.org/officeDocument/2006/bibliography"/>
  </ds:schemaRefs>
</ds:datastoreItem>
</file>

<file path=customXml/itemProps2.xml><?xml version="1.0" encoding="utf-8"?>
<ds:datastoreItem xmlns:ds="http://schemas.openxmlformats.org/officeDocument/2006/customXml" ds:itemID="{E108B5C4-B4B4-483C-853B-A85619424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F9ACA0-3620-4E0D-943C-253D5EB726B1}">
  <ds:schemaRefs>
    <ds:schemaRef ds:uri="http://schemas.microsoft.com/sharepoint/v3/contenttype/forms"/>
  </ds:schemaRefs>
</ds:datastoreItem>
</file>

<file path=customXml/itemProps4.xml><?xml version="1.0" encoding="utf-8"?>
<ds:datastoreItem xmlns:ds="http://schemas.openxmlformats.org/officeDocument/2006/customXml" ds:itemID="{33A4F868-0A91-4844-9586-40C7F81C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fb695-c810-4b4d-919d-ca61702cfd79"/>
    <ds:schemaRef ds:uri="a83d4e91-cb4e-4aed-a9cd-11c930b2c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7074</Words>
  <Characters>39617</Characters>
  <Application>Microsoft Office Word</Application>
  <DocSecurity>0</DocSecurity>
  <Lines>747</Lines>
  <Paragraphs>273</Paragraphs>
  <ScaleCrop>false</ScaleCrop>
  <Company>TRACS Ltd</Company>
  <LinksUpToDate>false</LinksUpToDate>
  <CharactersWithSpaces>46418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dc:title>
  <dc:subject/>
  <dc:creator>General Use</dc:creator>
  <cp:keywords/>
  <dc:description/>
  <cp:lastModifiedBy>Sian Thomas</cp:lastModifiedBy>
  <cp:revision>2</cp:revision>
  <cp:lastPrinted>2021-02-26T15:01:00Z</cp:lastPrinted>
  <dcterms:created xsi:type="dcterms:W3CDTF">2026-03-24T15:48:00Z</dcterms:created>
  <dcterms:modified xsi:type="dcterms:W3CDTF">2026-03-24T15:48:00Z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0x010100657EC6FC8FAEAE4682C0929D21B598B5</vt:lpwstr>
  </property>
</Properties>
</file>